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E4B83" w14:textId="77777777" w:rsidR="00577603" w:rsidRPr="00A1530D" w:rsidRDefault="00577603" w:rsidP="00577603">
      <w:pPr>
        <w:jc w:val="center"/>
        <w:rPr>
          <w:rFonts w:ascii="Times New Roman" w:hAnsi="Times New Roman"/>
          <w:b/>
          <w:sz w:val="24"/>
          <w:szCs w:val="24"/>
        </w:rPr>
      </w:pPr>
      <w:r w:rsidRPr="00A1530D">
        <w:rPr>
          <w:rFonts w:ascii="Times New Roman" w:hAnsi="Times New Roman"/>
          <w:b/>
          <w:sz w:val="24"/>
          <w:szCs w:val="24"/>
        </w:rPr>
        <w:t>PENNSYLVANIA</w:t>
      </w:r>
    </w:p>
    <w:p w14:paraId="7793B8A1" w14:textId="77777777" w:rsidR="00577603" w:rsidRPr="00A1530D" w:rsidRDefault="00577603" w:rsidP="00577603">
      <w:pPr>
        <w:jc w:val="center"/>
        <w:rPr>
          <w:rFonts w:ascii="Times New Roman" w:hAnsi="Times New Roman"/>
          <w:b/>
          <w:sz w:val="24"/>
          <w:szCs w:val="24"/>
        </w:rPr>
      </w:pPr>
      <w:r w:rsidRPr="00A1530D">
        <w:rPr>
          <w:rFonts w:ascii="Times New Roman" w:hAnsi="Times New Roman"/>
          <w:b/>
          <w:sz w:val="24"/>
          <w:szCs w:val="24"/>
        </w:rPr>
        <w:t>PUBLIC UTILTY COMMISSION</w:t>
      </w:r>
    </w:p>
    <w:p w14:paraId="791EE2BC" w14:textId="77777777" w:rsidR="00577603" w:rsidRPr="00A1530D" w:rsidRDefault="00577603" w:rsidP="00577603">
      <w:pPr>
        <w:jc w:val="center"/>
        <w:rPr>
          <w:rFonts w:ascii="Times New Roman" w:hAnsi="Times New Roman"/>
          <w:b/>
          <w:sz w:val="24"/>
          <w:szCs w:val="24"/>
        </w:rPr>
      </w:pPr>
      <w:r w:rsidRPr="00A1530D">
        <w:rPr>
          <w:rFonts w:ascii="Times New Roman" w:hAnsi="Times New Roman"/>
          <w:b/>
          <w:sz w:val="24"/>
          <w:szCs w:val="24"/>
        </w:rPr>
        <w:t>Harrisburg, PA  17105-3265</w:t>
      </w:r>
    </w:p>
    <w:p w14:paraId="30ED3604" w14:textId="77777777" w:rsidR="00577603" w:rsidRPr="00A1530D" w:rsidRDefault="00577603" w:rsidP="00577603">
      <w:pPr>
        <w:jc w:val="center"/>
        <w:rPr>
          <w:rFonts w:ascii="Times New Roman" w:hAnsi="Times New Roman"/>
          <w:sz w:val="24"/>
          <w:szCs w:val="24"/>
        </w:rPr>
      </w:pPr>
    </w:p>
    <w:p w14:paraId="173E0AB4" w14:textId="22E1973D" w:rsidR="00577603" w:rsidRPr="00A1530D" w:rsidRDefault="00577603" w:rsidP="00577603">
      <w:pPr>
        <w:rPr>
          <w:rFonts w:ascii="Times New Roman" w:hAnsi="Times New Roman"/>
          <w:sz w:val="24"/>
          <w:szCs w:val="24"/>
        </w:rPr>
      </w:pP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t xml:space="preserve">Public Meeting held </w:t>
      </w:r>
      <w:r w:rsidR="00E3318E">
        <w:rPr>
          <w:rFonts w:ascii="Times New Roman" w:hAnsi="Times New Roman"/>
          <w:sz w:val="24"/>
          <w:szCs w:val="24"/>
        </w:rPr>
        <w:t>November 8</w:t>
      </w:r>
      <w:r w:rsidR="00701D3A">
        <w:rPr>
          <w:rFonts w:ascii="Times New Roman" w:hAnsi="Times New Roman"/>
          <w:sz w:val="24"/>
          <w:szCs w:val="24"/>
        </w:rPr>
        <w:t>, 2018</w:t>
      </w:r>
    </w:p>
    <w:p w14:paraId="422D474C" w14:textId="77777777" w:rsidR="00CF786A" w:rsidRPr="00A1530D" w:rsidRDefault="00CF786A" w:rsidP="00577603">
      <w:pPr>
        <w:rPr>
          <w:rFonts w:ascii="Times New Roman" w:hAnsi="Times New Roman"/>
          <w:sz w:val="24"/>
          <w:szCs w:val="24"/>
        </w:rPr>
      </w:pPr>
    </w:p>
    <w:p w14:paraId="5E151961" w14:textId="77777777" w:rsidR="00577603" w:rsidRPr="00A1530D" w:rsidRDefault="00577603" w:rsidP="00577603">
      <w:pPr>
        <w:rPr>
          <w:rFonts w:ascii="Times New Roman" w:hAnsi="Times New Roman"/>
          <w:sz w:val="24"/>
          <w:szCs w:val="24"/>
        </w:rPr>
      </w:pPr>
      <w:r w:rsidRPr="00A1530D">
        <w:rPr>
          <w:rFonts w:ascii="Times New Roman" w:hAnsi="Times New Roman"/>
          <w:sz w:val="24"/>
          <w:szCs w:val="24"/>
        </w:rPr>
        <w:t>Commissioners Present:</w:t>
      </w:r>
    </w:p>
    <w:p w14:paraId="6A7B9838" w14:textId="77777777" w:rsidR="00577603" w:rsidRPr="00A1530D" w:rsidRDefault="00577603" w:rsidP="00577603">
      <w:pPr>
        <w:rPr>
          <w:rFonts w:ascii="Times New Roman" w:hAnsi="Times New Roman"/>
          <w:sz w:val="24"/>
          <w:szCs w:val="24"/>
        </w:rPr>
      </w:pPr>
    </w:p>
    <w:p w14:paraId="228B9175" w14:textId="77777777" w:rsidR="000A63CB" w:rsidRPr="00A1530D" w:rsidRDefault="00577603" w:rsidP="000A63CB">
      <w:pPr>
        <w:rPr>
          <w:rFonts w:ascii="Times New Roman" w:eastAsia="Times New Roman" w:hAnsi="Times New Roman"/>
          <w:bCs/>
          <w:sz w:val="24"/>
          <w:szCs w:val="24"/>
        </w:rPr>
      </w:pPr>
      <w:r w:rsidRPr="00A1530D">
        <w:rPr>
          <w:rFonts w:ascii="Times New Roman" w:hAnsi="Times New Roman"/>
          <w:sz w:val="24"/>
          <w:szCs w:val="24"/>
        </w:rPr>
        <w:tab/>
      </w:r>
      <w:r w:rsidR="000A63CB" w:rsidRPr="00A1530D">
        <w:rPr>
          <w:rFonts w:ascii="Times New Roman" w:eastAsia="Times New Roman" w:hAnsi="Times New Roman"/>
          <w:bCs/>
          <w:sz w:val="24"/>
          <w:szCs w:val="24"/>
        </w:rPr>
        <w:t>Gladys M. Brown, Chairman</w:t>
      </w:r>
    </w:p>
    <w:p w14:paraId="5F580BAB" w14:textId="77777777" w:rsidR="000A63CB" w:rsidRPr="00A1530D" w:rsidRDefault="000A63CB" w:rsidP="000A63CB">
      <w:pPr>
        <w:rPr>
          <w:rFonts w:ascii="Times New Roman" w:eastAsia="Times New Roman" w:hAnsi="Times New Roman"/>
          <w:bCs/>
          <w:sz w:val="24"/>
          <w:szCs w:val="24"/>
        </w:rPr>
      </w:pPr>
      <w:r w:rsidRPr="00A1530D">
        <w:rPr>
          <w:rFonts w:ascii="Times New Roman" w:eastAsia="Times New Roman" w:hAnsi="Times New Roman"/>
          <w:bCs/>
          <w:sz w:val="24"/>
          <w:szCs w:val="24"/>
        </w:rPr>
        <w:tab/>
        <w:t>Andrew G. Place, Vice Chairman</w:t>
      </w:r>
    </w:p>
    <w:p w14:paraId="4FC49AFA" w14:textId="77777777" w:rsidR="000A63CB" w:rsidRPr="00A1530D" w:rsidRDefault="000A63CB" w:rsidP="000A63CB">
      <w:pPr>
        <w:rPr>
          <w:rFonts w:ascii="Times New Roman" w:eastAsia="Times New Roman" w:hAnsi="Times New Roman"/>
          <w:bCs/>
          <w:sz w:val="24"/>
          <w:szCs w:val="24"/>
        </w:rPr>
      </w:pPr>
      <w:r w:rsidRPr="00A1530D">
        <w:rPr>
          <w:rFonts w:ascii="Times New Roman" w:eastAsia="Times New Roman" w:hAnsi="Times New Roman"/>
          <w:bCs/>
          <w:sz w:val="24"/>
          <w:szCs w:val="24"/>
        </w:rPr>
        <w:tab/>
      </w:r>
      <w:r w:rsidR="000944C1" w:rsidRPr="00A1530D">
        <w:rPr>
          <w:rFonts w:ascii="Times New Roman" w:eastAsia="Times New Roman" w:hAnsi="Times New Roman"/>
          <w:bCs/>
          <w:sz w:val="24"/>
          <w:szCs w:val="24"/>
        </w:rPr>
        <w:t>Norman J. Kennard</w:t>
      </w:r>
    </w:p>
    <w:p w14:paraId="447A4C53" w14:textId="77777777" w:rsidR="000A63CB" w:rsidRPr="00A1530D" w:rsidRDefault="000A63CB" w:rsidP="000A63CB">
      <w:pPr>
        <w:rPr>
          <w:rFonts w:ascii="Times New Roman" w:eastAsia="Times New Roman" w:hAnsi="Times New Roman"/>
          <w:bCs/>
          <w:sz w:val="24"/>
          <w:szCs w:val="24"/>
        </w:rPr>
      </w:pPr>
      <w:r w:rsidRPr="00A1530D">
        <w:rPr>
          <w:rFonts w:ascii="Times New Roman" w:eastAsia="Times New Roman" w:hAnsi="Times New Roman"/>
          <w:bCs/>
          <w:sz w:val="24"/>
          <w:szCs w:val="24"/>
        </w:rPr>
        <w:tab/>
        <w:t>David W. Sweet</w:t>
      </w:r>
    </w:p>
    <w:p w14:paraId="22CEEE63" w14:textId="77777777" w:rsidR="000944C1" w:rsidRPr="00A1530D" w:rsidRDefault="000944C1" w:rsidP="000944C1">
      <w:pPr>
        <w:ind w:firstLine="720"/>
        <w:rPr>
          <w:rFonts w:ascii="Times New Roman" w:eastAsia="Times New Roman" w:hAnsi="Times New Roman"/>
          <w:bCs/>
          <w:sz w:val="24"/>
          <w:szCs w:val="24"/>
        </w:rPr>
      </w:pPr>
      <w:r w:rsidRPr="00A1530D">
        <w:rPr>
          <w:rFonts w:ascii="Times New Roman" w:eastAsia="Times New Roman" w:hAnsi="Times New Roman"/>
          <w:bCs/>
          <w:sz w:val="24"/>
          <w:szCs w:val="24"/>
        </w:rPr>
        <w:t>John F. Coleman, Jr.</w:t>
      </w:r>
    </w:p>
    <w:p w14:paraId="779C0475" w14:textId="77777777" w:rsidR="00693D35" w:rsidRPr="00A1530D" w:rsidRDefault="00693D35" w:rsidP="000A63CB">
      <w:pPr>
        <w:rPr>
          <w:rFonts w:ascii="Times New Roman" w:eastAsia="Times New Roman" w:hAnsi="Times New Roman"/>
          <w:bCs/>
          <w:sz w:val="24"/>
          <w:szCs w:val="24"/>
        </w:rPr>
      </w:pPr>
    </w:p>
    <w:p w14:paraId="11A34059" w14:textId="58CDAD63" w:rsidR="00F55530" w:rsidRDefault="00F55530" w:rsidP="000A63CB">
      <w:pPr>
        <w:rPr>
          <w:rFonts w:ascii="Times New Roman" w:eastAsia="Times New Roman" w:hAnsi="Times New Roman"/>
          <w:bCs/>
          <w:sz w:val="24"/>
          <w:szCs w:val="24"/>
        </w:rPr>
      </w:pPr>
    </w:p>
    <w:p w14:paraId="65818AE6" w14:textId="77777777" w:rsidR="006418EF" w:rsidRDefault="006418EF" w:rsidP="000A63CB">
      <w:pPr>
        <w:rPr>
          <w:rFonts w:ascii="Times New Roman" w:eastAsia="Times New Roman" w:hAnsi="Times New Roman"/>
          <w:bCs/>
          <w:sz w:val="24"/>
          <w:szCs w:val="24"/>
        </w:rPr>
      </w:pPr>
    </w:p>
    <w:p w14:paraId="41A8C80C" w14:textId="77777777" w:rsidR="00E3318E" w:rsidRPr="00E3318E" w:rsidRDefault="00E3318E" w:rsidP="00E3318E">
      <w:pPr>
        <w:spacing w:line="233" w:lineRule="auto"/>
        <w:jc w:val="both"/>
        <w:rPr>
          <w:rFonts w:ascii="Times New Roman" w:eastAsia="Times New Roman" w:hAnsi="Times New Roman"/>
          <w:snapToGrid w:val="0"/>
          <w:sz w:val="24"/>
          <w:szCs w:val="24"/>
        </w:rPr>
      </w:pPr>
      <w:r w:rsidRPr="00E3318E">
        <w:rPr>
          <w:rFonts w:ascii="Times New Roman" w:eastAsia="Times New Roman" w:hAnsi="Times New Roman"/>
          <w:snapToGrid w:val="0"/>
          <w:sz w:val="24"/>
          <w:szCs w:val="24"/>
        </w:rPr>
        <w:t>Pennsylvania Public Utility Commission</w:t>
      </w:r>
      <w:r w:rsidRPr="00E3318E">
        <w:rPr>
          <w:rFonts w:ascii="Times New Roman" w:eastAsia="Times New Roman" w:hAnsi="Times New Roman"/>
          <w:snapToGrid w:val="0"/>
          <w:sz w:val="24"/>
          <w:szCs w:val="24"/>
        </w:rPr>
        <w:tab/>
      </w:r>
      <w:r w:rsidRPr="00E3318E">
        <w:rPr>
          <w:rFonts w:ascii="Times New Roman" w:eastAsia="Times New Roman" w:hAnsi="Times New Roman"/>
          <w:snapToGrid w:val="0"/>
          <w:sz w:val="24"/>
          <w:szCs w:val="24"/>
        </w:rPr>
        <w:tab/>
        <w:t>:</w:t>
      </w:r>
      <w:r w:rsidRPr="00E3318E">
        <w:rPr>
          <w:rFonts w:ascii="Times New Roman" w:eastAsia="Times New Roman" w:hAnsi="Times New Roman"/>
          <w:snapToGrid w:val="0"/>
          <w:sz w:val="24"/>
          <w:szCs w:val="24"/>
        </w:rPr>
        <w:tab/>
      </w:r>
      <w:r w:rsidRPr="00E3318E">
        <w:rPr>
          <w:rFonts w:ascii="Times New Roman" w:eastAsia="Times New Roman" w:hAnsi="Times New Roman"/>
          <w:snapToGrid w:val="0"/>
          <w:sz w:val="24"/>
          <w:szCs w:val="24"/>
        </w:rPr>
        <w:tab/>
        <w:t>R-2018-3003104</w:t>
      </w:r>
      <w:r w:rsidRPr="00E3318E">
        <w:rPr>
          <w:rFonts w:ascii="Times New Roman" w:eastAsia="Times New Roman" w:hAnsi="Times New Roman"/>
          <w:snapToGrid w:val="0"/>
          <w:sz w:val="24"/>
          <w:szCs w:val="24"/>
        </w:rPr>
        <w:tab/>
      </w:r>
      <w:r w:rsidRPr="00E3318E">
        <w:rPr>
          <w:rFonts w:ascii="Times New Roman" w:eastAsia="Times New Roman" w:hAnsi="Times New Roman"/>
          <w:snapToGrid w:val="0"/>
          <w:sz w:val="24"/>
          <w:szCs w:val="24"/>
        </w:rPr>
        <w:tab/>
      </w:r>
    </w:p>
    <w:p w14:paraId="030F474F" w14:textId="77777777" w:rsidR="00E3318E" w:rsidRPr="00E3318E" w:rsidRDefault="00E3318E" w:rsidP="00E3318E">
      <w:pPr>
        <w:spacing w:line="233" w:lineRule="auto"/>
        <w:jc w:val="both"/>
        <w:rPr>
          <w:rFonts w:ascii="Times New Roman" w:eastAsia="Times New Roman" w:hAnsi="Times New Roman"/>
          <w:snapToGrid w:val="0"/>
          <w:sz w:val="24"/>
          <w:szCs w:val="24"/>
        </w:rPr>
      </w:pPr>
      <w:r w:rsidRPr="00E3318E">
        <w:rPr>
          <w:rFonts w:ascii="Times New Roman" w:eastAsia="Times New Roman" w:hAnsi="Times New Roman"/>
          <w:snapToGrid w:val="0"/>
          <w:sz w:val="24"/>
          <w:szCs w:val="24"/>
        </w:rPr>
        <w:t>Ray and Donna McCarthy</w:t>
      </w:r>
      <w:r w:rsidRPr="00E3318E">
        <w:rPr>
          <w:rFonts w:ascii="Times New Roman" w:eastAsia="Times New Roman" w:hAnsi="Times New Roman"/>
          <w:snapToGrid w:val="0"/>
          <w:sz w:val="24"/>
          <w:szCs w:val="24"/>
        </w:rPr>
        <w:tab/>
      </w:r>
      <w:r w:rsidRPr="00E3318E">
        <w:rPr>
          <w:rFonts w:ascii="Times New Roman" w:eastAsia="Times New Roman" w:hAnsi="Times New Roman"/>
          <w:snapToGrid w:val="0"/>
          <w:sz w:val="24"/>
          <w:szCs w:val="24"/>
        </w:rPr>
        <w:tab/>
      </w:r>
      <w:r w:rsidRPr="00E3318E">
        <w:rPr>
          <w:rFonts w:ascii="Times New Roman" w:eastAsia="Times New Roman" w:hAnsi="Times New Roman"/>
          <w:snapToGrid w:val="0"/>
          <w:sz w:val="24"/>
          <w:szCs w:val="24"/>
        </w:rPr>
        <w:tab/>
      </w:r>
      <w:r w:rsidRPr="00E3318E">
        <w:rPr>
          <w:rFonts w:ascii="Times New Roman" w:eastAsia="Times New Roman" w:hAnsi="Times New Roman"/>
          <w:snapToGrid w:val="0"/>
          <w:sz w:val="24"/>
          <w:szCs w:val="24"/>
        </w:rPr>
        <w:tab/>
        <w:t>:</w:t>
      </w:r>
      <w:r w:rsidRPr="00E3318E">
        <w:rPr>
          <w:rFonts w:ascii="Times New Roman" w:eastAsia="Times New Roman" w:hAnsi="Times New Roman"/>
          <w:snapToGrid w:val="0"/>
          <w:sz w:val="24"/>
          <w:szCs w:val="24"/>
        </w:rPr>
        <w:tab/>
      </w:r>
      <w:r w:rsidRPr="00E3318E">
        <w:rPr>
          <w:rFonts w:ascii="Times New Roman" w:eastAsia="Times New Roman" w:hAnsi="Times New Roman"/>
          <w:snapToGrid w:val="0"/>
          <w:sz w:val="24"/>
          <w:szCs w:val="24"/>
        </w:rPr>
        <w:tab/>
        <w:t>C-2018-3003507</w:t>
      </w:r>
    </w:p>
    <w:p w14:paraId="7C2F5818" w14:textId="77777777" w:rsidR="00E3318E" w:rsidRPr="00E3318E" w:rsidRDefault="00E3318E" w:rsidP="00E3318E">
      <w:pPr>
        <w:spacing w:line="233" w:lineRule="auto"/>
        <w:jc w:val="both"/>
        <w:rPr>
          <w:rFonts w:ascii="Times New Roman" w:eastAsia="Times New Roman" w:hAnsi="Times New Roman"/>
          <w:snapToGrid w:val="0"/>
          <w:sz w:val="24"/>
          <w:szCs w:val="24"/>
        </w:rPr>
      </w:pPr>
      <w:r w:rsidRPr="00E3318E">
        <w:rPr>
          <w:rFonts w:ascii="Times New Roman" w:eastAsia="Times New Roman" w:hAnsi="Times New Roman"/>
          <w:snapToGrid w:val="0"/>
          <w:sz w:val="24"/>
          <w:szCs w:val="24"/>
        </w:rPr>
        <w:tab/>
      </w:r>
      <w:r w:rsidRPr="00E3318E">
        <w:rPr>
          <w:rFonts w:ascii="Times New Roman" w:eastAsia="Times New Roman" w:hAnsi="Times New Roman"/>
          <w:snapToGrid w:val="0"/>
          <w:sz w:val="24"/>
          <w:szCs w:val="24"/>
        </w:rPr>
        <w:tab/>
      </w:r>
      <w:r w:rsidRPr="00E3318E">
        <w:rPr>
          <w:rFonts w:ascii="Times New Roman" w:eastAsia="Times New Roman" w:hAnsi="Times New Roman"/>
          <w:snapToGrid w:val="0"/>
          <w:sz w:val="24"/>
          <w:szCs w:val="24"/>
        </w:rPr>
        <w:tab/>
      </w:r>
      <w:r w:rsidRPr="00E3318E">
        <w:rPr>
          <w:rFonts w:ascii="Times New Roman" w:eastAsia="Times New Roman" w:hAnsi="Times New Roman"/>
          <w:snapToGrid w:val="0"/>
          <w:sz w:val="24"/>
          <w:szCs w:val="24"/>
        </w:rPr>
        <w:tab/>
      </w:r>
      <w:r w:rsidRPr="00E3318E">
        <w:rPr>
          <w:rFonts w:ascii="Times New Roman" w:eastAsia="Times New Roman" w:hAnsi="Times New Roman"/>
          <w:snapToGrid w:val="0"/>
          <w:sz w:val="24"/>
          <w:szCs w:val="24"/>
        </w:rPr>
        <w:tab/>
      </w:r>
      <w:r w:rsidRPr="00E3318E">
        <w:rPr>
          <w:rFonts w:ascii="Times New Roman" w:eastAsia="Times New Roman" w:hAnsi="Times New Roman"/>
          <w:snapToGrid w:val="0"/>
          <w:sz w:val="24"/>
          <w:szCs w:val="24"/>
        </w:rPr>
        <w:tab/>
      </w:r>
      <w:r w:rsidRPr="00E3318E">
        <w:rPr>
          <w:rFonts w:ascii="Times New Roman" w:eastAsia="Times New Roman" w:hAnsi="Times New Roman"/>
          <w:snapToGrid w:val="0"/>
          <w:sz w:val="24"/>
          <w:szCs w:val="24"/>
        </w:rPr>
        <w:tab/>
        <w:t>:</w:t>
      </w:r>
    </w:p>
    <w:p w14:paraId="3F538BFA" w14:textId="77777777" w:rsidR="00E3318E" w:rsidRPr="00E3318E" w:rsidRDefault="00E3318E" w:rsidP="00E3318E">
      <w:pPr>
        <w:spacing w:line="233" w:lineRule="auto"/>
        <w:jc w:val="both"/>
        <w:rPr>
          <w:rFonts w:ascii="Times New Roman" w:eastAsia="Times New Roman" w:hAnsi="Times New Roman"/>
          <w:snapToGrid w:val="0"/>
          <w:sz w:val="24"/>
          <w:szCs w:val="24"/>
        </w:rPr>
      </w:pPr>
      <w:r w:rsidRPr="00E3318E">
        <w:rPr>
          <w:rFonts w:ascii="Times New Roman" w:eastAsia="Times New Roman" w:hAnsi="Times New Roman"/>
          <w:snapToGrid w:val="0"/>
          <w:sz w:val="24"/>
          <w:szCs w:val="24"/>
        </w:rPr>
        <w:tab/>
        <w:t>v.</w:t>
      </w:r>
      <w:r w:rsidRPr="00E3318E">
        <w:rPr>
          <w:rFonts w:ascii="Times New Roman" w:eastAsia="Times New Roman" w:hAnsi="Times New Roman"/>
          <w:snapToGrid w:val="0"/>
          <w:sz w:val="24"/>
          <w:szCs w:val="24"/>
        </w:rPr>
        <w:tab/>
      </w:r>
      <w:r w:rsidRPr="00E3318E">
        <w:rPr>
          <w:rFonts w:ascii="Times New Roman" w:eastAsia="Times New Roman" w:hAnsi="Times New Roman"/>
          <w:snapToGrid w:val="0"/>
          <w:sz w:val="24"/>
          <w:szCs w:val="24"/>
        </w:rPr>
        <w:tab/>
      </w:r>
      <w:r w:rsidRPr="00E3318E">
        <w:rPr>
          <w:rFonts w:ascii="Times New Roman" w:eastAsia="Times New Roman" w:hAnsi="Times New Roman"/>
          <w:snapToGrid w:val="0"/>
          <w:sz w:val="24"/>
          <w:szCs w:val="24"/>
        </w:rPr>
        <w:tab/>
      </w:r>
      <w:r w:rsidRPr="00E3318E">
        <w:rPr>
          <w:rFonts w:ascii="Times New Roman" w:eastAsia="Times New Roman" w:hAnsi="Times New Roman"/>
          <w:snapToGrid w:val="0"/>
          <w:sz w:val="24"/>
          <w:szCs w:val="24"/>
        </w:rPr>
        <w:tab/>
      </w:r>
      <w:r w:rsidRPr="00E3318E">
        <w:rPr>
          <w:rFonts w:ascii="Times New Roman" w:eastAsia="Times New Roman" w:hAnsi="Times New Roman"/>
          <w:snapToGrid w:val="0"/>
          <w:sz w:val="24"/>
          <w:szCs w:val="24"/>
        </w:rPr>
        <w:tab/>
      </w:r>
      <w:r w:rsidRPr="00E3318E">
        <w:rPr>
          <w:rFonts w:ascii="Times New Roman" w:eastAsia="Times New Roman" w:hAnsi="Times New Roman"/>
          <w:snapToGrid w:val="0"/>
          <w:sz w:val="24"/>
          <w:szCs w:val="24"/>
        </w:rPr>
        <w:tab/>
        <w:t>:</w:t>
      </w:r>
    </w:p>
    <w:p w14:paraId="032DDEF3" w14:textId="77777777" w:rsidR="00E3318E" w:rsidRPr="00E3318E" w:rsidRDefault="00E3318E" w:rsidP="00E3318E">
      <w:pPr>
        <w:spacing w:line="233" w:lineRule="auto"/>
        <w:jc w:val="both"/>
        <w:rPr>
          <w:rFonts w:ascii="Times New Roman" w:eastAsia="Times New Roman" w:hAnsi="Times New Roman"/>
          <w:snapToGrid w:val="0"/>
          <w:sz w:val="24"/>
          <w:szCs w:val="24"/>
        </w:rPr>
      </w:pPr>
      <w:r w:rsidRPr="00E3318E">
        <w:rPr>
          <w:rFonts w:ascii="Times New Roman" w:eastAsia="Times New Roman" w:hAnsi="Times New Roman"/>
          <w:snapToGrid w:val="0"/>
          <w:sz w:val="24"/>
          <w:szCs w:val="24"/>
        </w:rPr>
        <w:tab/>
      </w:r>
      <w:r w:rsidRPr="00E3318E">
        <w:rPr>
          <w:rFonts w:ascii="Times New Roman" w:eastAsia="Times New Roman" w:hAnsi="Times New Roman"/>
          <w:snapToGrid w:val="0"/>
          <w:sz w:val="24"/>
          <w:szCs w:val="24"/>
        </w:rPr>
        <w:tab/>
      </w:r>
      <w:r w:rsidRPr="00E3318E">
        <w:rPr>
          <w:rFonts w:ascii="Times New Roman" w:eastAsia="Times New Roman" w:hAnsi="Times New Roman"/>
          <w:snapToGrid w:val="0"/>
          <w:sz w:val="24"/>
          <w:szCs w:val="24"/>
        </w:rPr>
        <w:tab/>
      </w:r>
      <w:r w:rsidRPr="00E3318E">
        <w:rPr>
          <w:rFonts w:ascii="Times New Roman" w:eastAsia="Times New Roman" w:hAnsi="Times New Roman"/>
          <w:snapToGrid w:val="0"/>
          <w:sz w:val="24"/>
          <w:szCs w:val="24"/>
        </w:rPr>
        <w:tab/>
      </w:r>
      <w:r w:rsidRPr="00E3318E">
        <w:rPr>
          <w:rFonts w:ascii="Times New Roman" w:eastAsia="Times New Roman" w:hAnsi="Times New Roman"/>
          <w:snapToGrid w:val="0"/>
          <w:sz w:val="24"/>
          <w:szCs w:val="24"/>
        </w:rPr>
        <w:tab/>
      </w:r>
      <w:r w:rsidRPr="00E3318E">
        <w:rPr>
          <w:rFonts w:ascii="Times New Roman" w:eastAsia="Times New Roman" w:hAnsi="Times New Roman"/>
          <w:snapToGrid w:val="0"/>
          <w:sz w:val="24"/>
          <w:szCs w:val="24"/>
        </w:rPr>
        <w:tab/>
      </w:r>
      <w:r w:rsidRPr="00E3318E">
        <w:rPr>
          <w:rFonts w:ascii="Times New Roman" w:eastAsia="Times New Roman" w:hAnsi="Times New Roman"/>
          <w:snapToGrid w:val="0"/>
          <w:sz w:val="24"/>
          <w:szCs w:val="24"/>
        </w:rPr>
        <w:tab/>
        <w:t>:</w:t>
      </w:r>
    </w:p>
    <w:p w14:paraId="11CEBDB0" w14:textId="77777777" w:rsidR="00E3318E" w:rsidRPr="00E3318E" w:rsidRDefault="00E3318E" w:rsidP="00E3318E">
      <w:pPr>
        <w:spacing w:line="233" w:lineRule="auto"/>
        <w:jc w:val="both"/>
        <w:rPr>
          <w:rFonts w:ascii="Times New Roman" w:eastAsia="Times New Roman" w:hAnsi="Times New Roman"/>
          <w:snapToGrid w:val="0"/>
          <w:sz w:val="24"/>
          <w:szCs w:val="24"/>
        </w:rPr>
      </w:pPr>
      <w:r w:rsidRPr="00E3318E">
        <w:rPr>
          <w:rFonts w:ascii="Times New Roman" w:eastAsia="Times New Roman" w:hAnsi="Times New Roman"/>
          <w:snapToGrid w:val="0"/>
          <w:sz w:val="24"/>
          <w:szCs w:val="24"/>
        </w:rPr>
        <w:t>Timberlee Valley Sanitation Company, Inc.</w:t>
      </w:r>
      <w:r w:rsidRPr="00E3318E">
        <w:rPr>
          <w:rFonts w:ascii="Times New Roman" w:eastAsia="Times New Roman" w:hAnsi="Times New Roman"/>
          <w:snapToGrid w:val="0"/>
          <w:sz w:val="24"/>
          <w:szCs w:val="24"/>
        </w:rPr>
        <w:tab/>
      </w:r>
      <w:r w:rsidRPr="00E3318E">
        <w:rPr>
          <w:rFonts w:ascii="Times New Roman" w:eastAsia="Times New Roman" w:hAnsi="Times New Roman"/>
          <w:snapToGrid w:val="0"/>
          <w:sz w:val="24"/>
          <w:szCs w:val="24"/>
        </w:rPr>
        <w:tab/>
        <w:t>:</w:t>
      </w:r>
    </w:p>
    <w:p w14:paraId="5C8A8368" w14:textId="35BA94E3" w:rsidR="00F55530" w:rsidRDefault="00F55530" w:rsidP="00577603">
      <w:pPr>
        <w:jc w:val="center"/>
        <w:rPr>
          <w:rFonts w:ascii="Times New Roman" w:hAnsi="Times New Roman"/>
          <w:b/>
          <w:sz w:val="24"/>
          <w:szCs w:val="24"/>
          <w:u w:val="single"/>
        </w:rPr>
      </w:pPr>
    </w:p>
    <w:p w14:paraId="51EEA18E" w14:textId="77777777" w:rsidR="006418EF" w:rsidRPr="006418EF" w:rsidRDefault="006418EF" w:rsidP="00577603">
      <w:pPr>
        <w:jc w:val="center"/>
        <w:rPr>
          <w:rFonts w:ascii="Times New Roman" w:hAnsi="Times New Roman"/>
          <w:b/>
          <w:sz w:val="24"/>
          <w:szCs w:val="24"/>
          <w:u w:val="single"/>
        </w:rPr>
      </w:pPr>
    </w:p>
    <w:p w14:paraId="70D72A97" w14:textId="77777777" w:rsidR="00A72EB8" w:rsidRPr="00A1530D" w:rsidRDefault="00A72EB8" w:rsidP="00577603">
      <w:pPr>
        <w:jc w:val="center"/>
        <w:rPr>
          <w:rFonts w:ascii="Times New Roman" w:hAnsi="Times New Roman"/>
          <w:b/>
          <w:sz w:val="24"/>
          <w:szCs w:val="24"/>
          <w:u w:val="single"/>
        </w:rPr>
      </w:pPr>
    </w:p>
    <w:p w14:paraId="48E02378" w14:textId="77777777" w:rsidR="00577603" w:rsidRPr="00A1530D" w:rsidRDefault="00577603" w:rsidP="00577603">
      <w:pPr>
        <w:jc w:val="center"/>
        <w:rPr>
          <w:rFonts w:ascii="Times New Roman" w:hAnsi="Times New Roman"/>
          <w:b/>
          <w:sz w:val="24"/>
          <w:szCs w:val="24"/>
          <w:u w:val="single"/>
        </w:rPr>
      </w:pPr>
      <w:r w:rsidRPr="00A1530D">
        <w:rPr>
          <w:rFonts w:ascii="Times New Roman" w:hAnsi="Times New Roman"/>
          <w:b/>
          <w:sz w:val="24"/>
          <w:szCs w:val="24"/>
          <w:u w:val="single"/>
        </w:rPr>
        <w:t>ORDER</w:t>
      </w:r>
    </w:p>
    <w:p w14:paraId="59BD81A4" w14:textId="77777777" w:rsidR="00577603" w:rsidRPr="00A1530D" w:rsidRDefault="00577603" w:rsidP="00577603">
      <w:pPr>
        <w:jc w:val="center"/>
        <w:rPr>
          <w:rFonts w:ascii="Times New Roman" w:hAnsi="Times New Roman"/>
          <w:sz w:val="24"/>
          <w:szCs w:val="24"/>
        </w:rPr>
      </w:pPr>
    </w:p>
    <w:p w14:paraId="5623629E" w14:textId="77777777" w:rsidR="00CF786A" w:rsidRPr="00A1530D" w:rsidRDefault="00CF786A" w:rsidP="00577603">
      <w:pPr>
        <w:jc w:val="center"/>
        <w:rPr>
          <w:rFonts w:ascii="Times New Roman" w:hAnsi="Times New Roman"/>
          <w:sz w:val="24"/>
          <w:szCs w:val="24"/>
        </w:rPr>
      </w:pPr>
    </w:p>
    <w:p w14:paraId="268B32C6" w14:textId="77777777" w:rsidR="00577603" w:rsidRPr="00A1530D" w:rsidRDefault="00577603" w:rsidP="00577603">
      <w:pPr>
        <w:rPr>
          <w:rFonts w:ascii="Times New Roman" w:hAnsi="Times New Roman"/>
          <w:sz w:val="24"/>
          <w:szCs w:val="24"/>
        </w:rPr>
      </w:pPr>
      <w:r w:rsidRPr="00A1530D">
        <w:rPr>
          <w:rFonts w:ascii="Times New Roman" w:hAnsi="Times New Roman"/>
          <w:sz w:val="24"/>
          <w:szCs w:val="24"/>
        </w:rPr>
        <w:tab/>
        <w:t>BY THE COMMISSION:</w:t>
      </w:r>
    </w:p>
    <w:p w14:paraId="45279492" w14:textId="77777777" w:rsidR="00577603" w:rsidRPr="00A1530D" w:rsidRDefault="00577603" w:rsidP="00577603">
      <w:pPr>
        <w:spacing w:line="360" w:lineRule="auto"/>
        <w:rPr>
          <w:rFonts w:ascii="Times New Roman" w:hAnsi="Times New Roman"/>
          <w:sz w:val="24"/>
          <w:szCs w:val="24"/>
        </w:rPr>
      </w:pPr>
    </w:p>
    <w:p w14:paraId="1A7B7930" w14:textId="4C1158F6" w:rsidR="006A62FB" w:rsidRPr="00A1530D" w:rsidRDefault="00577603" w:rsidP="006418EF">
      <w:pPr>
        <w:spacing w:line="360" w:lineRule="auto"/>
        <w:jc w:val="both"/>
        <w:rPr>
          <w:rFonts w:ascii="Times New Roman" w:hAnsi="Times New Roman"/>
          <w:sz w:val="24"/>
          <w:szCs w:val="24"/>
        </w:rPr>
      </w:pPr>
      <w:r w:rsidRPr="00A1530D">
        <w:rPr>
          <w:rFonts w:ascii="Times New Roman" w:hAnsi="Times New Roman"/>
          <w:sz w:val="24"/>
          <w:szCs w:val="24"/>
        </w:rPr>
        <w:tab/>
      </w:r>
      <w:r w:rsidRPr="00A1530D">
        <w:rPr>
          <w:rFonts w:ascii="Times New Roman" w:hAnsi="Times New Roman"/>
          <w:sz w:val="24"/>
          <w:szCs w:val="24"/>
        </w:rPr>
        <w:tab/>
        <w:t>We adopt as our action the</w:t>
      </w:r>
      <w:r w:rsidR="009C1616">
        <w:rPr>
          <w:rFonts w:ascii="Times New Roman" w:hAnsi="Times New Roman"/>
          <w:sz w:val="24"/>
          <w:szCs w:val="24"/>
        </w:rPr>
        <w:t xml:space="preserve"> </w:t>
      </w:r>
      <w:r w:rsidR="00895C96">
        <w:rPr>
          <w:rFonts w:ascii="Times New Roman" w:hAnsi="Times New Roman"/>
          <w:sz w:val="24"/>
          <w:szCs w:val="24"/>
        </w:rPr>
        <w:t>Recommended</w:t>
      </w:r>
      <w:r w:rsidR="0096560D" w:rsidRPr="00A1530D">
        <w:rPr>
          <w:rFonts w:ascii="Times New Roman" w:hAnsi="Times New Roman"/>
          <w:sz w:val="24"/>
          <w:szCs w:val="24"/>
        </w:rPr>
        <w:t xml:space="preserve"> </w:t>
      </w:r>
      <w:r w:rsidRPr="00A1530D">
        <w:rPr>
          <w:rFonts w:ascii="Times New Roman" w:hAnsi="Times New Roman"/>
          <w:sz w:val="24"/>
          <w:szCs w:val="24"/>
        </w:rPr>
        <w:t xml:space="preserve">Decision of </w:t>
      </w:r>
      <w:r w:rsidR="00895C96">
        <w:rPr>
          <w:rFonts w:ascii="Times New Roman" w:hAnsi="Times New Roman"/>
          <w:sz w:val="24"/>
          <w:szCs w:val="24"/>
        </w:rPr>
        <w:t>Administrative Law Judge</w:t>
      </w:r>
      <w:r w:rsidR="00E3318E">
        <w:rPr>
          <w:rFonts w:ascii="Times New Roman" w:hAnsi="Times New Roman"/>
          <w:sz w:val="24"/>
          <w:szCs w:val="24"/>
        </w:rPr>
        <w:t xml:space="preserve"> Katrina L. Dunderdale</w:t>
      </w:r>
      <w:r w:rsidR="00E17242" w:rsidRPr="00A1530D">
        <w:rPr>
          <w:rFonts w:ascii="Times New Roman" w:hAnsi="Times New Roman"/>
          <w:sz w:val="24"/>
          <w:szCs w:val="24"/>
        </w:rPr>
        <w:t xml:space="preserve">, dated </w:t>
      </w:r>
      <w:r w:rsidR="00E3318E">
        <w:rPr>
          <w:rFonts w:ascii="Times New Roman" w:hAnsi="Times New Roman"/>
          <w:sz w:val="24"/>
          <w:szCs w:val="24"/>
        </w:rPr>
        <w:t>October 16</w:t>
      </w:r>
      <w:r w:rsidR="00E42626">
        <w:rPr>
          <w:rFonts w:ascii="Times New Roman" w:hAnsi="Times New Roman"/>
          <w:sz w:val="24"/>
          <w:szCs w:val="24"/>
        </w:rPr>
        <w:t>, 2018</w:t>
      </w:r>
      <w:r w:rsidRPr="00A1530D">
        <w:rPr>
          <w:rFonts w:ascii="Times New Roman" w:hAnsi="Times New Roman"/>
          <w:sz w:val="24"/>
          <w:szCs w:val="24"/>
        </w:rPr>
        <w:t>;</w:t>
      </w:r>
      <w:r w:rsidR="00C403E2">
        <w:rPr>
          <w:rFonts w:ascii="Times New Roman" w:hAnsi="Times New Roman"/>
          <w:sz w:val="24"/>
          <w:szCs w:val="24"/>
        </w:rPr>
        <w:t xml:space="preserve">  </w:t>
      </w:r>
    </w:p>
    <w:p w14:paraId="0DE4D93E" w14:textId="77777777" w:rsidR="000B00DA" w:rsidRDefault="000B00DA" w:rsidP="006418EF">
      <w:pPr>
        <w:spacing w:line="360" w:lineRule="auto"/>
        <w:ind w:firstLine="720"/>
        <w:jc w:val="both"/>
        <w:rPr>
          <w:rFonts w:ascii="Times New Roman" w:hAnsi="Times New Roman"/>
          <w:sz w:val="24"/>
          <w:szCs w:val="24"/>
        </w:rPr>
      </w:pPr>
    </w:p>
    <w:p w14:paraId="1F6ED8D9" w14:textId="77777777" w:rsidR="00577603" w:rsidRPr="00A1530D" w:rsidRDefault="00577603" w:rsidP="006418EF">
      <w:pPr>
        <w:spacing w:line="360" w:lineRule="auto"/>
        <w:ind w:firstLine="720"/>
        <w:jc w:val="both"/>
        <w:rPr>
          <w:rFonts w:ascii="Times New Roman" w:hAnsi="Times New Roman"/>
          <w:sz w:val="24"/>
          <w:szCs w:val="24"/>
        </w:rPr>
      </w:pPr>
      <w:r w:rsidRPr="00A1530D">
        <w:rPr>
          <w:rFonts w:ascii="Times New Roman" w:hAnsi="Times New Roman"/>
          <w:sz w:val="24"/>
          <w:szCs w:val="24"/>
        </w:rPr>
        <w:t>THEREFORE,</w:t>
      </w:r>
    </w:p>
    <w:p w14:paraId="7A81AE95" w14:textId="77777777" w:rsidR="00577603" w:rsidRPr="00A1530D" w:rsidRDefault="00577603" w:rsidP="006418EF">
      <w:pPr>
        <w:spacing w:line="360" w:lineRule="auto"/>
        <w:rPr>
          <w:rFonts w:ascii="Times New Roman" w:hAnsi="Times New Roman"/>
          <w:sz w:val="24"/>
          <w:szCs w:val="24"/>
        </w:rPr>
      </w:pPr>
    </w:p>
    <w:p w14:paraId="5C137B58" w14:textId="77777777" w:rsidR="0018257D" w:rsidRPr="00A1530D" w:rsidRDefault="00577603" w:rsidP="006418EF">
      <w:pPr>
        <w:spacing w:line="360" w:lineRule="auto"/>
        <w:rPr>
          <w:rFonts w:ascii="Times New Roman" w:hAnsi="Times New Roman"/>
          <w:sz w:val="24"/>
          <w:szCs w:val="24"/>
        </w:rPr>
      </w:pPr>
      <w:r w:rsidRPr="00A1530D">
        <w:rPr>
          <w:rFonts w:ascii="Times New Roman" w:hAnsi="Times New Roman"/>
          <w:sz w:val="24"/>
          <w:szCs w:val="24"/>
        </w:rPr>
        <w:tab/>
        <w:t>IT IS ORDERED:</w:t>
      </w:r>
    </w:p>
    <w:p w14:paraId="3D4D9762" w14:textId="77777777" w:rsidR="00685C05" w:rsidRPr="00685C05" w:rsidRDefault="00685C05" w:rsidP="006418EF">
      <w:pPr>
        <w:tabs>
          <w:tab w:val="left" w:pos="2160"/>
        </w:tabs>
        <w:spacing w:line="360" w:lineRule="auto"/>
        <w:ind w:firstLine="1440"/>
        <w:contextualSpacing/>
        <w:jc w:val="both"/>
        <w:rPr>
          <w:rFonts w:ascii="Times New Roman" w:eastAsia="Times New Roman" w:hAnsi="Times New Roman" w:cs="CG Times"/>
          <w:spacing w:val="-3"/>
          <w:sz w:val="24"/>
          <w:szCs w:val="24"/>
        </w:rPr>
      </w:pPr>
    </w:p>
    <w:p w14:paraId="634B19BA" w14:textId="77777777" w:rsidR="00E3318E" w:rsidRPr="00E3318E" w:rsidRDefault="00E3318E" w:rsidP="00E3318E">
      <w:pPr>
        <w:tabs>
          <w:tab w:val="left" w:pos="2160"/>
        </w:tabs>
        <w:spacing w:line="360" w:lineRule="auto"/>
        <w:ind w:firstLine="1440"/>
        <w:contextualSpacing/>
        <w:jc w:val="both"/>
        <w:rPr>
          <w:rFonts w:ascii="Times New Roman" w:eastAsia="Times New Roman" w:hAnsi="Times New Roman"/>
          <w:sz w:val="24"/>
          <w:szCs w:val="24"/>
        </w:rPr>
      </w:pPr>
      <w:r w:rsidRPr="00E3318E">
        <w:rPr>
          <w:rFonts w:ascii="Times New Roman" w:eastAsia="Times New Roman" w:hAnsi="Times New Roman"/>
          <w:sz w:val="24"/>
          <w:szCs w:val="24"/>
        </w:rPr>
        <w:t>1.</w:t>
      </w:r>
      <w:r w:rsidRPr="00E3318E">
        <w:rPr>
          <w:rFonts w:ascii="Times New Roman" w:eastAsia="Times New Roman" w:hAnsi="Times New Roman"/>
          <w:sz w:val="24"/>
          <w:szCs w:val="24"/>
        </w:rPr>
        <w:tab/>
        <w:t>That the Joint Petition for Settlement of Rate Investigation submitted by Timberlee Valley Sanitation Company, Inc., the Bureau of Investigation and Enforcement and Ray and Donna McCarthy at Docket No. R-2018-3003104, be approved.</w:t>
      </w:r>
    </w:p>
    <w:p w14:paraId="76E0E058" w14:textId="77777777" w:rsidR="00E3318E" w:rsidRDefault="00E3318E" w:rsidP="00E3318E">
      <w:pPr>
        <w:tabs>
          <w:tab w:val="left" w:pos="2160"/>
        </w:tabs>
        <w:spacing w:line="360" w:lineRule="auto"/>
        <w:ind w:firstLine="1440"/>
        <w:contextualSpacing/>
        <w:jc w:val="both"/>
        <w:rPr>
          <w:rFonts w:ascii="Times New Roman" w:eastAsia="Times New Roman" w:hAnsi="Times New Roman"/>
          <w:sz w:val="24"/>
          <w:szCs w:val="24"/>
        </w:rPr>
        <w:sectPr w:rsidR="00E3318E" w:rsidSect="007E4D0E">
          <w:footerReference w:type="default" r:id="rId8"/>
          <w:pgSz w:w="12240" w:h="15840" w:code="1"/>
          <w:pgMar w:top="1296" w:right="1440" w:bottom="1296" w:left="1440" w:header="720" w:footer="720" w:gutter="0"/>
          <w:cols w:space="720"/>
          <w:docGrid w:linePitch="360"/>
        </w:sectPr>
      </w:pPr>
    </w:p>
    <w:p w14:paraId="145611F9" w14:textId="77777777" w:rsidR="00E3318E" w:rsidRPr="00E3318E" w:rsidRDefault="00E3318E" w:rsidP="00E3318E">
      <w:pPr>
        <w:tabs>
          <w:tab w:val="left" w:pos="2160"/>
        </w:tabs>
        <w:spacing w:line="360" w:lineRule="auto"/>
        <w:ind w:firstLine="1440"/>
        <w:contextualSpacing/>
        <w:jc w:val="both"/>
        <w:rPr>
          <w:rFonts w:ascii="Times New Roman" w:eastAsia="Times New Roman" w:hAnsi="Times New Roman"/>
          <w:sz w:val="24"/>
          <w:szCs w:val="24"/>
        </w:rPr>
      </w:pPr>
      <w:r w:rsidRPr="00E3318E">
        <w:rPr>
          <w:rFonts w:ascii="Times New Roman" w:eastAsia="Times New Roman" w:hAnsi="Times New Roman"/>
          <w:sz w:val="24"/>
          <w:szCs w:val="24"/>
        </w:rPr>
        <w:lastRenderedPageBreak/>
        <w:t>2.</w:t>
      </w:r>
      <w:r w:rsidRPr="00E3318E">
        <w:rPr>
          <w:rFonts w:ascii="Times New Roman" w:eastAsia="Times New Roman" w:hAnsi="Times New Roman"/>
          <w:sz w:val="24"/>
          <w:szCs w:val="24"/>
        </w:rPr>
        <w:tab/>
        <w:t>That Timberlee Valley Sanitation Company, Inc., shall place into effect the rates, rules, and regulations contained in Supplement No. 6 to Tariff Wastewater – Pa. P.U.C. No. 1, as filed on June 29, 2018, the same having been found to be just, reasonable, and therefore lawful.</w:t>
      </w:r>
    </w:p>
    <w:p w14:paraId="44FC373A" w14:textId="77777777" w:rsidR="00E3318E" w:rsidRPr="00E3318E" w:rsidRDefault="00E3318E" w:rsidP="00E3318E">
      <w:pPr>
        <w:tabs>
          <w:tab w:val="left" w:pos="2160"/>
        </w:tabs>
        <w:spacing w:line="360" w:lineRule="auto"/>
        <w:ind w:firstLine="1440"/>
        <w:contextualSpacing/>
        <w:jc w:val="both"/>
        <w:rPr>
          <w:rFonts w:ascii="Times New Roman" w:eastAsia="Times New Roman" w:hAnsi="Times New Roman"/>
          <w:sz w:val="24"/>
          <w:szCs w:val="24"/>
        </w:rPr>
      </w:pPr>
    </w:p>
    <w:p w14:paraId="1ADF87A3" w14:textId="62F4394F" w:rsidR="00E3318E" w:rsidRPr="00E3318E" w:rsidRDefault="00E3318E" w:rsidP="00E3318E">
      <w:pPr>
        <w:tabs>
          <w:tab w:val="left" w:pos="2160"/>
        </w:tabs>
        <w:spacing w:line="360" w:lineRule="auto"/>
        <w:ind w:firstLine="1440"/>
        <w:contextualSpacing/>
        <w:jc w:val="both"/>
        <w:rPr>
          <w:rFonts w:ascii="Times New Roman" w:eastAsia="Times New Roman" w:hAnsi="Times New Roman"/>
          <w:sz w:val="24"/>
          <w:szCs w:val="24"/>
        </w:rPr>
      </w:pPr>
      <w:r w:rsidRPr="00E3318E">
        <w:rPr>
          <w:rFonts w:ascii="Times New Roman" w:eastAsia="Times New Roman" w:hAnsi="Times New Roman"/>
          <w:sz w:val="24"/>
          <w:szCs w:val="24"/>
        </w:rPr>
        <w:t>3.</w:t>
      </w:r>
      <w:r w:rsidRPr="00E3318E">
        <w:rPr>
          <w:rFonts w:ascii="Times New Roman" w:eastAsia="Times New Roman" w:hAnsi="Times New Roman"/>
          <w:sz w:val="24"/>
          <w:szCs w:val="24"/>
        </w:rPr>
        <w:tab/>
        <w:t>That Timberlee Valley Sanitation Company, Inc. shall file a tariff or tariff supplement containing the rates, rules and regulations consistent with Appendix A to the Joint Petition for Settlement of Rate Investigation, designed to produce additional annual operating revenues of approximately $22,560.</w:t>
      </w:r>
    </w:p>
    <w:p w14:paraId="0C632A58" w14:textId="77777777" w:rsidR="00E3318E" w:rsidRPr="00E3318E" w:rsidRDefault="00E3318E" w:rsidP="00E3318E">
      <w:pPr>
        <w:tabs>
          <w:tab w:val="left" w:pos="2160"/>
        </w:tabs>
        <w:spacing w:line="360" w:lineRule="auto"/>
        <w:ind w:firstLine="1440"/>
        <w:contextualSpacing/>
        <w:jc w:val="both"/>
        <w:rPr>
          <w:rFonts w:ascii="Times New Roman" w:eastAsia="Times New Roman" w:hAnsi="Times New Roman"/>
          <w:sz w:val="24"/>
          <w:szCs w:val="24"/>
        </w:rPr>
      </w:pPr>
    </w:p>
    <w:p w14:paraId="535C394D" w14:textId="2562618C" w:rsidR="00E3318E" w:rsidRPr="00E3318E" w:rsidRDefault="00E3318E" w:rsidP="00E3318E">
      <w:pPr>
        <w:tabs>
          <w:tab w:val="left" w:pos="2160"/>
        </w:tabs>
        <w:spacing w:line="360" w:lineRule="auto"/>
        <w:ind w:firstLine="1440"/>
        <w:contextualSpacing/>
        <w:jc w:val="both"/>
        <w:rPr>
          <w:rFonts w:ascii="Times New Roman" w:eastAsia="Times New Roman" w:hAnsi="Times New Roman"/>
          <w:sz w:val="24"/>
          <w:szCs w:val="24"/>
        </w:rPr>
      </w:pPr>
      <w:r w:rsidRPr="00E3318E">
        <w:rPr>
          <w:rFonts w:ascii="Times New Roman" w:eastAsia="Times New Roman" w:hAnsi="Times New Roman"/>
          <w:sz w:val="24"/>
          <w:szCs w:val="24"/>
        </w:rPr>
        <w:t>4.</w:t>
      </w:r>
      <w:r w:rsidRPr="00E3318E">
        <w:rPr>
          <w:rFonts w:ascii="Times New Roman" w:eastAsia="Times New Roman" w:hAnsi="Times New Roman"/>
          <w:sz w:val="24"/>
          <w:szCs w:val="24"/>
        </w:rPr>
        <w:tab/>
        <w:t>That said tariff or tariff supplement may be filed on at least one day’s notice and may be filed to become effective for service rendered on and after the date on which the Commission’s Order in this case is entered.</w:t>
      </w:r>
    </w:p>
    <w:p w14:paraId="140F15D1" w14:textId="77777777" w:rsidR="00E3318E" w:rsidRPr="00E3318E" w:rsidRDefault="00E3318E" w:rsidP="00E3318E">
      <w:pPr>
        <w:tabs>
          <w:tab w:val="left" w:pos="2160"/>
        </w:tabs>
        <w:spacing w:line="360" w:lineRule="auto"/>
        <w:ind w:firstLine="1440"/>
        <w:contextualSpacing/>
        <w:jc w:val="both"/>
        <w:rPr>
          <w:rFonts w:ascii="Times New Roman" w:eastAsia="Times New Roman" w:hAnsi="Times New Roman"/>
          <w:sz w:val="24"/>
          <w:szCs w:val="24"/>
        </w:rPr>
      </w:pPr>
    </w:p>
    <w:p w14:paraId="21C4BA69" w14:textId="52D0FF39" w:rsidR="00E3318E" w:rsidRPr="00E3318E" w:rsidRDefault="00E3318E" w:rsidP="00E3318E">
      <w:pPr>
        <w:tabs>
          <w:tab w:val="left" w:pos="2160"/>
        </w:tabs>
        <w:spacing w:line="360" w:lineRule="auto"/>
        <w:ind w:firstLine="1440"/>
        <w:contextualSpacing/>
        <w:jc w:val="both"/>
        <w:rPr>
          <w:rFonts w:ascii="Times New Roman" w:eastAsia="Times New Roman" w:hAnsi="Times New Roman"/>
          <w:sz w:val="24"/>
          <w:szCs w:val="24"/>
        </w:rPr>
      </w:pPr>
      <w:r w:rsidRPr="00E3318E">
        <w:rPr>
          <w:rFonts w:ascii="Times New Roman" w:eastAsia="Times New Roman" w:hAnsi="Times New Roman"/>
          <w:sz w:val="24"/>
          <w:szCs w:val="24"/>
        </w:rPr>
        <w:t>5.</w:t>
      </w:r>
      <w:r w:rsidRPr="00E3318E">
        <w:rPr>
          <w:rFonts w:ascii="Times New Roman" w:eastAsia="Times New Roman" w:hAnsi="Times New Roman"/>
          <w:sz w:val="24"/>
          <w:szCs w:val="24"/>
        </w:rPr>
        <w:tab/>
        <w:t>That upon acceptance and approval by the Commission of the tariff or tariff supplement as being consistent with this Order, the Commission’s inquiry and investigation at Docket No. R-2018-3003104 shall be terminated and the docket marked closed.</w:t>
      </w:r>
    </w:p>
    <w:p w14:paraId="13300C90" w14:textId="77777777" w:rsidR="00E3318E" w:rsidRPr="00E3318E" w:rsidRDefault="00E3318E" w:rsidP="00E3318E">
      <w:pPr>
        <w:tabs>
          <w:tab w:val="left" w:pos="2160"/>
        </w:tabs>
        <w:spacing w:line="360" w:lineRule="auto"/>
        <w:ind w:firstLine="1440"/>
        <w:contextualSpacing/>
        <w:jc w:val="both"/>
        <w:rPr>
          <w:rFonts w:ascii="Times New Roman" w:eastAsia="Times New Roman" w:hAnsi="Times New Roman"/>
          <w:sz w:val="24"/>
          <w:szCs w:val="24"/>
        </w:rPr>
      </w:pPr>
    </w:p>
    <w:p w14:paraId="720172E0" w14:textId="30F524B9" w:rsidR="00CB1D98" w:rsidRPr="00A1530D" w:rsidRDefault="00E3318E" w:rsidP="00E3318E">
      <w:pPr>
        <w:tabs>
          <w:tab w:val="left" w:pos="2160"/>
        </w:tabs>
        <w:spacing w:line="360" w:lineRule="auto"/>
        <w:ind w:firstLine="1440"/>
        <w:contextualSpacing/>
        <w:jc w:val="both"/>
        <w:rPr>
          <w:rFonts w:ascii="Times New Roman" w:hAnsi="Times New Roman"/>
          <w:spacing w:val="-3"/>
          <w:sz w:val="24"/>
          <w:szCs w:val="24"/>
        </w:rPr>
      </w:pPr>
      <w:r w:rsidRPr="00E3318E">
        <w:rPr>
          <w:rFonts w:ascii="Times New Roman" w:eastAsia="Times New Roman" w:hAnsi="Times New Roman"/>
          <w:sz w:val="24"/>
          <w:szCs w:val="24"/>
        </w:rPr>
        <w:t>6.</w:t>
      </w:r>
      <w:r w:rsidRPr="00E3318E">
        <w:rPr>
          <w:rFonts w:ascii="Times New Roman" w:eastAsia="Times New Roman" w:hAnsi="Times New Roman"/>
          <w:sz w:val="24"/>
          <w:szCs w:val="24"/>
        </w:rPr>
        <w:tab/>
        <w:t>That the formal complaint filed by Ray and Donna McCarthy at Docket No. C-2018-3003507 against Supplement No. 6 to Tariff Wastewater-Pa. P.U.C. No. 1 be dismissed consistent with this Recommendation.</w:t>
      </w:r>
    </w:p>
    <w:p w14:paraId="4647A8AC" w14:textId="597548D7" w:rsidR="00AA5094" w:rsidRDefault="003671E3" w:rsidP="0094719D">
      <w:pPr>
        <w:spacing w:line="360" w:lineRule="auto"/>
        <w:jc w:val="both"/>
        <w:rPr>
          <w:rFonts w:ascii="Times New Roman" w:hAnsi="Times New Roman"/>
          <w:sz w:val="24"/>
          <w:szCs w:val="24"/>
        </w:rPr>
      </w:pPr>
      <w:bookmarkStart w:id="0" w:name="_GoBack"/>
      <w:r w:rsidRPr="009F01BA">
        <w:rPr>
          <w:b/>
          <w:noProof/>
          <w:sz w:val="20"/>
          <w:szCs w:val="20"/>
        </w:rPr>
        <w:drawing>
          <wp:anchor distT="0" distB="0" distL="114300" distR="114300" simplePos="0" relativeHeight="251659264" behindDoc="1" locked="0" layoutInCell="1" allowOverlap="1" wp14:anchorId="2DA66EC7" wp14:editId="7E3E5618">
            <wp:simplePos x="0" y="0"/>
            <wp:positionH relativeFrom="column">
              <wp:posOffset>3124200</wp:posOffset>
            </wp:positionH>
            <wp:positionV relativeFrom="paragraph">
              <wp:posOffset>253365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4719D" w:rsidRPr="00A1530D">
        <w:rPr>
          <w:rFonts w:ascii="Times New Roman" w:hAnsi="Times New Roman"/>
          <w:sz w:val="24"/>
          <w:szCs w:val="24"/>
        </w:rPr>
        <w:tab/>
      </w:r>
      <w:r w:rsidR="0094719D" w:rsidRPr="00A1530D">
        <w:rPr>
          <w:rFonts w:ascii="Times New Roman" w:hAnsi="Times New Roman"/>
          <w:sz w:val="24"/>
          <w:szCs w:val="24"/>
        </w:rPr>
        <w:tab/>
      </w:r>
      <w:r w:rsidR="0094719D" w:rsidRPr="00A1530D">
        <w:rPr>
          <w:rFonts w:ascii="Times New Roman" w:hAnsi="Times New Roman"/>
          <w:sz w:val="24"/>
          <w:szCs w:val="24"/>
        </w:rPr>
        <w:tab/>
      </w:r>
      <w:r w:rsidR="0094719D" w:rsidRPr="00A1530D">
        <w:rPr>
          <w:rFonts w:ascii="Times New Roman" w:hAnsi="Times New Roman"/>
          <w:sz w:val="24"/>
          <w:szCs w:val="24"/>
        </w:rPr>
        <w:tab/>
      </w:r>
      <w:r w:rsidR="0094719D" w:rsidRPr="00A1530D">
        <w:rPr>
          <w:rFonts w:ascii="Times New Roman" w:hAnsi="Times New Roman"/>
          <w:sz w:val="24"/>
          <w:szCs w:val="24"/>
        </w:rPr>
        <w:tab/>
      </w:r>
      <w:r w:rsidR="0094719D" w:rsidRPr="00A1530D">
        <w:rPr>
          <w:rFonts w:ascii="Times New Roman" w:hAnsi="Times New Roman"/>
          <w:sz w:val="24"/>
          <w:szCs w:val="24"/>
        </w:rPr>
        <w:tab/>
      </w:r>
      <w:r w:rsidR="0094719D" w:rsidRPr="00A1530D">
        <w:rPr>
          <w:rFonts w:ascii="Times New Roman" w:hAnsi="Times New Roman"/>
          <w:sz w:val="24"/>
          <w:szCs w:val="24"/>
        </w:rPr>
        <w:tab/>
      </w:r>
    </w:p>
    <w:p w14:paraId="32EC2B50" w14:textId="14106818" w:rsidR="00577603" w:rsidRPr="00A1530D" w:rsidRDefault="00AA5094" w:rsidP="0094719D">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77603" w:rsidRPr="00A1530D">
        <w:rPr>
          <w:rFonts w:ascii="Times New Roman" w:hAnsi="Times New Roman"/>
          <w:sz w:val="24"/>
          <w:szCs w:val="24"/>
        </w:rPr>
        <w:t>BY THE COMMISSION</w:t>
      </w:r>
      <w:r w:rsidR="00DA6E2D">
        <w:rPr>
          <w:rFonts w:ascii="Times New Roman" w:hAnsi="Times New Roman"/>
          <w:sz w:val="24"/>
          <w:szCs w:val="24"/>
        </w:rPr>
        <w:t>,</w:t>
      </w:r>
    </w:p>
    <w:p w14:paraId="2946706F" w14:textId="71294EDA" w:rsidR="00577603" w:rsidRPr="00A1530D" w:rsidRDefault="00577603" w:rsidP="00577603">
      <w:pPr>
        <w:ind w:left="5040"/>
        <w:rPr>
          <w:rFonts w:ascii="Times New Roman" w:hAnsi="Times New Roman"/>
          <w:sz w:val="24"/>
          <w:szCs w:val="24"/>
        </w:rPr>
      </w:pPr>
    </w:p>
    <w:p w14:paraId="0E541A09" w14:textId="68171B0A" w:rsidR="00577603" w:rsidRPr="00A1530D" w:rsidRDefault="00577603" w:rsidP="00577603">
      <w:pPr>
        <w:ind w:left="5040"/>
        <w:rPr>
          <w:rFonts w:ascii="Times New Roman" w:hAnsi="Times New Roman"/>
          <w:sz w:val="24"/>
          <w:szCs w:val="24"/>
        </w:rPr>
      </w:pPr>
    </w:p>
    <w:p w14:paraId="4B77783A" w14:textId="77777777" w:rsidR="00876B81" w:rsidRPr="00A1530D" w:rsidRDefault="00876B81" w:rsidP="00577603">
      <w:pPr>
        <w:ind w:left="5040"/>
        <w:rPr>
          <w:rFonts w:ascii="Times New Roman" w:hAnsi="Times New Roman"/>
          <w:sz w:val="24"/>
          <w:szCs w:val="24"/>
        </w:rPr>
      </w:pPr>
    </w:p>
    <w:p w14:paraId="414C224F" w14:textId="77777777" w:rsidR="00577603" w:rsidRPr="00A1530D" w:rsidRDefault="00577603" w:rsidP="00577603">
      <w:pPr>
        <w:ind w:left="5040"/>
        <w:rPr>
          <w:rFonts w:ascii="Times New Roman" w:hAnsi="Times New Roman"/>
          <w:sz w:val="24"/>
          <w:szCs w:val="24"/>
        </w:rPr>
      </w:pPr>
      <w:r w:rsidRPr="00A1530D">
        <w:rPr>
          <w:rFonts w:ascii="Times New Roman" w:hAnsi="Times New Roman"/>
          <w:sz w:val="24"/>
          <w:szCs w:val="24"/>
        </w:rPr>
        <w:t>Rosemary Chiavetta</w:t>
      </w:r>
    </w:p>
    <w:p w14:paraId="20CD175A" w14:textId="77777777" w:rsidR="00577603" w:rsidRPr="00A1530D" w:rsidRDefault="00577603" w:rsidP="00577603">
      <w:pPr>
        <w:ind w:left="5040"/>
        <w:rPr>
          <w:rFonts w:ascii="Times New Roman" w:hAnsi="Times New Roman"/>
          <w:sz w:val="24"/>
          <w:szCs w:val="24"/>
        </w:rPr>
      </w:pPr>
      <w:r w:rsidRPr="00A1530D">
        <w:rPr>
          <w:rFonts w:ascii="Times New Roman" w:hAnsi="Times New Roman"/>
          <w:sz w:val="24"/>
          <w:szCs w:val="24"/>
        </w:rPr>
        <w:t>Secretary</w:t>
      </w:r>
    </w:p>
    <w:p w14:paraId="67370AD5" w14:textId="77777777" w:rsidR="007E4D0E" w:rsidRDefault="007E4D0E" w:rsidP="00577603">
      <w:pPr>
        <w:rPr>
          <w:rFonts w:ascii="Times New Roman" w:hAnsi="Times New Roman"/>
          <w:sz w:val="24"/>
          <w:szCs w:val="24"/>
        </w:rPr>
      </w:pPr>
    </w:p>
    <w:p w14:paraId="3BA6706B" w14:textId="77777777" w:rsidR="00AA5094" w:rsidRDefault="00AA5094" w:rsidP="00577603">
      <w:pPr>
        <w:rPr>
          <w:rFonts w:ascii="Times New Roman" w:hAnsi="Times New Roman"/>
          <w:sz w:val="24"/>
          <w:szCs w:val="24"/>
        </w:rPr>
      </w:pPr>
    </w:p>
    <w:p w14:paraId="0621D2F9" w14:textId="43D774BE" w:rsidR="00577603" w:rsidRPr="00A1530D" w:rsidRDefault="00577603" w:rsidP="00577603">
      <w:pPr>
        <w:rPr>
          <w:rFonts w:ascii="Times New Roman" w:hAnsi="Times New Roman"/>
          <w:sz w:val="24"/>
          <w:szCs w:val="24"/>
        </w:rPr>
      </w:pPr>
      <w:r w:rsidRPr="00A1530D">
        <w:rPr>
          <w:rFonts w:ascii="Times New Roman" w:hAnsi="Times New Roman"/>
          <w:sz w:val="24"/>
          <w:szCs w:val="24"/>
        </w:rPr>
        <w:t>(SEAL)</w:t>
      </w:r>
    </w:p>
    <w:p w14:paraId="5AA74B75" w14:textId="77777777" w:rsidR="00577603" w:rsidRPr="00A1530D" w:rsidRDefault="00577603" w:rsidP="00577603">
      <w:pPr>
        <w:rPr>
          <w:rFonts w:ascii="Times New Roman" w:hAnsi="Times New Roman"/>
          <w:sz w:val="24"/>
          <w:szCs w:val="24"/>
        </w:rPr>
      </w:pPr>
    </w:p>
    <w:p w14:paraId="5F06BFC3" w14:textId="183B5676" w:rsidR="00577603" w:rsidRPr="00A1530D" w:rsidRDefault="00577603" w:rsidP="00577603">
      <w:pPr>
        <w:rPr>
          <w:rFonts w:ascii="Times New Roman" w:hAnsi="Times New Roman"/>
          <w:sz w:val="24"/>
          <w:szCs w:val="24"/>
        </w:rPr>
      </w:pPr>
      <w:r w:rsidRPr="00A1530D">
        <w:rPr>
          <w:rFonts w:ascii="Times New Roman" w:hAnsi="Times New Roman"/>
          <w:sz w:val="24"/>
          <w:szCs w:val="24"/>
        </w:rPr>
        <w:t>ORDER ADOPTED:</w:t>
      </w:r>
      <w:r w:rsidRPr="00A1530D">
        <w:rPr>
          <w:rFonts w:ascii="Times New Roman" w:hAnsi="Times New Roman"/>
          <w:sz w:val="24"/>
          <w:szCs w:val="24"/>
        </w:rPr>
        <w:tab/>
      </w:r>
      <w:r w:rsidR="00E3318E">
        <w:rPr>
          <w:rFonts w:ascii="Times New Roman" w:hAnsi="Times New Roman"/>
          <w:sz w:val="24"/>
          <w:szCs w:val="24"/>
        </w:rPr>
        <w:t>November 8</w:t>
      </w:r>
      <w:r w:rsidR="00701D3A">
        <w:rPr>
          <w:rFonts w:ascii="Times New Roman" w:hAnsi="Times New Roman"/>
          <w:sz w:val="24"/>
          <w:szCs w:val="24"/>
        </w:rPr>
        <w:t>, 2018</w:t>
      </w:r>
    </w:p>
    <w:p w14:paraId="20F78A23" w14:textId="77777777" w:rsidR="00577603" w:rsidRPr="00A1530D" w:rsidRDefault="00577603" w:rsidP="00577603">
      <w:pPr>
        <w:rPr>
          <w:rFonts w:ascii="Times New Roman" w:hAnsi="Times New Roman"/>
          <w:sz w:val="24"/>
          <w:szCs w:val="24"/>
        </w:rPr>
      </w:pPr>
    </w:p>
    <w:p w14:paraId="537B2293" w14:textId="2F0C1070" w:rsidR="00B4392F" w:rsidRPr="00A1530D" w:rsidRDefault="00577603">
      <w:pPr>
        <w:rPr>
          <w:rFonts w:ascii="Times New Roman" w:hAnsi="Times New Roman"/>
          <w:sz w:val="24"/>
          <w:szCs w:val="24"/>
        </w:rPr>
      </w:pPr>
      <w:r w:rsidRPr="00A1530D">
        <w:rPr>
          <w:rFonts w:ascii="Times New Roman" w:hAnsi="Times New Roman"/>
          <w:sz w:val="24"/>
          <w:szCs w:val="24"/>
        </w:rPr>
        <w:t>ORDER ENTERED:</w:t>
      </w:r>
      <w:r w:rsidRPr="00A1530D">
        <w:rPr>
          <w:rFonts w:ascii="Times New Roman" w:hAnsi="Times New Roman"/>
          <w:sz w:val="24"/>
          <w:szCs w:val="24"/>
        </w:rPr>
        <w:tab/>
      </w:r>
      <w:r w:rsidR="003671E3">
        <w:rPr>
          <w:rFonts w:ascii="Times New Roman" w:hAnsi="Times New Roman"/>
          <w:sz w:val="24"/>
          <w:szCs w:val="24"/>
        </w:rPr>
        <w:t>November 8, 2018</w:t>
      </w:r>
    </w:p>
    <w:sectPr w:rsidR="00B4392F" w:rsidRPr="00A1530D" w:rsidSect="007E4D0E">
      <w:footerReference w:type="default" r:id="rId10"/>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B0993" w14:textId="77777777" w:rsidR="00995CE9" w:rsidRDefault="00995CE9" w:rsidP="00577603">
      <w:r>
        <w:separator/>
      </w:r>
    </w:p>
  </w:endnote>
  <w:endnote w:type="continuationSeparator" w:id="0">
    <w:p w14:paraId="17F71175" w14:textId="77777777" w:rsidR="00995CE9" w:rsidRDefault="00995CE9"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CE0F5" w14:textId="1D688AEC" w:rsidR="00CB1D98" w:rsidRPr="00C403E2" w:rsidRDefault="00CB1D98">
    <w:pPr>
      <w:pStyle w:val="Footer"/>
      <w:jc w:val="cen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151998"/>
      <w:docPartObj>
        <w:docPartGallery w:val="Page Numbers (Bottom of Page)"/>
        <w:docPartUnique/>
      </w:docPartObj>
    </w:sdtPr>
    <w:sdtEndPr>
      <w:rPr>
        <w:rFonts w:ascii="Times New Roman" w:hAnsi="Times New Roman"/>
        <w:noProof/>
        <w:sz w:val="20"/>
        <w:szCs w:val="20"/>
      </w:rPr>
    </w:sdtEndPr>
    <w:sdtContent>
      <w:p w14:paraId="638A4F8D" w14:textId="77777777" w:rsidR="00E3318E" w:rsidRPr="00C403E2" w:rsidRDefault="00E3318E">
        <w:pPr>
          <w:pStyle w:val="Footer"/>
          <w:jc w:val="center"/>
          <w:rPr>
            <w:rFonts w:ascii="Times New Roman" w:hAnsi="Times New Roman"/>
            <w:sz w:val="20"/>
            <w:szCs w:val="20"/>
          </w:rPr>
        </w:pPr>
        <w:r w:rsidRPr="00C403E2">
          <w:rPr>
            <w:rFonts w:ascii="Times New Roman" w:hAnsi="Times New Roman"/>
            <w:sz w:val="20"/>
            <w:szCs w:val="20"/>
          </w:rPr>
          <w:fldChar w:fldCharType="begin"/>
        </w:r>
        <w:r w:rsidRPr="00C403E2">
          <w:rPr>
            <w:rFonts w:ascii="Times New Roman" w:hAnsi="Times New Roman"/>
            <w:sz w:val="20"/>
            <w:szCs w:val="20"/>
          </w:rPr>
          <w:instrText xml:space="preserve"> PAGE   \* MERGEFORMAT </w:instrText>
        </w:r>
        <w:r w:rsidRPr="00C403E2">
          <w:rPr>
            <w:rFonts w:ascii="Times New Roman" w:hAnsi="Times New Roman"/>
            <w:sz w:val="20"/>
            <w:szCs w:val="20"/>
          </w:rPr>
          <w:fldChar w:fldCharType="separate"/>
        </w:r>
        <w:r>
          <w:rPr>
            <w:rFonts w:ascii="Times New Roman" w:hAnsi="Times New Roman"/>
            <w:noProof/>
            <w:sz w:val="20"/>
            <w:szCs w:val="20"/>
          </w:rPr>
          <w:t>2</w:t>
        </w:r>
        <w:r w:rsidRPr="00C403E2">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145D6" w14:textId="77777777" w:rsidR="00995CE9" w:rsidRDefault="00995CE9" w:rsidP="00577603">
      <w:r>
        <w:separator/>
      </w:r>
    </w:p>
  </w:footnote>
  <w:footnote w:type="continuationSeparator" w:id="0">
    <w:p w14:paraId="699521B5" w14:textId="77777777" w:rsidR="00995CE9" w:rsidRDefault="00995CE9" w:rsidP="0057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77ED310"/>
    <w:lvl w:ilvl="0">
      <w:start w:val="1"/>
      <w:numFmt w:val="decimal"/>
      <w:pStyle w:val="ListNumber"/>
      <w:lvlText w:val="%1."/>
      <w:lvlJc w:val="left"/>
      <w:pPr>
        <w:tabs>
          <w:tab w:val="num" w:pos="360"/>
        </w:tabs>
        <w:ind w:left="360" w:hanging="360"/>
      </w:pPr>
    </w:lvl>
  </w:abstractNum>
  <w:abstractNum w:abstractNumId="1" w15:restartNumberingAfterBreak="0">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093790"/>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8873D6"/>
    <w:multiLevelType w:val="hybridMultilevel"/>
    <w:tmpl w:val="6E1A7AF2"/>
    <w:lvl w:ilvl="0" w:tplc="7096AC9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num>
  <w:num w:numId="2">
    <w:abstractNumId w:val="3"/>
  </w:num>
  <w:num w:numId="3">
    <w:abstractNumId w:val="6"/>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03"/>
    <w:rsid w:val="0000007A"/>
    <w:rsid w:val="00006720"/>
    <w:rsid w:val="00007BA3"/>
    <w:rsid w:val="00017D3A"/>
    <w:rsid w:val="000273F0"/>
    <w:rsid w:val="00040018"/>
    <w:rsid w:val="000479FE"/>
    <w:rsid w:val="00052E3E"/>
    <w:rsid w:val="00053534"/>
    <w:rsid w:val="000611CF"/>
    <w:rsid w:val="00063411"/>
    <w:rsid w:val="000844A5"/>
    <w:rsid w:val="00085D71"/>
    <w:rsid w:val="000944C1"/>
    <w:rsid w:val="000A179A"/>
    <w:rsid w:val="000A2947"/>
    <w:rsid w:val="000A63CB"/>
    <w:rsid w:val="000B00DA"/>
    <w:rsid w:val="000C14A2"/>
    <w:rsid w:val="000C3643"/>
    <w:rsid w:val="000C6988"/>
    <w:rsid w:val="000D4CC8"/>
    <w:rsid w:val="000D5F69"/>
    <w:rsid w:val="000E48FC"/>
    <w:rsid w:val="001013CF"/>
    <w:rsid w:val="001146D1"/>
    <w:rsid w:val="00115803"/>
    <w:rsid w:val="00125F74"/>
    <w:rsid w:val="00134222"/>
    <w:rsid w:val="001430DE"/>
    <w:rsid w:val="00143DCF"/>
    <w:rsid w:val="00167B29"/>
    <w:rsid w:val="0018257D"/>
    <w:rsid w:val="001A7A94"/>
    <w:rsid w:val="001B27C9"/>
    <w:rsid w:val="001B79A6"/>
    <w:rsid w:val="001C6A74"/>
    <w:rsid w:val="001D4E5B"/>
    <w:rsid w:val="001D5649"/>
    <w:rsid w:val="001D654E"/>
    <w:rsid w:val="001D7592"/>
    <w:rsid w:val="001F620A"/>
    <w:rsid w:val="001F6775"/>
    <w:rsid w:val="002053BB"/>
    <w:rsid w:val="00227917"/>
    <w:rsid w:val="002363AC"/>
    <w:rsid w:val="00246581"/>
    <w:rsid w:val="00253A7E"/>
    <w:rsid w:val="00253F1B"/>
    <w:rsid w:val="00274749"/>
    <w:rsid w:val="00277876"/>
    <w:rsid w:val="00287DA4"/>
    <w:rsid w:val="0029123A"/>
    <w:rsid w:val="00292B26"/>
    <w:rsid w:val="002A4D09"/>
    <w:rsid w:val="002B0A6D"/>
    <w:rsid w:val="002B1C7D"/>
    <w:rsid w:val="002B3E19"/>
    <w:rsid w:val="002B5251"/>
    <w:rsid w:val="002B55B0"/>
    <w:rsid w:val="002C0722"/>
    <w:rsid w:val="002C4774"/>
    <w:rsid w:val="002C691F"/>
    <w:rsid w:val="002D24DB"/>
    <w:rsid w:val="002E7FB1"/>
    <w:rsid w:val="002F32B8"/>
    <w:rsid w:val="003051A8"/>
    <w:rsid w:val="00305EAC"/>
    <w:rsid w:val="0031226C"/>
    <w:rsid w:val="003157A2"/>
    <w:rsid w:val="003308DC"/>
    <w:rsid w:val="0033198C"/>
    <w:rsid w:val="003331C8"/>
    <w:rsid w:val="00333862"/>
    <w:rsid w:val="003365BA"/>
    <w:rsid w:val="003410FE"/>
    <w:rsid w:val="0035079A"/>
    <w:rsid w:val="00363AA5"/>
    <w:rsid w:val="003671E3"/>
    <w:rsid w:val="00372617"/>
    <w:rsid w:val="00377BA7"/>
    <w:rsid w:val="0038237F"/>
    <w:rsid w:val="00385E75"/>
    <w:rsid w:val="00391736"/>
    <w:rsid w:val="003922EF"/>
    <w:rsid w:val="003A3201"/>
    <w:rsid w:val="003B47A2"/>
    <w:rsid w:val="003B4E07"/>
    <w:rsid w:val="003B5917"/>
    <w:rsid w:val="003D6178"/>
    <w:rsid w:val="003E02CE"/>
    <w:rsid w:val="004031CC"/>
    <w:rsid w:val="0040782F"/>
    <w:rsid w:val="00422C47"/>
    <w:rsid w:val="00440E92"/>
    <w:rsid w:val="00442788"/>
    <w:rsid w:val="00443F42"/>
    <w:rsid w:val="0044606E"/>
    <w:rsid w:val="00451040"/>
    <w:rsid w:val="00451BD4"/>
    <w:rsid w:val="00461867"/>
    <w:rsid w:val="00461D0C"/>
    <w:rsid w:val="00474BF2"/>
    <w:rsid w:val="00491BAF"/>
    <w:rsid w:val="00495A06"/>
    <w:rsid w:val="004A4684"/>
    <w:rsid w:val="004B2AB3"/>
    <w:rsid w:val="004C1C2B"/>
    <w:rsid w:val="004C5399"/>
    <w:rsid w:val="004C58B6"/>
    <w:rsid w:val="004D1BC3"/>
    <w:rsid w:val="004E445E"/>
    <w:rsid w:val="004F3637"/>
    <w:rsid w:val="00513883"/>
    <w:rsid w:val="0053164C"/>
    <w:rsid w:val="00533816"/>
    <w:rsid w:val="00534A0E"/>
    <w:rsid w:val="00536AD8"/>
    <w:rsid w:val="00536E3F"/>
    <w:rsid w:val="00547388"/>
    <w:rsid w:val="0054758E"/>
    <w:rsid w:val="00547892"/>
    <w:rsid w:val="0055254D"/>
    <w:rsid w:val="00571DA4"/>
    <w:rsid w:val="00573009"/>
    <w:rsid w:val="0057436D"/>
    <w:rsid w:val="005764C4"/>
    <w:rsid w:val="00577603"/>
    <w:rsid w:val="0058122C"/>
    <w:rsid w:val="00582B03"/>
    <w:rsid w:val="00585565"/>
    <w:rsid w:val="005A1768"/>
    <w:rsid w:val="005B0E9D"/>
    <w:rsid w:val="005B29B4"/>
    <w:rsid w:val="005C28EE"/>
    <w:rsid w:val="005D0E37"/>
    <w:rsid w:val="005D4D77"/>
    <w:rsid w:val="00607708"/>
    <w:rsid w:val="00616F40"/>
    <w:rsid w:val="00617AF8"/>
    <w:rsid w:val="0062057F"/>
    <w:rsid w:val="00622639"/>
    <w:rsid w:val="00630955"/>
    <w:rsid w:val="006418EF"/>
    <w:rsid w:val="0064430B"/>
    <w:rsid w:val="0067513D"/>
    <w:rsid w:val="00682353"/>
    <w:rsid w:val="006859AE"/>
    <w:rsid w:val="00685C05"/>
    <w:rsid w:val="00693D35"/>
    <w:rsid w:val="006A62FB"/>
    <w:rsid w:val="006B2B82"/>
    <w:rsid w:val="006D5B2B"/>
    <w:rsid w:val="006E1DD9"/>
    <w:rsid w:val="006E3DEA"/>
    <w:rsid w:val="006F3F31"/>
    <w:rsid w:val="00701D3A"/>
    <w:rsid w:val="007061E7"/>
    <w:rsid w:val="007133E8"/>
    <w:rsid w:val="00740F14"/>
    <w:rsid w:val="00744935"/>
    <w:rsid w:val="0074619B"/>
    <w:rsid w:val="00746A95"/>
    <w:rsid w:val="007672AE"/>
    <w:rsid w:val="007712F9"/>
    <w:rsid w:val="00772A3D"/>
    <w:rsid w:val="00780B4F"/>
    <w:rsid w:val="007A0A01"/>
    <w:rsid w:val="007A4000"/>
    <w:rsid w:val="007A44A6"/>
    <w:rsid w:val="007A738F"/>
    <w:rsid w:val="007C2265"/>
    <w:rsid w:val="007C7618"/>
    <w:rsid w:val="007D692A"/>
    <w:rsid w:val="007E3AEA"/>
    <w:rsid w:val="007E3C9C"/>
    <w:rsid w:val="007E4D0E"/>
    <w:rsid w:val="007E51C6"/>
    <w:rsid w:val="00800BED"/>
    <w:rsid w:val="008148F1"/>
    <w:rsid w:val="008312BE"/>
    <w:rsid w:val="0085572D"/>
    <w:rsid w:val="00871EEB"/>
    <w:rsid w:val="00876B81"/>
    <w:rsid w:val="00885CBF"/>
    <w:rsid w:val="00887780"/>
    <w:rsid w:val="00892B7B"/>
    <w:rsid w:val="00895C96"/>
    <w:rsid w:val="008A1028"/>
    <w:rsid w:val="008A4505"/>
    <w:rsid w:val="008D6D3F"/>
    <w:rsid w:val="008F4EF1"/>
    <w:rsid w:val="008F5BA5"/>
    <w:rsid w:val="008F60F4"/>
    <w:rsid w:val="0090326D"/>
    <w:rsid w:val="0090332D"/>
    <w:rsid w:val="00912FB5"/>
    <w:rsid w:val="00916825"/>
    <w:rsid w:val="00922798"/>
    <w:rsid w:val="009408D5"/>
    <w:rsid w:val="00943357"/>
    <w:rsid w:val="0094719D"/>
    <w:rsid w:val="009543C9"/>
    <w:rsid w:val="00954588"/>
    <w:rsid w:val="00960F87"/>
    <w:rsid w:val="0096560D"/>
    <w:rsid w:val="00966A62"/>
    <w:rsid w:val="009714D3"/>
    <w:rsid w:val="00984892"/>
    <w:rsid w:val="00991F61"/>
    <w:rsid w:val="00995CE9"/>
    <w:rsid w:val="009A62B3"/>
    <w:rsid w:val="009B272B"/>
    <w:rsid w:val="009C1616"/>
    <w:rsid w:val="009C6EDE"/>
    <w:rsid w:val="009D03FD"/>
    <w:rsid w:val="009E33FD"/>
    <w:rsid w:val="009E7057"/>
    <w:rsid w:val="009F23FA"/>
    <w:rsid w:val="00A118DC"/>
    <w:rsid w:val="00A14B56"/>
    <w:rsid w:val="00A1530D"/>
    <w:rsid w:val="00A15432"/>
    <w:rsid w:val="00A21079"/>
    <w:rsid w:val="00A3486C"/>
    <w:rsid w:val="00A529F4"/>
    <w:rsid w:val="00A72EB8"/>
    <w:rsid w:val="00A7354A"/>
    <w:rsid w:val="00A770A9"/>
    <w:rsid w:val="00A83A7C"/>
    <w:rsid w:val="00AA1373"/>
    <w:rsid w:val="00AA5094"/>
    <w:rsid w:val="00AC0834"/>
    <w:rsid w:val="00AC132D"/>
    <w:rsid w:val="00AC3136"/>
    <w:rsid w:val="00AC3230"/>
    <w:rsid w:val="00AC3AFC"/>
    <w:rsid w:val="00AC4910"/>
    <w:rsid w:val="00AD6CC9"/>
    <w:rsid w:val="00AF34C5"/>
    <w:rsid w:val="00B05A2D"/>
    <w:rsid w:val="00B21F40"/>
    <w:rsid w:val="00B40D01"/>
    <w:rsid w:val="00B4119A"/>
    <w:rsid w:val="00B4392F"/>
    <w:rsid w:val="00B65524"/>
    <w:rsid w:val="00B70CE4"/>
    <w:rsid w:val="00B71000"/>
    <w:rsid w:val="00B71993"/>
    <w:rsid w:val="00B76A14"/>
    <w:rsid w:val="00B81C8B"/>
    <w:rsid w:val="00B951B5"/>
    <w:rsid w:val="00BA307A"/>
    <w:rsid w:val="00BA46C8"/>
    <w:rsid w:val="00BB2619"/>
    <w:rsid w:val="00BB6128"/>
    <w:rsid w:val="00BC29F8"/>
    <w:rsid w:val="00BD38B5"/>
    <w:rsid w:val="00BD4A29"/>
    <w:rsid w:val="00BE3AA4"/>
    <w:rsid w:val="00BE7D22"/>
    <w:rsid w:val="00BF3B18"/>
    <w:rsid w:val="00C014DF"/>
    <w:rsid w:val="00C019A7"/>
    <w:rsid w:val="00C04D76"/>
    <w:rsid w:val="00C11F28"/>
    <w:rsid w:val="00C1282F"/>
    <w:rsid w:val="00C403E2"/>
    <w:rsid w:val="00C4283F"/>
    <w:rsid w:val="00C547DA"/>
    <w:rsid w:val="00C71175"/>
    <w:rsid w:val="00C95A82"/>
    <w:rsid w:val="00CA6486"/>
    <w:rsid w:val="00CA6929"/>
    <w:rsid w:val="00CA79C7"/>
    <w:rsid w:val="00CB1D98"/>
    <w:rsid w:val="00CB52DB"/>
    <w:rsid w:val="00CC0069"/>
    <w:rsid w:val="00CC2B3F"/>
    <w:rsid w:val="00CD2CD8"/>
    <w:rsid w:val="00CD3435"/>
    <w:rsid w:val="00CE494A"/>
    <w:rsid w:val="00CF786A"/>
    <w:rsid w:val="00CF7960"/>
    <w:rsid w:val="00D04B98"/>
    <w:rsid w:val="00D06F19"/>
    <w:rsid w:val="00D20889"/>
    <w:rsid w:val="00D524F7"/>
    <w:rsid w:val="00D63366"/>
    <w:rsid w:val="00D6599E"/>
    <w:rsid w:val="00D665B5"/>
    <w:rsid w:val="00D95B75"/>
    <w:rsid w:val="00D96CF9"/>
    <w:rsid w:val="00DA2F02"/>
    <w:rsid w:val="00DA6E2D"/>
    <w:rsid w:val="00DB10D3"/>
    <w:rsid w:val="00DE6DE4"/>
    <w:rsid w:val="00E06370"/>
    <w:rsid w:val="00E17242"/>
    <w:rsid w:val="00E2017D"/>
    <w:rsid w:val="00E3318E"/>
    <w:rsid w:val="00E346CC"/>
    <w:rsid w:val="00E42626"/>
    <w:rsid w:val="00E52E26"/>
    <w:rsid w:val="00E53903"/>
    <w:rsid w:val="00E53B8C"/>
    <w:rsid w:val="00E54321"/>
    <w:rsid w:val="00E56536"/>
    <w:rsid w:val="00E5783A"/>
    <w:rsid w:val="00E850D3"/>
    <w:rsid w:val="00E857CE"/>
    <w:rsid w:val="00E90854"/>
    <w:rsid w:val="00E965D1"/>
    <w:rsid w:val="00E974A2"/>
    <w:rsid w:val="00EA6E89"/>
    <w:rsid w:val="00EC515D"/>
    <w:rsid w:val="00ED4FFE"/>
    <w:rsid w:val="00EE723A"/>
    <w:rsid w:val="00F022E2"/>
    <w:rsid w:val="00F03384"/>
    <w:rsid w:val="00F24F76"/>
    <w:rsid w:val="00F37419"/>
    <w:rsid w:val="00F411A1"/>
    <w:rsid w:val="00F5543B"/>
    <w:rsid w:val="00F55530"/>
    <w:rsid w:val="00F6326F"/>
    <w:rsid w:val="00F73B1B"/>
    <w:rsid w:val="00F757F6"/>
    <w:rsid w:val="00F7724B"/>
    <w:rsid w:val="00F77FC4"/>
    <w:rsid w:val="00F91579"/>
    <w:rsid w:val="00F94652"/>
    <w:rsid w:val="00FA1A8E"/>
    <w:rsid w:val="00FA576D"/>
    <w:rsid w:val="00FA5939"/>
    <w:rsid w:val="00FB02BC"/>
    <w:rsid w:val="00FD4BF3"/>
    <w:rsid w:val="00FD4C66"/>
    <w:rsid w:val="00FE1D36"/>
    <w:rsid w:val="00F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E1436"/>
  <w15:docId w15:val="{0BF61E8F-2CE1-403F-B9E9-D402B900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5C05"/>
    <w:rPr>
      <w:rFonts w:ascii="Times New Roman" w:eastAsia="Calibri"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CE61793-D06D-4854-A525-7F71B7EE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Farner, Joyce</cp:lastModifiedBy>
  <cp:revision>5</cp:revision>
  <cp:lastPrinted>2018-11-08T12:06:00Z</cp:lastPrinted>
  <dcterms:created xsi:type="dcterms:W3CDTF">2018-10-26T15:55:00Z</dcterms:created>
  <dcterms:modified xsi:type="dcterms:W3CDTF">2018-11-08T12:06:00Z</dcterms:modified>
</cp:coreProperties>
</file>