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73C5A" w:rsidRDefault="00472E4B" w:rsidP="00173C5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8, 2014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472E4B">
        <w:rPr>
          <w:rFonts w:ascii="Microsoft Sans Serif" w:hAnsi="Microsoft Sans Serif" w:cs="Microsoft Sans Serif"/>
          <w:b/>
          <w:spacing w:val="-3"/>
          <w:szCs w:val="24"/>
          <w:u w:val="double"/>
        </w:rPr>
        <w:t>F-2014-2440671</w:t>
      </w:r>
    </w:p>
    <w:p w:rsidR="00173C5A" w:rsidRPr="00F478B0" w:rsidRDefault="00173C5A" w:rsidP="00173C5A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971D1" w:rsidRDefault="00F971D1" w:rsidP="00F971D1">
      <w:pPr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F971D1" w:rsidRDefault="00F971D1" w:rsidP="00F971D1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FA5638" w:rsidRPr="00FA5638" w:rsidRDefault="00472E4B" w:rsidP="00FA5638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Barbara Kessler v PPL Electric Utilities Corporation</w:t>
      </w:r>
    </w:p>
    <w:p w:rsidR="00173C5A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472E4B" w:rsidRPr="00A51E2A" w:rsidRDefault="00472E4B" w:rsidP="00472E4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472E4B">
        <w:rPr>
          <w:rFonts w:ascii="Microsoft Sans Serif" w:hAnsi="Microsoft Sans Serif" w:cs="Microsoft Sans Serif"/>
          <w:b/>
          <w:spacing w:val="-3"/>
          <w:szCs w:val="24"/>
          <w:u w:val="single"/>
        </w:rPr>
        <w:t>Cancellation with</w:t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Pr="00A51E2A">
        <w:rPr>
          <w:rFonts w:ascii="Microsoft Sans Serif" w:hAnsi="Microsoft Sans Serif" w:cs="Microsoft Sans Serif"/>
          <w:b/>
          <w:spacing w:val="-3"/>
          <w:szCs w:val="24"/>
          <w:u w:val="double"/>
        </w:rPr>
        <w:t>CORRECT</w:t>
      </w:r>
      <w:r>
        <w:rPr>
          <w:rFonts w:ascii="Microsoft Sans Serif" w:hAnsi="Microsoft Sans Serif" w:cs="Microsoft Sans Serif"/>
          <w:b/>
          <w:spacing w:val="-3"/>
          <w:szCs w:val="24"/>
          <w:u w:val="double"/>
        </w:rPr>
        <w:t>ION</w:t>
      </w:r>
      <w:r w:rsidRPr="00A51E2A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Notice</w:t>
      </w:r>
    </w:p>
    <w:p w:rsidR="00472E4B" w:rsidRPr="00A51E2A" w:rsidRDefault="00472E4B" w:rsidP="00472E4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72E4B" w:rsidRPr="00A51E2A" w:rsidRDefault="00472E4B" w:rsidP="00472E4B">
      <w:pPr>
        <w:rPr>
          <w:rFonts w:ascii="Microsoft Sans Serif" w:hAnsi="Microsoft Sans Serif" w:cs="Microsoft Sans Serif"/>
          <w:szCs w:val="24"/>
        </w:rPr>
      </w:pPr>
      <w:r w:rsidRPr="00A51E2A">
        <w:rPr>
          <w:rFonts w:ascii="Microsoft Sans Serif" w:hAnsi="Microsoft Sans Serif" w:cs="Microsoft Sans Serif"/>
          <w:szCs w:val="24"/>
        </w:rPr>
        <w:tab/>
        <w:t xml:space="preserve">This is to inform you that the notice dated </w:t>
      </w:r>
      <w:r>
        <w:rPr>
          <w:rFonts w:ascii="Microsoft Sans Serif" w:hAnsi="Microsoft Sans Serif" w:cs="Microsoft Sans Serif"/>
          <w:szCs w:val="24"/>
        </w:rPr>
        <w:t>September 29, 2014</w:t>
      </w:r>
      <w:r w:rsidRPr="00A51E2A">
        <w:rPr>
          <w:rFonts w:ascii="Microsoft Sans Serif" w:hAnsi="Microsoft Sans Serif" w:cs="Microsoft Sans Serif"/>
          <w:szCs w:val="24"/>
        </w:rPr>
        <w:t xml:space="preserve"> on the above-captioned case contained incorrect information. </w:t>
      </w:r>
      <w:r>
        <w:rPr>
          <w:rFonts w:ascii="Microsoft Sans Serif" w:hAnsi="Microsoft Sans Serif" w:cs="Microsoft Sans Serif"/>
          <w:szCs w:val="24"/>
        </w:rPr>
        <w:t xml:space="preserve"> </w:t>
      </w:r>
      <w:r w:rsidRPr="00A51E2A">
        <w:rPr>
          <w:rFonts w:ascii="Microsoft Sans Serif" w:hAnsi="Microsoft Sans Serif" w:cs="Microsoft Sans Serif"/>
          <w:szCs w:val="24"/>
        </w:rPr>
        <w:t xml:space="preserve">The purpose of this notice is to </w:t>
      </w:r>
      <w:r w:rsidRPr="00EF50EC">
        <w:rPr>
          <w:rFonts w:ascii="Microsoft Sans Serif" w:hAnsi="Microsoft Sans Serif" w:cs="Microsoft Sans Serif"/>
          <w:b/>
          <w:szCs w:val="24"/>
          <w:u w:val="single"/>
        </w:rPr>
        <w:t>correct</w:t>
      </w:r>
      <w:r w:rsidRPr="00A51E2A">
        <w:rPr>
          <w:rFonts w:ascii="Microsoft Sans Serif" w:hAnsi="Microsoft Sans Serif" w:cs="Microsoft Sans Serif"/>
          <w:szCs w:val="24"/>
        </w:rPr>
        <w:t xml:space="preserve"> that information.  All corrections will be double underlined.</w:t>
      </w: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71EC0">
        <w:rPr>
          <w:rFonts w:ascii="Microsoft Sans Serif" w:hAnsi="Microsoft Sans Serif" w:cs="Microsoft Sans Serif"/>
          <w:spacing w:val="-3"/>
          <w:szCs w:val="24"/>
        </w:rPr>
        <w:t>T</w:t>
      </w:r>
      <w:r w:rsidRPr="00B16730">
        <w:rPr>
          <w:rFonts w:ascii="Microsoft Sans Serif" w:hAnsi="Microsoft Sans Serif" w:cs="Microsoft Sans Serif"/>
          <w:spacing w:val="-3"/>
          <w:szCs w:val="24"/>
        </w:rPr>
        <w:t xml:space="preserve">he following </w:t>
      </w:r>
      <w:r w:rsidR="00472E4B">
        <w:rPr>
          <w:rFonts w:ascii="Microsoft Sans Serif" w:hAnsi="Microsoft Sans Serif" w:cs="Microsoft Sans Serif"/>
          <w:spacing w:val="-3"/>
          <w:szCs w:val="24"/>
        </w:rPr>
        <w:t xml:space="preserve">hearing is being </w:t>
      </w:r>
      <w:r w:rsidRPr="00B16730">
        <w:rPr>
          <w:rFonts w:ascii="Microsoft Sans Serif" w:hAnsi="Microsoft Sans Serif" w:cs="Microsoft Sans Serif"/>
          <w:spacing w:val="-3"/>
          <w:szCs w:val="24"/>
        </w:rPr>
        <w:t>cancell</w:t>
      </w:r>
      <w:r w:rsidR="00472E4B">
        <w:rPr>
          <w:rFonts w:ascii="Microsoft Sans Serif" w:hAnsi="Microsoft Sans Serif" w:cs="Microsoft Sans Serif"/>
          <w:spacing w:val="-3"/>
          <w:szCs w:val="24"/>
        </w:rPr>
        <w:t>ed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91AC7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091AC7">
        <w:rPr>
          <w:rFonts w:ascii="Microsoft Sans Serif" w:hAnsi="Microsoft Sans Serif" w:cs="Microsoft Sans Serif"/>
          <w:b/>
          <w:szCs w:val="24"/>
        </w:rPr>
        <w:t>November 1</w:t>
      </w:r>
      <w:r w:rsidR="00571EC0">
        <w:rPr>
          <w:rFonts w:ascii="Microsoft Sans Serif" w:hAnsi="Microsoft Sans Serif" w:cs="Microsoft Sans Serif"/>
          <w:b/>
          <w:szCs w:val="24"/>
        </w:rPr>
        <w:t>8, 2014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571EC0">
        <w:rPr>
          <w:rFonts w:ascii="Microsoft Sans Serif" w:hAnsi="Microsoft Sans Serif" w:cs="Microsoft Sans Serif"/>
          <w:b/>
          <w:szCs w:val="24"/>
        </w:rPr>
        <w:t>11:00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71EC0">
        <w:rPr>
          <w:rFonts w:ascii="Microsoft Sans Serif" w:hAnsi="Microsoft Sans Serif" w:cs="Microsoft Sans Serif"/>
          <w:b/>
          <w:spacing w:val="-3"/>
          <w:szCs w:val="24"/>
        </w:rPr>
        <w:t>Jeffrey A. Watson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Pr="00B16730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571EC0">
        <w:rPr>
          <w:rFonts w:ascii="Microsoft Sans Serif" w:hAnsi="Microsoft Sans Serif" w:cs="Microsoft Sans Serif"/>
          <w:szCs w:val="24"/>
        </w:rPr>
        <w:t>Watson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C65931" w:rsidRDefault="00C65931" w:rsidP="00C65931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F-2014-2440671</w:t>
      </w:r>
      <w:r>
        <w:rPr>
          <w:rFonts w:ascii="Microsoft Sans Serif"/>
          <w:b/>
          <w:u w:val="single"/>
        </w:rPr>
        <w:t>–</w:t>
      </w:r>
      <w:r>
        <w:rPr>
          <w:rFonts w:ascii="Microsoft Sans Serif"/>
          <w:b/>
          <w:u w:val="single"/>
        </w:rPr>
        <w:t xml:space="preserve"> BARBARA KESSLER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C65931" w:rsidRDefault="00C65931" w:rsidP="00C65931">
      <w:pPr>
        <w:rPr>
          <w:rFonts w:ascii="Microsoft Sans Serif"/>
          <w:b/>
          <w:u w:val="single"/>
        </w:rPr>
      </w:pPr>
    </w:p>
    <w:p w:rsidR="00C65931" w:rsidRDefault="00C65931" w:rsidP="00C65931">
      <w:pPr>
        <w:rPr>
          <w:rFonts w:ascii="Microsoft Sans Serif"/>
        </w:rPr>
      </w:pPr>
      <w:r>
        <w:rPr>
          <w:rFonts w:ascii="Microsoft Sans Serif"/>
        </w:rPr>
        <w:t>BARBARA KESSLER</w:t>
      </w:r>
    </w:p>
    <w:p w:rsidR="00C65931" w:rsidRDefault="00C65931" w:rsidP="00C65931">
      <w:pPr>
        <w:rPr>
          <w:rFonts w:ascii="Microsoft Sans Serif"/>
        </w:rPr>
      </w:pPr>
      <w:r>
        <w:rPr>
          <w:rFonts w:ascii="Microsoft Sans Serif"/>
        </w:rPr>
        <w:t>1840 WEST WOODLAWN</w:t>
      </w:r>
    </w:p>
    <w:p w:rsidR="00C65931" w:rsidRDefault="00C65931" w:rsidP="00C65931">
      <w:pPr>
        <w:rPr>
          <w:rFonts w:ascii="Microsoft Sans Serif"/>
        </w:rPr>
      </w:pPr>
      <w:r>
        <w:rPr>
          <w:rFonts w:ascii="Microsoft Sans Serif"/>
        </w:rPr>
        <w:t>ALLENTOWN PA  18104</w:t>
      </w:r>
    </w:p>
    <w:p w:rsidR="00C65931" w:rsidRPr="00104593" w:rsidRDefault="00C65931" w:rsidP="00C65931">
      <w:pPr>
        <w:rPr>
          <w:rFonts w:ascii="Microsoft Sans Serif"/>
          <w:b/>
        </w:rPr>
      </w:pPr>
      <w:r>
        <w:rPr>
          <w:rFonts w:ascii="Microsoft Sans Serif"/>
          <w:b/>
        </w:rPr>
        <w:t>610.704.6530</w:t>
      </w:r>
    </w:p>
    <w:p w:rsidR="00C65931" w:rsidRDefault="00C65931" w:rsidP="00C65931">
      <w:pPr>
        <w:rPr>
          <w:rFonts w:ascii="Microsoft Sans Serif"/>
        </w:rPr>
      </w:pPr>
      <w:r>
        <w:rPr>
          <w:rFonts w:ascii="Microsoft Sans Serif"/>
        </w:rPr>
        <w:cr/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 xml:space="preserve">33 SOUTH SEVENTH STREET </w:t>
      </w:r>
    </w:p>
    <w:p w:rsidR="00C65931" w:rsidRPr="00C217A5" w:rsidRDefault="00C65931" w:rsidP="00C6593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/>
        </w:rPr>
        <w:t>PO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</w:r>
      <w:r>
        <w:rPr>
          <w:rFonts w:ascii="Microsoft Sans Serif"/>
          <w:b/>
        </w:rPr>
        <w:t>610.820.5450</w:t>
      </w:r>
    </w:p>
    <w:p w:rsidR="00C65931" w:rsidRPr="007F6BEB" w:rsidRDefault="00C65931" w:rsidP="00C65931">
      <w:pPr>
        <w:rPr>
          <w:rFonts w:ascii="Microsoft Sans Serif" w:hAnsi="Microsoft Sans Serif" w:cs="Microsoft Sans Serif"/>
          <w:szCs w:val="24"/>
        </w:rPr>
      </w:pPr>
    </w:p>
    <w:p w:rsidR="00173C5A" w:rsidRPr="00181B5D" w:rsidRDefault="00173C5A" w:rsidP="00870526">
      <w:pPr>
        <w:rPr>
          <w:rFonts w:ascii="Microsoft Sans Serif" w:hAnsi="Microsoft Sans Serif" w:cs="Microsoft Sans Serif"/>
          <w:szCs w:val="24"/>
        </w:rPr>
      </w:pPr>
    </w:p>
    <w:sectPr w:rsidR="00173C5A" w:rsidRPr="00181B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F8C" w:rsidRDefault="00C81F8C">
      <w:pPr>
        <w:spacing w:line="20" w:lineRule="exact"/>
      </w:pPr>
    </w:p>
  </w:endnote>
  <w:endnote w:type="continuationSeparator" w:id="0">
    <w:p w:rsidR="00C81F8C" w:rsidRDefault="00C81F8C">
      <w:r>
        <w:t xml:space="preserve"> </w:t>
      </w:r>
    </w:p>
  </w:endnote>
  <w:endnote w:type="continuationNotice" w:id="1">
    <w:p w:rsidR="00C81F8C" w:rsidRDefault="00C81F8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F8C" w:rsidRDefault="00C81F8C">
      <w:r>
        <w:separator/>
      </w:r>
    </w:p>
  </w:footnote>
  <w:footnote w:type="continuationSeparator" w:id="0">
    <w:p w:rsidR="00C81F8C" w:rsidRDefault="00C81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1AC7"/>
    <w:rsid w:val="00093300"/>
    <w:rsid w:val="000A6D5F"/>
    <w:rsid w:val="000F7B83"/>
    <w:rsid w:val="00107CC6"/>
    <w:rsid w:val="00110B0B"/>
    <w:rsid w:val="00131314"/>
    <w:rsid w:val="00134F72"/>
    <w:rsid w:val="00140BE8"/>
    <w:rsid w:val="00173C5A"/>
    <w:rsid w:val="001774F8"/>
    <w:rsid w:val="00181B5D"/>
    <w:rsid w:val="001C5261"/>
    <w:rsid w:val="001E6C7B"/>
    <w:rsid w:val="00215F32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32F2F"/>
    <w:rsid w:val="00341FDF"/>
    <w:rsid w:val="0035031D"/>
    <w:rsid w:val="00381F70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72E4B"/>
    <w:rsid w:val="004864DF"/>
    <w:rsid w:val="004D2974"/>
    <w:rsid w:val="004E57BB"/>
    <w:rsid w:val="005005FE"/>
    <w:rsid w:val="00532FDA"/>
    <w:rsid w:val="0054788B"/>
    <w:rsid w:val="00571EC0"/>
    <w:rsid w:val="00593844"/>
    <w:rsid w:val="00596E42"/>
    <w:rsid w:val="005A24AB"/>
    <w:rsid w:val="005B6A5E"/>
    <w:rsid w:val="005C15AB"/>
    <w:rsid w:val="005E411A"/>
    <w:rsid w:val="005F113B"/>
    <w:rsid w:val="00623F8B"/>
    <w:rsid w:val="00646734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70526"/>
    <w:rsid w:val="008A685C"/>
    <w:rsid w:val="008C5B6B"/>
    <w:rsid w:val="008F5C01"/>
    <w:rsid w:val="009253D4"/>
    <w:rsid w:val="00953256"/>
    <w:rsid w:val="00970AE1"/>
    <w:rsid w:val="00976B6C"/>
    <w:rsid w:val="009950D4"/>
    <w:rsid w:val="009C44BC"/>
    <w:rsid w:val="009C7EF2"/>
    <w:rsid w:val="009D017E"/>
    <w:rsid w:val="009F37A9"/>
    <w:rsid w:val="00A02F2F"/>
    <w:rsid w:val="00A56325"/>
    <w:rsid w:val="00A672A4"/>
    <w:rsid w:val="00A733EC"/>
    <w:rsid w:val="00AA00B1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C60E8"/>
    <w:rsid w:val="00BE619C"/>
    <w:rsid w:val="00C22537"/>
    <w:rsid w:val="00C467F9"/>
    <w:rsid w:val="00C5483F"/>
    <w:rsid w:val="00C65931"/>
    <w:rsid w:val="00C772DF"/>
    <w:rsid w:val="00C816BF"/>
    <w:rsid w:val="00C81F8C"/>
    <w:rsid w:val="00C931BF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47AB2"/>
    <w:rsid w:val="00F5058F"/>
    <w:rsid w:val="00F52DEF"/>
    <w:rsid w:val="00F80ACD"/>
    <w:rsid w:val="00F87AF5"/>
    <w:rsid w:val="00F952BE"/>
    <w:rsid w:val="00F971D1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1D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1D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6</cp:revision>
  <cp:lastPrinted>2014-10-09T13:21:00Z</cp:lastPrinted>
  <dcterms:created xsi:type="dcterms:W3CDTF">2014-10-08T16:15:00Z</dcterms:created>
  <dcterms:modified xsi:type="dcterms:W3CDTF">2014-10-09T13:21:00Z</dcterms:modified>
</cp:coreProperties>
</file>