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46" w:rsidRPr="004C36A6" w:rsidRDefault="00A80246">
      <w:pPr>
        <w:tabs>
          <w:tab w:val="left" w:pos="2160"/>
        </w:tabs>
        <w:jc w:val="center"/>
        <w:outlineLvl w:val="0"/>
        <w:rPr>
          <w:rFonts w:ascii="Times New Roman" w:hAnsi="Times New Roman"/>
          <w:b/>
        </w:rPr>
      </w:pPr>
      <w:r w:rsidRPr="004C36A6">
        <w:rPr>
          <w:rFonts w:ascii="Times New Roman" w:hAnsi="Times New Roman"/>
          <w:b/>
        </w:rPr>
        <w:t>BEFORE THE</w:t>
      </w:r>
    </w:p>
    <w:p w:rsidR="00A80246" w:rsidRPr="004C36A6" w:rsidRDefault="00A8024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80246" w:rsidRPr="004C36A6" w:rsidRDefault="00A80246" w:rsidP="004C36A6">
      <w:pPr>
        <w:tabs>
          <w:tab w:val="left" w:pos="2160"/>
        </w:tabs>
        <w:outlineLvl w:val="0"/>
        <w:rPr>
          <w:rFonts w:ascii="Times New Roman" w:hAnsi="Times New Roman"/>
        </w:rPr>
      </w:pPr>
    </w:p>
    <w:p w:rsidR="00A80246" w:rsidRPr="004C36A6" w:rsidRDefault="00A80246" w:rsidP="003653EB">
      <w:pPr>
        <w:tabs>
          <w:tab w:val="left" w:pos="2160"/>
        </w:tabs>
        <w:rPr>
          <w:rFonts w:ascii="Times New Roman" w:hAnsi="Times New Roman"/>
        </w:rPr>
      </w:pPr>
    </w:p>
    <w:p w:rsidR="00A80246" w:rsidRPr="001C0514" w:rsidRDefault="00A80246" w:rsidP="003653EB">
      <w:pPr>
        <w:tabs>
          <w:tab w:val="left" w:pos="2160"/>
        </w:tabs>
        <w:rPr>
          <w:rFonts w:ascii="Times New Roman" w:hAnsi="Times New Roman"/>
          <w:szCs w:val="24"/>
        </w:rPr>
      </w:pPr>
    </w:p>
    <w:p w:rsidR="00A80246" w:rsidRPr="001C0514" w:rsidRDefault="00A80246" w:rsidP="00CF5BA4">
      <w:pPr>
        <w:tabs>
          <w:tab w:val="left" w:pos="2160"/>
          <w:tab w:val="left" w:pos="4680"/>
        </w:tabs>
        <w:jc w:val="both"/>
        <w:rPr>
          <w:rFonts w:ascii="Times New Roman" w:hAnsi="Times New Roman"/>
          <w:szCs w:val="24"/>
        </w:rPr>
      </w:pPr>
      <w:r w:rsidRPr="00612C74">
        <w:rPr>
          <w:rFonts w:ascii="Times New Roman" w:hAnsi="Times New Roman"/>
          <w:caps/>
          <w:noProof/>
          <w:szCs w:val="24"/>
        </w:rPr>
        <w:t>Isabel Rocha</w:t>
      </w:r>
      <w:r w:rsidRPr="001C0514">
        <w:rPr>
          <w:rFonts w:ascii="Times New Roman" w:hAnsi="Times New Roman"/>
          <w:szCs w:val="24"/>
        </w:rPr>
        <w:tab/>
      </w:r>
      <w:r w:rsidRPr="001C0514">
        <w:rPr>
          <w:rFonts w:ascii="Times New Roman" w:hAnsi="Times New Roman"/>
          <w:szCs w:val="24"/>
        </w:rPr>
        <w:tab/>
        <w:t>:</w:t>
      </w:r>
    </w:p>
    <w:p w:rsidR="00A80246" w:rsidRPr="001C0514" w:rsidRDefault="00A80246"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A80246" w:rsidRPr="001C0514" w:rsidRDefault="00A80246"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bookmarkStart w:id="0" w:name="_GoBack"/>
      <w:r w:rsidRPr="00612C74">
        <w:rPr>
          <w:rFonts w:ascii="Times New Roman" w:hAnsi="Times New Roman"/>
          <w:noProof/>
          <w:szCs w:val="24"/>
        </w:rPr>
        <w:t>C-2015-2497450</w:t>
      </w:r>
      <w:bookmarkEnd w:id="0"/>
    </w:p>
    <w:p w:rsidR="00A80246" w:rsidRPr="001C0514" w:rsidRDefault="00A80246"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A80246" w:rsidRPr="001C0514" w:rsidRDefault="00A80246" w:rsidP="00CF5BA4">
      <w:pPr>
        <w:tabs>
          <w:tab w:val="left" w:pos="2160"/>
          <w:tab w:val="left" w:pos="4680"/>
        </w:tabs>
        <w:jc w:val="both"/>
        <w:rPr>
          <w:rFonts w:ascii="Times New Roman" w:hAnsi="Times New Roman"/>
          <w:szCs w:val="24"/>
        </w:rPr>
      </w:pPr>
      <w:r w:rsidRPr="00612C74">
        <w:rPr>
          <w:rFonts w:ascii="Times New Roman" w:hAnsi="Times New Roman"/>
          <w:caps/>
          <w:noProof/>
          <w:szCs w:val="24"/>
        </w:rPr>
        <w:t>Philadelphia Gas Works</w:t>
      </w:r>
      <w:r>
        <w:rPr>
          <w:rFonts w:ascii="Times New Roman" w:hAnsi="Times New Roman"/>
          <w:szCs w:val="24"/>
        </w:rPr>
        <w:tab/>
      </w:r>
      <w:r w:rsidRPr="001C0514">
        <w:rPr>
          <w:rFonts w:ascii="Times New Roman" w:hAnsi="Times New Roman"/>
          <w:szCs w:val="24"/>
        </w:rPr>
        <w:t>:</w:t>
      </w:r>
    </w:p>
    <w:p w:rsidR="00A80246" w:rsidRPr="001C0514" w:rsidRDefault="00A80246" w:rsidP="00651D9D">
      <w:pPr>
        <w:tabs>
          <w:tab w:val="left" w:pos="2160"/>
          <w:tab w:val="left" w:pos="5733"/>
        </w:tabs>
        <w:jc w:val="both"/>
        <w:rPr>
          <w:rFonts w:ascii="Times New Roman" w:hAnsi="Times New Roman"/>
          <w:szCs w:val="24"/>
        </w:rPr>
      </w:pPr>
    </w:p>
    <w:p w:rsidR="00A80246" w:rsidRPr="001C0514" w:rsidRDefault="00A80246" w:rsidP="00651D9D">
      <w:pPr>
        <w:tabs>
          <w:tab w:val="left" w:pos="2160"/>
          <w:tab w:val="left" w:pos="5733"/>
        </w:tabs>
        <w:jc w:val="both"/>
        <w:rPr>
          <w:rFonts w:ascii="Times New Roman" w:hAnsi="Times New Roman"/>
          <w:szCs w:val="24"/>
        </w:rPr>
      </w:pPr>
    </w:p>
    <w:p w:rsidR="00A80246" w:rsidRPr="001C0514" w:rsidRDefault="00A80246" w:rsidP="00651D9D">
      <w:pPr>
        <w:tabs>
          <w:tab w:val="left" w:pos="2160"/>
          <w:tab w:val="left" w:pos="5733"/>
        </w:tabs>
        <w:jc w:val="both"/>
        <w:rPr>
          <w:rFonts w:ascii="Times New Roman" w:hAnsi="Times New Roman"/>
          <w:szCs w:val="24"/>
        </w:rPr>
      </w:pPr>
    </w:p>
    <w:p w:rsidR="00A80246" w:rsidRPr="001C0514" w:rsidRDefault="00A80246"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A80246" w:rsidRPr="001C0514" w:rsidRDefault="00A80246">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A80246" w:rsidRPr="001C0514" w:rsidRDefault="00A80246" w:rsidP="004C36A6">
      <w:pPr>
        <w:tabs>
          <w:tab w:val="left" w:pos="2160"/>
        </w:tabs>
        <w:outlineLvl w:val="0"/>
        <w:rPr>
          <w:rFonts w:ascii="Times New Roman" w:hAnsi="Times New Roman"/>
          <w:szCs w:val="24"/>
        </w:rPr>
      </w:pPr>
    </w:p>
    <w:p w:rsidR="00A80246" w:rsidRPr="001C0514" w:rsidRDefault="00A80246">
      <w:pPr>
        <w:tabs>
          <w:tab w:val="left" w:pos="1440"/>
          <w:tab w:val="left" w:pos="2160"/>
        </w:tabs>
        <w:spacing w:line="480" w:lineRule="auto"/>
        <w:jc w:val="both"/>
        <w:rPr>
          <w:rFonts w:ascii="Times New Roman" w:hAnsi="Times New Roman"/>
          <w:szCs w:val="24"/>
        </w:rPr>
      </w:pP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July 30, 2015</w:t>
      </w:r>
      <w:r w:rsidRPr="001C0514">
        <w:rPr>
          <w:rFonts w:ascii="Times New Roman" w:hAnsi="Times New Roman"/>
          <w:szCs w:val="24"/>
        </w:rPr>
        <w:t xml:space="preserve">, </w:t>
      </w:r>
      <w:r w:rsidRPr="00612C74">
        <w:rPr>
          <w:rFonts w:ascii="Times New Roman" w:hAnsi="Times New Roman"/>
          <w:noProof/>
          <w:szCs w:val="24"/>
        </w:rPr>
        <w:t>Isabel Rocha</w:t>
      </w:r>
      <w:r w:rsidRPr="001C0514">
        <w:rPr>
          <w:rFonts w:ascii="Times New Roman" w:hAnsi="Times New Roman"/>
          <w:szCs w:val="24"/>
        </w:rPr>
        <w:t xml:space="preserve"> ("Complainant") filed a complaint against </w:t>
      </w:r>
      <w:r w:rsidRPr="00612C74">
        <w:rPr>
          <w:rFonts w:ascii="Times New Roman" w:hAnsi="Times New Roman"/>
          <w:noProof/>
          <w:szCs w:val="24"/>
        </w:rPr>
        <w:t>Philadelphia Gas Works</w:t>
      </w:r>
      <w:r w:rsidRPr="001C0514">
        <w:rPr>
          <w:rFonts w:ascii="Times New Roman" w:hAnsi="Times New Roman"/>
          <w:szCs w:val="24"/>
        </w:rPr>
        <w:t xml:space="preserve"> ("Respondent"), at the above-captioned docket number.  On or about </w:t>
      </w:r>
      <w:r>
        <w:rPr>
          <w:rFonts w:ascii="Times New Roman" w:hAnsi="Times New Roman"/>
          <w:szCs w:val="24"/>
        </w:rPr>
        <w:t>August 31, 2015</w:t>
      </w:r>
      <w:r w:rsidRPr="001C0514">
        <w:rPr>
          <w:rFonts w:ascii="Times New Roman" w:hAnsi="Times New Roman"/>
          <w:szCs w:val="24"/>
        </w:rPr>
        <w:t>, Respondent filed an answer to the complaint.</w:t>
      </w: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p>
    <w:p w:rsidR="00A80246" w:rsidRPr="001C0514" w:rsidRDefault="00A80246"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September 30, 2015</w:t>
      </w:r>
      <w:r w:rsidRPr="001C0514">
        <w:rPr>
          <w:rFonts w:ascii="Times New Roman" w:hAnsi="Times New Roman"/>
          <w:szCs w:val="24"/>
        </w:rPr>
        <w:t>, unless this is not possible.</w:t>
      </w:r>
    </w:p>
    <w:p w:rsidR="00A80246" w:rsidRPr="001C0514" w:rsidRDefault="00A80246" w:rsidP="004C36A6">
      <w:pPr>
        <w:pStyle w:val="BodyText"/>
        <w:spacing w:line="360" w:lineRule="auto"/>
        <w:rPr>
          <w:rFonts w:ascii="Times New Roman" w:hAnsi="Times New Roman"/>
          <w:szCs w:val="24"/>
        </w:rPr>
      </w:pP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A80246" w:rsidRPr="001C0514" w:rsidRDefault="00A80246"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A80246" w:rsidRPr="001C0514" w:rsidRDefault="00A80246"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A80246" w:rsidRPr="001C0514" w:rsidRDefault="00A80246"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p>
    <w:p w:rsidR="00A80246" w:rsidRPr="001C0514" w:rsidRDefault="00A80246"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p>
    <w:p w:rsidR="00A80246" w:rsidRPr="001C0514" w:rsidRDefault="00A80246"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p>
    <w:p w:rsidR="00A80246" w:rsidRPr="001C0514" w:rsidRDefault="00A8024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A80246" w:rsidRPr="001C0514" w:rsidRDefault="00A8024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A80246" w:rsidRPr="001C0514" w:rsidRDefault="00A8024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A80246" w:rsidRPr="001C0514" w:rsidRDefault="00A8024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A80246" w:rsidRPr="001C0514" w:rsidRDefault="00A8024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A80246" w:rsidRPr="001C0514" w:rsidRDefault="00A8024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A80246" w:rsidRPr="001C0514" w:rsidRDefault="00A80246" w:rsidP="007E5A67">
      <w:pPr>
        <w:tabs>
          <w:tab w:val="left" w:pos="1440"/>
          <w:tab w:val="left" w:pos="2160"/>
          <w:tab w:val="left" w:pos="2880"/>
        </w:tabs>
        <w:rPr>
          <w:rFonts w:ascii="Times New Roman" w:hAnsi="Times New Roman"/>
          <w:szCs w:val="24"/>
        </w:rPr>
      </w:pPr>
    </w:p>
    <w:p w:rsidR="00A80246" w:rsidRPr="001C0514" w:rsidRDefault="00A80246" w:rsidP="007E5A67">
      <w:pPr>
        <w:tabs>
          <w:tab w:val="left" w:pos="1440"/>
          <w:tab w:val="left" w:pos="2160"/>
          <w:tab w:val="left" w:pos="2880"/>
        </w:tabs>
        <w:rPr>
          <w:rFonts w:ascii="Times New Roman" w:hAnsi="Times New Roman"/>
          <w:szCs w:val="24"/>
        </w:rPr>
      </w:pPr>
    </w:p>
    <w:p w:rsidR="00A80246" w:rsidRPr="001C0514" w:rsidRDefault="00A80246" w:rsidP="007E5A67">
      <w:pPr>
        <w:tabs>
          <w:tab w:val="left" w:pos="1440"/>
          <w:tab w:val="left" w:pos="2160"/>
          <w:tab w:val="left" w:pos="2880"/>
        </w:tabs>
        <w:rPr>
          <w:rFonts w:ascii="Times New Roman" w:hAnsi="Times New Roman"/>
          <w:szCs w:val="24"/>
        </w:rPr>
      </w:pPr>
    </w:p>
    <w:p w:rsidR="00A80246" w:rsidRPr="001C0514" w:rsidRDefault="00A80246" w:rsidP="007E5A67">
      <w:pPr>
        <w:tabs>
          <w:tab w:val="left" w:pos="1440"/>
          <w:tab w:val="left" w:pos="2160"/>
          <w:tab w:val="left" w:pos="2880"/>
        </w:tabs>
        <w:rPr>
          <w:rFonts w:ascii="Times New Roman" w:hAnsi="Times New Roman"/>
          <w:szCs w:val="24"/>
        </w:rPr>
      </w:pPr>
    </w:p>
    <w:p w:rsidR="00A80246" w:rsidRPr="001C0514" w:rsidRDefault="00A80246">
      <w:pPr>
        <w:tabs>
          <w:tab w:val="left" w:pos="1440"/>
          <w:tab w:val="left" w:pos="2160"/>
          <w:tab w:val="left" w:pos="2880"/>
        </w:tabs>
        <w:jc w:val="both"/>
        <w:rPr>
          <w:rFonts w:ascii="Times New Roman" w:hAnsi="Times New Roman"/>
          <w:szCs w:val="24"/>
        </w:rPr>
      </w:pPr>
    </w:p>
    <w:p w:rsidR="00A80246" w:rsidRPr="001C0514" w:rsidRDefault="00A80246"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September 2,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A80246" w:rsidRPr="001C0514" w:rsidRDefault="00A8024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A80246" w:rsidRPr="001C0514" w:rsidRDefault="00A8024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A80246" w:rsidRDefault="00A80246" w:rsidP="00942D05">
      <w:pPr>
        <w:tabs>
          <w:tab w:val="left" w:pos="1440"/>
          <w:tab w:val="left" w:pos="2160"/>
          <w:tab w:val="left" w:pos="2880"/>
        </w:tabs>
        <w:jc w:val="both"/>
        <w:outlineLvl w:val="0"/>
        <w:rPr>
          <w:rFonts w:ascii="Times New Roman" w:hAnsi="Times New Roman"/>
        </w:rPr>
        <w:sectPr w:rsidR="00A80246" w:rsidSect="00A80246">
          <w:footerReference w:type="even" r:id="rId8"/>
          <w:footerReference w:type="default" r:id="rId9"/>
          <w:pgSz w:w="12240" w:h="15840" w:code="1"/>
          <w:pgMar w:top="1152" w:right="1152" w:bottom="1152" w:left="1152" w:header="720" w:footer="720" w:gutter="0"/>
          <w:pgNumType w:start="1"/>
          <w:cols w:space="720"/>
          <w:titlePg/>
        </w:sectPr>
      </w:pPr>
    </w:p>
    <w:p w:rsidR="00A80246" w:rsidRDefault="00A80246" w:rsidP="00942D05">
      <w:pPr>
        <w:tabs>
          <w:tab w:val="left" w:pos="1440"/>
          <w:tab w:val="left" w:pos="2160"/>
          <w:tab w:val="left" w:pos="2880"/>
        </w:tabs>
        <w:jc w:val="both"/>
        <w:outlineLvl w:val="0"/>
        <w:rPr>
          <w:rFonts w:ascii="Times New Roman" w:hAnsi="Times New Roman"/>
        </w:rPr>
        <w:sectPr w:rsidR="00A80246" w:rsidSect="00A80246">
          <w:footerReference w:type="even" r:id="rId10"/>
          <w:footerReference w:type="default" r:id="rId11"/>
          <w:type w:val="continuous"/>
          <w:pgSz w:w="12240" w:h="15840" w:code="1"/>
          <w:pgMar w:top="1152" w:right="1152" w:bottom="1152" w:left="1152" w:header="720" w:footer="720" w:gutter="0"/>
          <w:pgNumType w:start="1"/>
          <w:cols w:space="720"/>
          <w:titlePg/>
        </w:sectPr>
      </w:pPr>
    </w:p>
    <w:p w:rsidR="00A80246" w:rsidRPr="00057980" w:rsidRDefault="00A80246" w:rsidP="00A80246">
      <w:pPr>
        <w:rPr>
          <w:rFonts w:ascii="Microsoft Sans Serif" w:hAnsi="Microsoft Sans Serif" w:cs="Microsoft Sans Serif"/>
          <w:b/>
          <w:caps/>
          <w:szCs w:val="24"/>
          <w:u w:val="single"/>
        </w:rPr>
      </w:pPr>
      <w:r w:rsidRPr="00612C74">
        <w:rPr>
          <w:rFonts w:ascii="Microsoft Sans Serif" w:hAnsi="Microsoft Sans Serif" w:cs="Microsoft Sans Serif"/>
          <w:b/>
          <w:caps/>
          <w:noProof/>
          <w:szCs w:val="24"/>
          <w:u w:val="single"/>
        </w:rPr>
        <w:lastRenderedPageBreak/>
        <w:t>C-2015-</w:t>
      </w:r>
      <w:proofErr w:type="gramStart"/>
      <w:r w:rsidRPr="00612C74">
        <w:rPr>
          <w:rFonts w:ascii="Microsoft Sans Serif" w:hAnsi="Microsoft Sans Serif" w:cs="Microsoft Sans Serif"/>
          <w:b/>
          <w:caps/>
          <w:noProof/>
          <w:szCs w:val="24"/>
          <w:u w:val="single"/>
        </w:rPr>
        <w:t>2497450</w:t>
      </w:r>
      <w:r w:rsidRPr="00057980">
        <w:rPr>
          <w:rFonts w:ascii="Microsoft Sans Serif" w:hAnsi="Microsoft Sans Serif" w:cs="Microsoft Sans Serif"/>
          <w:b/>
          <w:caps/>
          <w:szCs w:val="24"/>
          <w:u w:val="single"/>
        </w:rPr>
        <w:t xml:space="preserve">  </w:t>
      </w:r>
      <w:r w:rsidRPr="00612C74">
        <w:rPr>
          <w:rFonts w:ascii="Microsoft Sans Serif" w:hAnsi="Microsoft Sans Serif" w:cs="Microsoft Sans Serif"/>
          <w:b/>
          <w:caps/>
          <w:noProof/>
          <w:szCs w:val="24"/>
          <w:u w:val="single"/>
        </w:rPr>
        <w:t>Isabel</w:t>
      </w:r>
      <w:proofErr w:type="gramEnd"/>
      <w:r w:rsidRPr="00612C74">
        <w:rPr>
          <w:rFonts w:ascii="Microsoft Sans Serif" w:hAnsi="Microsoft Sans Serif" w:cs="Microsoft Sans Serif"/>
          <w:b/>
          <w:caps/>
          <w:noProof/>
          <w:szCs w:val="24"/>
          <w:u w:val="single"/>
        </w:rPr>
        <w:t xml:space="preserve"> Rocha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12C74">
        <w:rPr>
          <w:rFonts w:ascii="Microsoft Sans Serif" w:hAnsi="Microsoft Sans Serif" w:cs="Microsoft Sans Serif"/>
          <w:b/>
          <w:caps/>
          <w:noProof/>
          <w:szCs w:val="24"/>
          <w:u w:val="single"/>
        </w:rPr>
        <w:t>Philadelphia Gas Works</w:t>
      </w:r>
    </w:p>
    <w:p w:rsidR="00A80246" w:rsidRPr="00057980" w:rsidRDefault="00A80246" w:rsidP="00A80246">
      <w:pPr>
        <w:rPr>
          <w:rFonts w:ascii="Microsoft Sans Serif" w:hAnsi="Microsoft Sans Serif" w:cs="Microsoft Sans Serif"/>
          <w:caps/>
          <w:szCs w:val="24"/>
        </w:rPr>
      </w:pPr>
    </w:p>
    <w:p w:rsidR="00A80246" w:rsidRPr="00057980" w:rsidRDefault="00A80246" w:rsidP="00A80246">
      <w:pPr>
        <w:rPr>
          <w:rFonts w:ascii="Microsoft Sans Serif" w:hAnsi="Microsoft Sans Serif" w:cs="Microsoft Sans Serif"/>
          <w:caps/>
          <w:szCs w:val="24"/>
        </w:rPr>
      </w:pPr>
    </w:p>
    <w:p w:rsidR="00A80246" w:rsidRPr="00057980" w:rsidRDefault="00A80246" w:rsidP="00A80246">
      <w:pPr>
        <w:rPr>
          <w:rFonts w:ascii="Microsoft Sans Serif" w:hAnsi="Microsoft Sans Serif" w:cs="Microsoft Sans Serif"/>
          <w:caps/>
          <w:szCs w:val="24"/>
        </w:rPr>
      </w:pPr>
      <w:r w:rsidRPr="00612C74">
        <w:rPr>
          <w:rFonts w:ascii="Microsoft Sans Serif" w:hAnsi="Microsoft Sans Serif" w:cs="Microsoft Sans Serif"/>
          <w:caps/>
          <w:noProof/>
          <w:szCs w:val="24"/>
        </w:rPr>
        <w:t>Isabel</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Rocha</w:t>
      </w:r>
      <w:r w:rsidRPr="00057980">
        <w:rPr>
          <w:rFonts w:ascii="Microsoft Sans Serif" w:hAnsi="Microsoft Sans Serif" w:cs="Microsoft Sans Serif"/>
          <w:caps/>
          <w:szCs w:val="24"/>
        </w:rPr>
        <w:t xml:space="preserve"> </w:t>
      </w:r>
    </w:p>
    <w:p w:rsidR="00A80246" w:rsidRPr="00057980" w:rsidRDefault="00A80246" w:rsidP="00A80246">
      <w:pPr>
        <w:rPr>
          <w:rFonts w:ascii="Microsoft Sans Serif" w:hAnsi="Microsoft Sans Serif" w:cs="Microsoft Sans Serif"/>
          <w:caps/>
          <w:szCs w:val="24"/>
        </w:rPr>
      </w:pPr>
      <w:r w:rsidRPr="00612C74">
        <w:rPr>
          <w:rFonts w:ascii="Microsoft Sans Serif" w:hAnsi="Microsoft Sans Serif" w:cs="Microsoft Sans Serif"/>
          <w:caps/>
          <w:noProof/>
          <w:szCs w:val="24"/>
        </w:rPr>
        <w:t>2029 Beyer Avenue</w:t>
      </w:r>
    </w:p>
    <w:p w:rsidR="00A80246" w:rsidRPr="00057980" w:rsidRDefault="00A80246" w:rsidP="00A80246">
      <w:pPr>
        <w:rPr>
          <w:rFonts w:ascii="Microsoft Sans Serif" w:hAnsi="Microsoft Sans Serif" w:cs="Microsoft Sans Serif"/>
          <w:caps/>
          <w:szCs w:val="24"/>
        </w:rPr>
      </w:pPr>
      <w:r w:rsidRPr="00612C74">
        <w:rPr>
          <w:rFonts w:ascii="Microsoft Sans Serif" w:hAnsi="Microsoft Sans Serif" w:cs="Microsoft Sans Serif"/>
          <w:caps/>
          <w:noProof/>
          <w:szCs w:val="24"/>
        </w:rPr>
        <w:t>Second Floor</w:t>
      </w:r>
    </w:p>
    <w:p w:rsidR="00A80246" w:rsidRPr="00057980" w:rsidRDefault="00A80246" w:rsidP="00A80246">
      <w:pPr>
        <w:rPr>
          <w:rFonts w:ascii="Microsoft Sans Serif" w:hAnsi="Microsoft Sans Serif" w:cs="Microsoft Sans Serif"/>
          <w:caps/>
          <w:szCs w:val="24"/>
        </w:rPr>
      </w:pPr>
      <w:r w:rsidRPr="00612C7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19115</w:t>
      </w:r>
    </w:p>
    <w:p w:rsidR="00A80246" w:rsidRPr="00057980" w:rsidRDefault="00A80246" w:rsidP="00A80246">
      <w:pPr>
        <w:rPr>
          <w:rFonts w:ascii="Microsoft Sans Serif" w:hAnsi="Microsoft Sans Serif" w:cs="Microsoft Sans Serif"/>
          <w:b/>
          <w:caps/>
          <w:szCs w:val="24"/>
          <w:u w:val="single"/>
        </w:rPr>
      </w:pPr>
      <w:r w:rsidRPr="00612C74">
        <w:rPr>
          <w:rFonts w:ascii="Microsoft Sans Serif" w:hAnsi="Microsoft Sans Serif" w:cs="Microsoft Sans Serif"/>
          <w:b/>
          <w:caps/>
          <w:noProof/>
          <w:szCs w:val="24"/>
        </w:rPr>
        <w:t>(267) 872-1254</w:t>
      </w:r>
      <w:r w:rsidRPr="00057980">
        <w:rPr>
          <w:rFonts w:ascii="Microsoft Sans Serif" w:hAnsi="Microsoft Sans Serif" w:cs="Microsoft Sans Serif"/>
          <w:b/>
          <w:caps/>
          <w:szCs w:val="24"/>
          <w:u w:val="single"/>
        </w:rPr>
        <w:t xml:space="preserve"> </w:t>
      </w:r>
    </w:p>
    <w:p w:rsidR="00A80246" w:rsidRPr="00057980" w:rsidRDefault="00A80246" w:rsidP="00A80246">
      <w:pPr>
        <w:rPr>
          <w:rFonts w:ascii="Microsoft Sans Serif" w:hAnsi="Microsoft Sans Serif" w:cs="Microsoft Sans Serif"/>
          <w:caps/>
          <w:szCs w:val="24"/>
        </w:rPr>
      </w:pPr>
    </w:p>
    <w:p w:rsidR="00A80246" w:rsidRPr="00057980" w:rsidRDefault="00A80246" w:rsidP="00A80246">
      <w:pPr>
        <w:rPr>
          <w:rFonts w:ascii="Microsoft Sans Serif" w:hAnsi="Microsoft Sans Serif" w:cs="Microsoft Sans Serif"/>
          <w:caps/>
          <w:szCs w:val="24"/>
        </w:rPr>
      </w:pPr>
    </w:p>
    <w:p w:rsidR="00A80246" w:rsidRPr="00057980" w:rsidRDefault="00A80246" w:rsidP="00A80246">
      <w:pPr>
        <w:rPr>
          <w:rFonts w:ascii="Microsoft Sans Serif" w:hAnsi="Microsoft Sans Serif" w:cs="Microsoft Sans Serif"/>
          <w:caps/>
          <w:szCs w:val="24"/>
        </w:rPr>
      </w:pPr>
      <w:r w:rsidRPr="00612C7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Esquire</w:t>
      </w:r>
    </w:p>
    <w:p w:rsidR="00A80246" w:rsidRPr="00057980" w:rsidRDefault="00A80246" w:rsidP="00A80246">
      <w:pPr>
        <w:rPr>
          <w:rFonts w:ascii="Microsoft Sans Serif" w:hAnsi="Microsoft Sans Serif" w:cs="Microsoft Sans Serif"/>
          <w:caps/>
          <w:szCs w:val="24"/>
        </w:rPr>
      </w:pPr>
      <w:r w:rsidRPr="00612C74">
        <w:rPr>
          <w:rFonts w:ascii="Microsoft Sans Serif" w:hAnsi="Microsoft Sans Serif" w:cs="Microsoft Sans Serif"/>
          <w:caps/>
          <w:noProof/>
          <w:szCs w:val="24"/>
        </w:rPr>
        <w:t>Philadelphia Gas Works</w:t>
      </w:r>
    </w:p>
    <w:p w:rsidR="00A80246" w:rsidRPr="00057980" w:rsidRDefault="00A80246" w:rsidP="00A80246">
      <w:pPr>
        <w:rPr>
          <w:rFonts w:ascii="Microsoft Sans Serif" w:hAnsi="Microsoft Sans Serif" w:cs="Microsoft Sans Serif"/>
          <w:caps/>
          <w:szCs w:val="24"/>
        </w:rPr>
      </w:pPr>
      <w:r w:rsidRPr="00612C74">
        <w:rPr>
          <w:rFonts w:ascii="Microsoft Sans Serif" w:hAnsi="Microsoft Sans Serif" w:cs="Microsoft Sans Serif"/>
          <w:caps/>
          <w:noProof/>
          <w:szCs w:val="24"/>
        </w:rPr>
        <w:t>800 W Montgomery Avenue</w:t>
      </w:r>
    </w:p>
    <w:p w:rsidR="00A80246" w:rsidRPr="00057980" w:rsidRDefault="00A80246" w:rsidP="00A80246">
      <w:pPr>
        <w:rPr>
          <w:rFonts w:ascii="Microsoft Sans Serif" w:hAnsi="Microsoft Sans Serif" w:cs="Microsoft Sans Serif"/>
          <w:caps/>
          <w:szCs w:val="24"/>
        </w:rPr>
      </w:pPr>
      <w:r w:rsidRPr="00612C7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19122</w:t>
      </w:r>
    </w:p>
    <w:p w:rsidR="00A80246" w:rsidRPr="004C36A6" w:rsidRDefault="00A80246" w:rsidP="00A80246">
      <w:pPr>
        <w:rPr>
          <w:rFonts w:ascii="Times New Roman" w:hAnsi="Times New Roman"/>
        </w:rPr>
      </w:pPr>
      <w:r w:rsidRPr="00612C74">
        <w:rPr>
          <w:rFonts w:ascii="Microsoft Sans Serif" w:hAnsi="Microsoft Sans Serif" w:cs="Microsoft Sans Serif"/>
          <w:b/>
          <w:caps/>
          <w:noProof/>
          <w:szCs w:val="24"/>
        </w:rPr>
        <w:t>(215) 684-6982</w:t>
      </w:r>
    </w:p>
    <w:sectPr w:rsidR="00A80246" w:rsidRPr="004C36A6" w:rsidSect="00A80246">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4F7" w:rsidRDefault="006C14F7">
      <w:r>
        <w:separator/>
      </w:r>
    </w:p>
  </w:endnote>
  <w:endnote w:type="continuationSeparator" w:id="0">
    <w:p w:rsidR="006C14F7" w:rsidRDefault="006C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46" w:rsidRDefault="00A802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0246" w:rsidRDefault="00A80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46" w:rsidRPr="00E23955" w:rsidRDefault="00A8024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A80246" w:rsidRDefault="00A8024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A80246" w:rsidRPr="00E23955" w:rsidRDefault="00A8024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D1489">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46" w:rsidRDefault="00A8024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46" w:rsidRDefault="00A8024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46" w:rsidRPr="004C134C" w:rsidRDefault="00A8024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4F7" w:rsidRDefault="006C14F7">
      <w:r>
        <w:separator/>
      </w:r>
    </w:p>
  </w:footnote>
  <w:footnote w:type="continuationSeparator" w:id="0">
    <w:p w:rsidR="006C14F7" w:rsidRDefault="006C1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46" w:rsidRDefault="00A802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46" w:rsidRDefault="00A802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46" w:rsidRDefault="00A80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C14F7"/>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0246"/>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BD1489"/>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80246"/>
    <w:rPr>
      <w:rFonts w:ascii="CG Times (WN)" w:hAnsi="CG Times (WN)"/>
      <w:spacing w:val="-3"/>
      <w:sz w:val="24"/>
    </w:rPr>
  </w:style>
  <w:style w:type="character" w:customStyle="1" w:styleId="FooterChar">
    <w:name w:val="Footer Char"/>
    <w:link w:val="Footer"/>
    <w:rsid w:val="00A80246"/>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80246"/>
    <w:rPr>
      <w:rFonts w:ascii="CG Times (WN)" w:hAnsi="CG Times (WN)"/>
      <w:spacing w:val="-3"/>
      <w:sz w:val="24"/>
    </w:rPr>
  </w:style>
  <w:style w:type="character" w:customStyle="1" w:styleId="FooterChar">
    <w:name w:val="Footer Char"/>
    <w:link w:val="Footer"/>
    <w:rsid w:val="00A80246"/>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2015-09-02T18:26:00Z</dcterms:created>
  <dcterms:modified xsi:type="dcterms:W3CDTF">2015-09-02T18:27:00Z</dcterms:modified>
</cp:coreProperties>
</file>