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C53327" w:rsidP="00EF4292">
            <w:pPr>
              <w:jc w:val="center"/>
              <w:rPr>
                <w:rFonts w:ascii="Arial" w:hAnsi="Arial"/>
                <w:sz w:val="12"/>
              </w:rPr>
            </w:pPr>
            <w:r>
              <w:rPr>
                <w:rFonts w:ascii="Arial" w:hAnsi="Arial"/>
                <w:spacing w:val="-3"/>
                <w:sz w:val="26"/>
              </w:rPr>
              <w:t>P.O. BOX 3265, HARRISBURG, PA 17105-3265</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6C3E04" w:rsidP="006C3E04">
      <w:pPr>
        <w:jc w:val="center"/>
        <w:rPr>
          <w:sz w:val="24"/>
        </w:rPr>
      </w:pPr>
      <w:r>
        <w:rPr>
          <w:sz w:val="24"/>
        </w:rPr>
        <w:t>December 23, 2015</w:t>
      </w:r>
    </w:p>
    <w:p w:rsidR="00C53327" w:rsidRPr="001F0D55" w:rsidRDefault="00C53327" w:rsidP="00C53327">
      <w:pPr>
        <w:jc w:val="right"/>
        <w:rPr>
          <w:sz w:val="24"/>
        </w:rPr>
      </w:pPr>
      <w:r>
        <w:rPr>
          <w:sz w:val="24"/>
        </w:rPr>
        <w:t xml:space="preserve">Docket No. </w:t>
      </w:r>
      <w:r w:rsidR="002B6AF2" w:rsidRPr="001F0D55">
        <w:rPr>
          <w:sz w:val="24"/>
        </w:rPr>
        <w:t>A-</w:t>
      </w:r>
      <w:r w:rsidR="00535328">
        <w:rPr>
          <w:sz w:val="24"/>
        </w:rPr>
        <w:t>2015-2485457</w:t>
      </w:r>
    </w:p>
    <w:p w:rsidR="00C53327" w:rsidRDefault="00C53327" w:rsidP="00093DF4">
      <w:pPr>
        <w:jc w:val="right"/>
        <w:rPr>
          <w:sz w:val="24"/>
        </w:rPr>
      </w:pPr>
      <w:r w:rsidRPr="001F0D55">
        <w:rPr>
          <w:sz w:val="24"/>
        </w:rPr>
        <w:t>Utility Code:</w:t>
      </w:r>
      <w:r>
        <w:rPr>
          <w:sz w:val="24"/>
        </w:rPr>
        <w:t xml:space="preserve"> </w:t>
      </w:r>
      <w:r w:rsidR="00535328">
        <w:rPr>
          <w:sz w:val="24"/>
        </w:rPr>
        <w:t>1117732</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6A78B8" w:rsidRDefault="006A78B8" w:rsidP="00535328">
      <w:pPr>
        <w:rPr>
          <w:sz w:val="24"/>
          <w:szCs w:val="22"/>
        </w:rPr>
      </w:pPr>
      <w:r>
        <w:rPr>
          <w:sz w:val="24"/>
          <w:szCs w:val="22"/>
        </w:rPr>
        <w:t>ALLEN L GREENOUGH</w:t>
      </w:r>
    </w:p>
    <w:p w:rsidR="00535328" w:rsidRPr="00535328" w:rsidRDefault="00535328" w:rsidP="00535328">
      <w:pPr>
        <w:rPr>
          <w:sz w:val="24"/>
          <w:szCs w:val="22"/>
        </w:rPr>
      </w:pPr>
      <w:r w:rsidRPr="00535328">
        <w:rPr>
          <w:sz w:val="24"/>
          <w:szCs w:val="22"/>
        </w:rPr>
        <w:t>ASSOCIATE DIRECTOR</w:t>
      </w:r>
    </w:p>
    <w:p w:rsidR="00535328" w:rsidRPr="00535328" w:rsidRDefault="00535328" w:rsidP="00535328">
      <w:pPr>
        <w:rPr>
          <w:sz w:val="24"/>
          <w:szCs w:val="22"/>
        </w:rPr>
      </w:pPr>
      <w:r w:rsidRPr="00535328">
        <w:rPr>
          <w:sz w:val="24"/>
          <w:szCs w:val="22"/>
        </w:rPr>
        <w:t xml:space="preserve">PAISBOA SERVICES CORPORATION </w:t>
      </w:r>
    </w:p>
    <w:p w:rsidR="00535328" w:rsidRPr="00535328" w:rsidRDefault="00535328" w:rsidP="00535328">
      <w:pPr>
        <w:rPr>
          <w:sz w:val="24"/>
          <w:szCs w:val="22"/>
        </w:rPr>
      </w:pPr>
      <w:r w:rsidRPr="00535328">
        <w:rPr>
          <w:sz w:val="24"/>
          <w:szCs w:val="22"/>
        </w:rPr>
        <w:t>301 IVEN AVENUE SUITE 315</w:t>
      </w:r>
    </w:p>
    <w:p w:rsidR="00420608" w:rsidRPr="00941F7F" w:rsidRDefault="00535328" w:rsidP="00535328">
      <w:pPr>
        <w:rPr>
          <w:sz w:val="28"/>
        </w:rPr>
      </w:pPr>
      <w:r w:rsidRPr="00535328">
        <w:rPr>
          <w:sz w:val="24"/>
          <w:szCs w:val="22"/>
        </w:rPr>
        <w:t xml:space="preserve">WAYNE PA </w:t>
      </w:r>
      <w:r w:rsidRPr="00941F7F">
        <w:rPr>
          <w:sz w:val="24"/>
          <w:szCs w:val="22"/>
        </w:rPr>
        <w:t>19087</w:t>
      </w:r>
    </w:p>
    <w:p w:rsidR="00BA4EDF" w:rsidRPr="00941F7F" w:rsidRDefault="00BA4EDF" w:rsidP="00BA4EDF">
      <w:pPr>
        <w:rPr>
          <w:sz w:val="28"/>
        </w:rPr>
      </w:pPr>
    </w:p>
    <w:p w:rsidR="00C53327" w:rsidRPr="00941F7F" w:rsidRDefault="00C53327" w:rsidP="00B079B6">
      <w:pPr>
        <w:rPr>
          <w:sz w:val="24"/>
        </w:rPr>
      </w:pPr>
      <w:r w:rsidRPr="00941F7F">
        <w:rPr>
          <w:sz w:val="24"/>
        </w:rPr>
        <w:tab/>
        <w:t xml:space="preserve">RE: Electric Generation Supplier License Application of </w:t>
      </w:r>
      <w:r w:rsidR="00535328" w:rsidRPr="00941F7F">
        <w:rPr>
          <w:sz w:val="24"/>
        </w:rPr>
        <w:t>Paisboa Services Corporation</w:t>
      </w:r>
      <w:r w:rsidR="001F0D55" w:rsidRPr="00941F7F">
        <w:rPr>
          <w:sz w:val="24"/>
        </w:rPr>
        <w:t xml:space="preserve"> </w:t>
      </w:r>
    </w:p>
    <w:p w:rsidR="00C53327" w:rsidRPr="00941F7F" w:rsidRDefault="00C53327" w:rsidP="00C53327">
      <w:pPr>
        <w:spacing w:line="360" w:lineRule="auto"/>
        <w:rPr>
          <w:b/>
          <w:sz w:val="24"/>
          <w:u w:val="single"/>
        </w:rPr>
      </w:pPr>
    </w:p>
    <w:p w:rsidR="00C53327" w:rsidRPr="00941F7F" w:rsidRDefault="00C53327" w:rsidP="00C53327">
      <w:pPr>
        <w:rPr>
          <w:sz w:val="24"/>
          <w:szCs w:val="24"/>
        </w:rPr>
      </w:pPr>
      <w:r w:rsidRPr="00941F7F">
        <w:rPr>
          <w:sz w:val="24"/>
          <w:szCs w:val="24"/>
        </w:rPr>
        <w:t xml:space="preserve">Dear </w:t>
      </w:r>
      <w:r w:rsidR="00B079B6" w:rsidRPr="00941F7F">
        <w:rPr>
          <w:sz w:val="24"/>
          <w:szCs w:val="24"/>
        </w:rPr>
        <w:t>Mr</w:t>
      </w:r>
      <w:r w:rsidR="00535328" w:rsidRPr="00941F7F">
        <w:rPr>
          <w:sz w:val="24"/>
          <w:szCs w:val="24"/>
        </w:rPr>
        <w:t>. Greenough</w:t>
      </w:r>
      <w:r w:rsidR="002B6AF2" w:rsidRPr="00941F7F">
        <w:rPr>
          <w:sz w:val="24"/>
          <w:szCs w:val="24"/>
        </w:rPr>
        <w:t>:</w:t>
      </w:r>
    </w:p>
    <w:p w:rsidR="00C53327" w:rsidRPr="00941F7F" w:rsidRDefault="00C53327" w:rsidP="00C53327">
      <w:pPr>
        <w:rPr>
          <w:sz w:val="24"/>
          <w:szCs w:val="24"/>
        </w:rPr>
      </w:pPr>
    </w:p>
    <w:p w:rsidR="00C53327" w:rsidRPr="00941F7F" w:rsidRDefault="00C53327" w:rsidP="006C5A9F">
      <w:pPr>
        <w:ind w:firstLine="1440"/>
        <w:rPr>
          <w:sz w:val="24"/>
          <w:szCs w:val="24"/>
        </w:rPr>
      </w:pPr>
      <w:r w:rsidRPr="00941F7F">
        <w:rPr>
          <w:sz w:val="24"/>
          <w:szCs w:val="24"/>
        </w:rPr>
        <w:t xml:space="preserve">On </w:t>
      </w:r>
      <w:r w:rsidR="00535328" w:rsidRPr="00941F7F">
        <w:rPr>
          <w:sz w:val="24"/>
          <w:szCs w:val="24"/>
        </w:rPr>
        <w:t>June 2, 2015</w:t>
      </w:r>
      <w:r w:rsidRPr="00941F7F">
        <w:rPr>
          <w:sz w:val="24"/>
          <w:szCs w:val="24"/>
        </w:rPr>
        <w:t xml:space="preserve">, </w:t>
      </w:r>
      <w:r w:rsidR="00535328" w:rsidRPr="00941F7F">
        <w:rPr>
          <w:sz w:val="24"/>
        </w:rPr>
        <w:t>Paisboa Services Corporation</w:t>
      </w:r>
      <w:r w:rsidR="002B6AF2" w:rsidRPr="00941F7F">
        <w:rPr>
          <w:sz w:val="24"/>
        </w:rPr>
        <w:t xml:space="preserve">’s </w:t>
      </w:r>
      <w:r w:rsidRPr="00941F7F">
        <w:rPr>
          <w:sz w:val="24"/>
          <w:szCs w:val="24"/>
        </w:rPr>
        <w:t xml:space="preserve">application for an Electric Generation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941F7F" w:rsidRDefault="00282317" w:rsidP="006C5A9F">
      <w:pPr>
        <w:ind w:firstLine="1440"/>
        <w:rPr>
          <w:sz w:val="24"/>
          <w:szCs w:val="24"/>
        </w:rPr>
      </w:pPr>
    </w:p>
    <w:p w:rsidR="00282317" w:rsidRPr="003614E5" w:rsidRDefault="00282317" w:rsidP="006C5A9F">
      <w:pPr>
        <w:ind w:firstLine="1440"/>
        <w:rPr>
          <w:sz w:val="24"/>
          <w:szCs w:val="24"/>
        </w:rPr>
      </w:pPr>
      <w:r w:rsidRPr="00941F7F">
        <w:rPr>
          <w:sz w:val="24"/>
          <w:szCs w:val="24"/>
        </w:rPr>
        <w:t xml:space="preserve">Please be advised that you are directed to forward the requested information to the Commission within </w:t>
      </w:r>
      <w:r w:rsidR="00535328" w:rsidRPr="00941F7F">
        <w:rPr>
          <w:b/>
          <w:sz w:val="24"/>
          <w:szCs w:val="24"/>
          <w:u w:val="single"/>
        </w:rPr>
        <w:t>30</w:t>
      </w:r>
      <w:r w:rsidRPr="00941F7F">
        <w:rPr>
          <w:sz w:val="24"/>
          <w:szCs w:val="24"/>
        </w:rPr>
        <w:t xml:space="preserve"> days of receipt of this letter.  Failure to respond may result in the application being denied.  As well, if </w:t>
      </w:r>
      <w:r w:rsidR="00535328" w:rsidRPr="00941F7F">
        <w:rPr>
          <w:sz w:val="24"/>
        </w:rPr>
        <w:t xml:space="preserve">Paisboa Services Corporation </w:t>
      </w:r>
      <w:r w:rsidRPr="00941F7F">
        <w:rPr>
          <w:sz w:val="24"/>
          <w:szCs w:val="24"/>
        </w:rPr>
        <w:t>has decided to withdraw its application, please reply notifying the Commission of such a decision.</w:t>
      </w:r>
    </w:p>
    <w:p w:rsidR="00C53327" w:rsidRDefault="00C53327" w:rsidP="00C53327">
      <w:pPr>
        <w:ind w:left="720"/>
        <w:rPr>
          <w:sz w:val="24"/>
          <w:szCs w:val="24"/>
        </w:rPr>
      </w:pPr>
    </w:p>
    <w:p w:rsidR="00C53327" w:rsidRDefault="00C53327" w:rsidP="006C5A9F">
      <w:pPr>
        <w:ind w:right="-90" w:firstLine="1440"/>
        <w:rPr>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Pr>
          <w:sz w:val="24"/>
          <w:szCs w:val="24"/>
        </w:rPr>
        <w:t xml:space="preserve">.  </w:t>
      </w:r>
    </w:p>
    <w:p w:rsidR="00C53327" w:rsidRDefault="00C53327" w:rsidP="00C53327">
      <w:pPr>
        <w:ind w:right="-90" w:firstLine="1440"/>
        <w:rPr>
          <w:sz w:val="24"/>
          <w:szCs w:val="24"/>
        </w:rPr>
      </w:pPr>
    </w:p>
    <w:p w:rsidR="00BA4EDF" w:rsidRDefault="00BA4EDF" w:rsidP="00C53327">
      <w:pPr>
        <w:ind w:right="-90" w:firstLine="1440"/>
        <w:rPr>
          <w:sz w:val="24"/>
          <w:szCs w:val="24"/>
        </w:rPr>
      </w:pPr>
    </w:p>
    <w:p w:rsidR="00C53327" w:rsidRDefault="00C53327" w:rsidP="00C53327">
      <w:pPr>
        <w:ind w:right="-90" w:firstLine="720"/>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C53327" w:rsidTr="00EF4292">
        <w:tc>
          <w:tcPr>
            <w:tcW w:w="4140" w:type="dxa"/>
          </w:tcPr>
          <w:p w:rsidR="00C53327" w:rsidRDefault="00C53327" w:rsidP="00EF4292">
            <w:pPr>
              <w:ind w:right="-90"/>
              <w:rPr>
                <w:sz w:val="24"/>
                <w:szCs w:val="24"/>
              </w:rPr>
            </w:pPr>
            <w:r>
              <w:rPr>
                <w:sz w:val="24"/>
                <w:szCs w:val="24"/>
              </w:rPr>
              <w:t>Rosemary Chiavetta</w:t>
            </w:r>
            <w:r w:rsidRPr="007F7F3F">
              <w:rPr>
                <w:sz w:val="24"/>
                <w:szCs w:val="24"/>
              </w:rPr>
              <w:t>, Secretary</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Rosemary Chiavetta</w:t>
            </w:r>
            <w:r w:rsidRPr="007F7F3F">
              <w:rPr>
                <w:sz w:val="24"/>
                <w:szCs w:val="24"/>
              </w:rPr>
              <w:t>, Secretary</w:t>
            </w:r>
          </w:p>
        </w:tc>
      </w:tr>
      <w:tr w:rsidR="00C53327" w:rsidTr="00EF4292">
        <w:tc>
          <w:tcPr>
            <w:tcW w:w="4140" w:type="dxa"/>
          </w:tcPr>
          <w:p w:rsidR="00C53327" w:rsidRDefault="00C53327" w:rsidP="00EF4292">
            <w:pPr>
              <w:ind w:right="-90"/>
              <w:rPr>
                <w:sz w:val="24"/>
                <w:szCs w:val="24"/>
              </w:rPr>
            </w:pPr>
            <w:r w:rsidRPr="007F7F3F">
              <w:rPr>
                <w:sz w:val="24"/>
                <w:szCs w:val="24"/>
              </w:rPr>
              <w:t>Pennsylvania Public Utility Commission</w:t>
            </w:r>
          </w:p>
        </w:tc>
        <w:tc>
          <w:tcPr>
            <w:tcW w:w="720" w:type="dxa"/>
          </w:tcPr>
          <w:p w:rsidR="00C53327" w:rsidRDefault="00C53327" w:rsidP="00EF4292">
            <w:pPr>
              <w:ind w:right="-90"/>
              <w:jc w:val="center"/>
              <w:rPr>
                <w:sz w:val="24"/>
                <w:szCs w:val="24"/>
              </w:rPr>
            </w:pPr>
            <w:r>
              <w:rPr>
                <w:sz w:val="24"/>
                <w:szCs w:val="24"/>
              </w:rPr>
              <w:t>or</w:t>
            </w:r>
          </w:p>
        </w:tc>
        <w:tc>
          <w:tcPr>
            <w:tcW w:w="4158" w:type="dxa"/>
          </w:tcPr>
          <w:p w:rsidR="00C53327" w:rsidRDefault="00C53327" w:rsidP="00EF4292">
            <w:pPr>
              <w:ind w:right="-90"/>
              <w:rPr>
                <w:sz w:val="24"/>
                <w:szCs w:val="24"/>
              </w:rPr>
            </w:pPr>
            <w:r w:rsidRPr="007F7F3F">
              <w:rPr>
                <w:sz w:val="24"/>
                <w:szCs w:val="24"/>
              </w:rPr>
              <w:t>Pennsylvania Public Utility Commission</w:t>
            </w:r>
          </w:p>
        </w:tc>
      </w:tr>
      <w:tr w:rsidR="00C53327" w:rsidTr="00EF4292">
        <w:tc>
          <w:tcPr>
            <w:tcW w:w="4140" w:type="dxa"/>
          </w:tcPr>
          <w:p w:rsidR="00C53327" w:rsidRDefault="00C53327" w:rsidP="00EF4292">
            <w:pPr>
              <w:ind w:right="-90"/>
              <w:rPr>
                <w:sz w:val="24"/>
                <w:szCs w:val="24"/>
              </w:rPr>
            </w:pPr>
            <w:r w:rsidRPr="007F7F3F">
              <w:rPr>
                <w:sz w:val="24"/>
                <w:szCs w:val="24"/>
              </w:rPr>
              <w:t>P.O. Box 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400 North Street</w:t>
            </w:r>
          </w:p>
        </w:tc>
      </w:tr>
      <w:tr w:rsidR="00C53327" w:rsidTr="00EF4292">
        <w:tc>
          <w:tcPr>
            <w:tcW w:w="4140" w:type="dxa"/>
          </w:tcPr>
          <w:p w:rsidR="00C53327" w:rsidRDefault="00C53327" w:rsidP="00EF4292">
            <w:pPr>
              <w:ind w:right="-90"/>
              <w:rPr>
                <w:sz w:val="24"/>
                <w:szCs w:val="24"/>
              </w:rPr>
            </w:pPr>
            <w:r w:rsidRPr="007F7F3F">
              <w:rPr>
                <w:sz w:val="24"/>
                <w:szCs w:val="24"/>
              </w:rPr>
              <w:t>Harrisburg, PA 17105-3265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sidRPr="007F7F3F">
              <w:rPr>
                <w:sz w:val="24"/>
                <w:szCs w:val="24"/>
              </w:rPr>
              <w:t xml:space="preserve">Harrisburg, PA </w:t>
            </w:r>
            <w:r>
              <w:rPr>
                <w:sz w:val="24"/>
                <w:szCs w:val="24"/>
              </w:rPr>
              <w:t>17120</w:t>
            </w:r>
          </w:p>
        </w:tc>
      </w:tr>
    </w:tbl>
    <w:p w:rsidR="00C53327" w:rsidRDefault="00C53327" w:rsidP="00C53327">
      <w:pPr>
        <w:ind w:right="-90" w:firstLine="720"/>
        <w:rPr>
          <w:sz w:val="24"/>
          <w:szCs w:val="24"/>
        </w:rPr>
      </w:pPr>
    </w:p>
    <w:p w:rsidR="00C53327" w:rsidRDefault="00C53327" w:rsidP="00C53327">
      <w:pPr>
        <w:ind w:right="-90" w:firstLine="720"/>
        <w:rPr>
          <w:sz w:val="24"/>
          <w:szCs w:val="24"/>
        </w:rPr>
      </w:pPr>
      <w:r>
        <w:rPr>
          <w:sz w:val="24"/>
          <w:szCs w:val="24"/>
        </w:rPr>
        <w:tab/>
      </w:r>
    </w:p>
    <w:p w:rsidR="00983D14" w:rsidRDefault="00983D14" w:rsidP="00C53327">
      <w:pPr>
        <w:ind w:right="-90" w:firstLine="720"/>
        <w:rPr>
          <w:sz w:val="24"/>
          <w:szCs w:val="24"/>
        </w:rPr>
      </w:pPr>
    </w:p>
    <w:p w:rsidR="001F0D55" w:rsidRDefault="001F0D55" w:rsidP="00C53327">
      <w:pPr>
        <w:ind w:right="-90" w:firstLine="720"/>
        <w:rPr>
          <w:sz w:val="24"/>
          <w:szCs w:val="24"/>
        </w:rPr>
      </w:pPr>
    </w:p>
    <w:p w:rsidR="00C53327" w:rsidRPr="00D35C32" w:rsidRDefault="00C53327" w:rsidP="006C5A9F">
      <w:pPr>
        <w:ind w:right="-90" w:firstLine="1440"/>
        <w:rPr>
          <w:sz w:val="24"/>
          <w:szCs w:val="24"/>
        </w:rPr>
      </w:pPr>
      <w:r w:rsidRPr="00312771">
        <w:rPr>
          <w:b/>
          <w:sz w:val="24"/>
          <w:szCs w:val="24"/>
        </w:rPr>
        <w:lastRenderedPageBreak/>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535328">
        <w:rPr>
          <w:sz w:val="24"/>
          <w:szCs w:val="24"/>
        </w:rPr>
        <w:t>Stephen Jakab</w:t>
      </w:r>
      <w:r>
        <w:rPr>
          <w:sz w:val="24"/>
          <w:szCs w:val="24"/>
        </w:rPr>
        <w:t xml:space="preserve"> </w:t>
      </w:r>
      <w:r w:rsidRPr="004F62B7">
        <w:rPr>
          <w:sz w:val="24"/>
          <w:szCs w:val="24"/>
        </w:rPr>
        <w:t>at</w:t>
      </w:r>
      <w:r w:rsidR="00E376EB">
        <w:rPr>
          <w:sz w:val="24"/>
          <w:szCs w:val="24"/>
        </w:rPr>
        <w:t xml:space="preserve"> </w:t>
      </w:r>
      <w:hyperlink r:id="rId12" w:history="1">
        <w:r w:rsidR="00535328" w:rsidRPr="00103B54">
          <w:rPr>
            <w:rStyle w:val="Hyperlink"/>
            <w:sz w:val="24"/>
            <w:szCs w:val="24"/>
          </w:rPr>
          <w:t>sjakab@pa.gov</w:t>
        </w:r>
      </w:hyperlink>
      <w:r w:rsidR="002944B9">
        <w:rPr>
          <w:sz w:val="24"/>
          <w:szCs w:val="24"/>
        </w:rPr>
        <w:t>.  Pl</w:t>
      </w:r>
      <w:r>
        <w:rPr>
          <w:sz w:val="24"/>
          <w:szCs w:val="24"/>
        </w:rPr>
        <w:t xml:space="preserve">ease direct any questions to </w:t>
      </w:r>
      <w:r w:rsidR="00535328">
        <w:rPr>
          <w:sz w:val="24"/>
          <w:szCs w:val="24"/>
        </w:rPr>
        <w:t>Stephen Jakab</w:t>
      </w:r>
      <w:r>
        <w:rPr>
          <w:sz w:val="24"/>
          <w:szCs w:val="24"/>
        </w:rPr>
        <w:t xml:space="preserve">, Bureau of Technical </w:t>
      </w:r>
      <w:r w:rsidRPr="004F62B7">
        <w:rPr>
          <w:sz w:val="24"/>
          <w:szCs w:val="24"/>
        </w:rPr>
        <w:t xml:space="preserve">Utility Services, at </w:t>
      </w:r>
      <w:hyperlink r:id="rId13" w:history="1">
        <w:r w:rsidR="00535328" w:rsidRPr="00103B54">
          <w:rPr>
            <w:rStyle w:val="Hyperlink"/>
            <w:sz w:val="24"/>
            <w:szCs w:val="24"/>
          </w:rPr>
          <w:t>sjakab@pa.gov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535328">
        <w:rPr>
          <w:sz w:val="24"/>
          <w:szCs w:val="24"/>
        </w:rPr>
        <w:t>783.6174</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6C3E04" w:rsidP="00093DF4">
      <w:pPr>
        <w:tabs>
          <w:tab w:val="left" w:pos="5040"/>
        </w:tabs>
        <w:rPr>
          <w:color w:val="000000"/>
          <w:sz w:val="24"/>
          <w:szCs w:val="24"/>
        </w:rPr>
      </w:pPr>
      <w:bookmarkStart w:id="0" w:name="_GoBack"/>
      <w:r>
        <w:rPr>
          <w:noProof/>
        </w:rPr>
        <w:drawing>
          <wp:anchor distT="0" distB="0" distL="114300" distR="114300" simplePos="0" relativeHeight="251659264" behindDoc="1" locked="0" layoutInCell="1" allowOverlap="1" wp14:anchorId="4C0CE024" wp14:editId="24FFAEBB">
            <wp:simplePos x="0" y="0"/>
            <wp:positionH relativeFrom="column">
              <wp:posOffset>2851785</wp:posOffset>
            </wp:positionH>
            <wp:positionV relativeFrom="paragraph">
              <wp:posOffset>6350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077D4F" w:rsidRDefault="00C53327" w:rsidP="00BA4EDF">
      <w:pPr>
        <w:jc w:val="center"/>
        <w:rPr>
          <w:sz w:val="24"/>
          <w:szCs w:val="24"/>
        </w:rPr>
      </w:pPr>
      <w:r>
        <w:rPr>
          <w:sz w:val="24"/>
          <w:szCs w:val="24"/>
        </w:rPr>
        <w:t>Docket No</w:t>
      </w:r>
      <w:r w:rsidRPr="00077D4F">
        <w:rPr>
          <w:sz w:val="24"/>
          <w:szCs w:val="24"/>
        </w:rPr>
        <w:t xml:space="preserve">.  </w:t>
      </w:r>
      <w:r w:rsidR="00E57340" w:rsidRPr="00077D4F">
        <w:rPr>
          <w:sz w:val="24"/>
        </w:rPr>
        <w:t>A-</w:t>
      </w:r>
      <w:r w:rsidR="00535328">
        <w:rPr>
          <w:sz w:val="24"/>
        </w:rPr>
        <w:t>2015-2485457</w:t>
      </w:r>
    </w:p>
    <w:p w:rsidR="00535328" w:rsidRPr="00535328" w:rsidRDefault="00535328" w:rsidP="00C53327">
      <w:pPr>
        <w:jc w:val="center"/>
        <w:rPr>
          <w:sz w:val="24"/>
        </w:rPr>
      </w:pPr>
      <w:r w:rsidRPr="00535328">
        <w:rPr>
          <w:sz w:val="24"/>
        </w:rPr>
        <w:t xml:space="preserve">Paisboa Services Corporation </w:t>
      </w:r>
    </w:p>
    <w:p w:rsidR="00C53327" w:rsidRDefault="00C53327" w:rsidP="00C53327">
      <w:pPr>
        <w:jc w:val="center"/>
        <w:rPr>
          <w:sz w:val="24"/>
          <w:szCs w:val="24"/>
        </w:rPr>
      </w:pPr>
      <w:r w:rsidRPr="00535328">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535328" w:rsidRPr="00F634F2" w:rsidRDefault="00535328" w:rsidP="00535328">
      <w:pPr>
        <w:pStyle w:val="ListParagraph"/>
        <w:numPr>
          <w:ilvl w:val="0"/>
          <w:numId w:val="4"/>
        </w:numPr>
        <w:rPr>
          <w:sz w:val="24"/>
          <w:szCs w:val="24"/>
        </w:rPr>
      </w:pPr>
      <w:r w:rsidRPr="00921AB2">
        <w:rPr>
          <w:sz w:val="24"/>
          <w:szCs w:val="24"/>
        </w:rPr>
        <w:t xml:space="preserve">Reference Application, Section </w:t>
      </w:r>
      <w:r>
        <w:rPr>
          <w:sz w:val="24"/>
          <w:szCs w:val="24"/>
        </w:rPr>
        <w:t>2.b</w:t>
      </w:r>
      <w:r w:rsidRPr="00921AB2">
        <w:rPr>
          <w:sz w:val="24"/>
          <w:szCs w:val="24"/>
        </w:rPr>
        <w:t xml:space="preserve">, </w:t>
      </w:r>
      <w:r>
        <w:rPr>
          <w:sz w:val="24"/>
          <w:szCs w:val="24"/>
        </w:rPr>
        <w:t>Certificate of Incorporation</w:t>
      </w:r>
      <w:r w:rsidRPr="00921AB2">
        <w:rPr>
          <w:sz w:val="24"/>
          <w:szCs w:val="24"/>
        </w:rPr>
        <w:t xml:space="preserve"> – </w:t>
      </w:r>
      <w:r>
        <w:rPr>
          <w:sz w:val="24"/>
          <w:szCs w:val="24"/>
        </w:rPr>
        <w:t xml:space="preserve">Applicant failed to provide signed and dated Articles of Incorporation or Incorporation Application Documentation.  Please provide the above requested documentation.  </w:t>
      </w:r>
      <w:r w:rsidRPr="00F634F2">
        <w:rPr>
          <w:sz w:val="24"/>
          <w:szCs w:val="24"/>
        </w:rPr>
        <w:t>Applicant can elect to mark submitted information as confidential.</w:t>
      </w:r>
    </w:p>
    <w:p w:rsidR="00535328" w:rsidRDefault="00535328" w:rsidP="00535328">
      <w:pPr>
        <w:pStyle w:val="ListParagraph"/>
        <w:rPr>
          <w:sz w:val="24"/>
          <w:szCs w:val="24"/>
        </w:rPr>
      </w:pPr>
    </w:p>
    <w:p w:rsidR="00941F7F" w:rsidRPr="00CE036C" w:rsidRDefault="00941F7F" w:rsidP="00941F7F">
      <w:pPr>
        <w:pStyle w:val="ListParagraph"/>
        <w:numPr>
          <w:ilvl w:val="0"/>
          <w:numId w:val="4"/>
        </w:numPr>
        <w:rPr>
          <w:sz w:val="24"/>
          <w:szCs w:val="24"/>
        </w:rPr>
      </w:pPr>
      <w:r w:rsidRPr="00CE036C">
        <w:rPr>
          <w:sz w:val="24"/>
          <w:szCs w:val="24"/>
        </w:rPr>
        <w:t xml:space="preserve">Reference Application, Section 6.a, Certificate of Service – Applicant failed to provide a Certificate of Service verifying its EGS Application was served on the Bureau of Investigation &amp; Enforcement (BI&amp;E). </w:t>
      </w:r>
      <w:r w:rsidR="004533D5">
        <w:rPr>
          <w:sz w:val="24"/>
          <w:szCs w:val="24"/>
        </w:rPr>
        <w:t xml:space="preserve"> If application was not served on BI&amp;E, p</w:t>
      </w:r>
      <w:r w:rsidRPr="00CE036C">
        <w:rPr>
          <w:sz w:val="24"/>
          <w:szCs w:val="24"/>
        </w:rPr>
        <w:t>lease</w:t>
      </w:r>
      <w:r w:rsidR="004533D5">
        <w:rPr>
          <w:sz w:val="24"/>
          <w:szCs w:val="24"/>
        </w:rPr>
        <w:t xml:space="preserve"> do so, and</w:t>
      </w:r>
      <w:r w:rsidRPr="00CE036C">
        <w:rPr>
          <w:sz w:val="24"/>
          <w:szCs w:val="24"/>
        </w:rPr>
        <w:t xml:space="preserve"> provide an updated Certificate of Service that includes BI&amp;E.</w:t>
      </w:r>
    </w:p>
    <w:p w:rsidR="00535328" w:rsidRPr="00535328" w:rsidRDefault="00535328" w:rsidP="00535328">
      <w:pPr>
        <w:pStyle w:val="ListParagraph"/>
        <w:rPr>
          <w:sz w:val="24"/>
          <w:szCs w:val="24"/>
        </w:rPr>
      </w:pPr>
    </w:p>
    <w:p w:rsidR="00535328" w:rsidRDefault="00535328" w:rsidP="00535328">
      <w:pPr>
        <w:pStyle w:val="ListParagraph"/>
        <w:numPr>
          <w:ilvl w:val="0"/>
          <w:numId w:val="4"/>
        </w:numPr>
        <w:rPr>
          <w:sz w:val="24"/>
          <w:szCs w:val="24"/>
        </w:rPr>
      </w:pPr>
      <w:r w:rsidRPr="00142443">
        <w:rPr>
          <w:sz w:val="24"/>
          <w:szCs w:val="24"/>
        </w:rPr>
        <w:t xml:space="preserve">Reference application, Section 6.e, Customers – The applicant stated that they intend to </w:t>
      </w:r>
      <w:r>
        <w:rPr>
          <w:sz w:val="24"/>
          <w:szCs w:val="24"/>
        </w:rPr>
        <w:t xml:space="preserve">provide </w:t>
      </w:r>
      <w:r w:rsidRPr="00142443">
        <w:rPr>
          <w:sz w:val="24"/>
          <w:szCs w:val="24"/>
        </w:rPr>
        <w:t>serv</w:t>
      </w:r>
      <w:r>
        <w:rPr>
          <w:sz w:val="24"/>
          <w:szCs w:val="24"/>
        </w:rPr>
        <w:t>ice to</w:t>
      </w:r>
      <w:r w:rsidRPr="00142443">
        <w:rPr>
          <w:sz w:val="24"/>
          <w:szCs w:val="24"/>
        </w:rPr>
        <w:t xml:space="preserve"> </w:t>
      </w:r>
      <w:r>
        <w:rPr>
          <w:sz w:val="24"/>
          <w:szCs w:val="24"/>
        </w:rPr>
        <w:t>Mixed M</w:t>
      </w:r>
      <w:r w:rsidRPr="00142443">
        <w:rPr>
          <w:sz w:val="24"/>
          <w:szCs w:val="24"/>
        </w:rPr>
        <w:t>eter customers</w:t>
      </w:r>
      <w:r>
        <w:rPr>
          <w:sz w:val="24"/>
          <w:szCs w:val="24"/>
        </w:rPr>
        <w:t xml:space="preserve"> as well as Large Commercial</w:t>
      </w:r>
      <w:r w:rsidRPr="00142443">
        <w:rPr>
          <w:sz w:val="24"/>
          <w:szCs w:val="24"/>
        </w:rPr>
        <w:t xml:space="preserve">. The Mixed Meter option is intended for applicants that will take title to </w:t>
      </w:r>
      <w:r>
        <w:rPr>
          <w:sz w:val="24"/>
          <w:szCs w:val="24"/>
        </w:rPr>
        <w:t>electricity</w:t>
      </w:r>
      <w:r w:rsidRPr="00142443">
        <w:rPr>
          <w:sz w:val="24"/>
          <w:szCs w:val="24"/>
        </w:rPr>
        <w:t xml:space="preserve">.  If the applicant wishes to </w:t>
      </w:r>
      <w:r>
        <w:rPr>
          <w:sz w:val="24"/>
          <w:szCs w:val="24"/>
        </w:rPr>
        <w:t>provide s</w:t>
      </w:r>
      <w:r w:rsidRPr="00142443">
        <w:rPr>
          <w:sz w:val="24"/>
          <w:szCs w:val="24"/>
        </w:rPr>
        <w:t xml:space="preserve">ervice </w:t>
      </w:r>
      <w:r>
        <w:rPr>
          <w:sz w:val="24"/>
          <w:szCs w:val="24"/>
        </w:rPr>
        <w:t xml:space="preserve">to </w:t>
      </w:r>
      <w:r w:rsidRPr="00142443">
        <w:rPr>
          <w:sz w:val="24"/>
          <w:szCs w:val="24"/>
        </w:rPr>
        <w:t xml:space="preserve">Residential and Small Commercial, please provide an updated application page and select Residential, Small Commercial, </w:t>
      </w:r>
      <w:r>
        <w:rPr>
          <w:sz w:val="24"/>
          <w:szCs w:val="24"/>
        </w:rPr>
        <w:t xml:space="preserve">and </w:t>
      </w:r>
      <w:r w:rsidRPr="00142443">
        <w:rPr>
          <w:sz w:val="24"/>
          <w:szCs w:val="24"/>
        </w:rPr>
        <w:t>Large Commercial only.</w:t>
      </w:r>
    </w:p>
    <w:p w:rsidR="00535328" w:rsidRPr="00142443" w:rsidRDefault="00535328" w:rsidP="00941F7F">
      <w:pPr>
        <w:pStyle w:val="ListParagraph"/>
        <w:rPr>
          <w:sz w:val="24"/>
          <w:szCs w:val="24"/>
        </w:rPr>
      </w:pPr>
    </w:p>
    <w:p w:rsidR="00535328" w:rsidRDefault="00535328" w:rsidP="00535328">
      <w:pPr>
        <w:pStyle w:val="ListParagraph"/>
        <w:rPr>
          <w:sz w:val="24"/>
          <w:szCs w:val="24"/>
        </w:rPr>
      </w:pPr>
    </w:p>
    <w:sectPr w:rsidR="00535328"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BCF" w:rsidRDefault="00185BCF">
      <w:r>
        <w:separator/>
      </w:r>
    </w:p>
  </w:endnote>
  <w:endnote w:type="continuationSeparator" w:id="0">
    <w:p w:rsidR="00185BCF" w:rsidRDefault="0018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28" w:rsidRDefault="0053532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C3E04">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BCF" w:rsidRDefault="00185BCF">
      <w:r>
        <w:separator/>
      </w:r>
    </w:p>
  </w:footnote>
  <w:footnote w:type="continuationSeparator" w:id="0">
    <w:p w:rsidR="00185BCF" w:rsidRDefault="00185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619A2"/>
    <w:rsid w:val="00174D09"/>
    <w:rsid w:val="0017520D"/>
    <w:rsid w:val="00180EE3"/>
    <w:rsid w:val="00185BCF"/>
    <w:rsid w:val="001A1FB5"/>
    <w:rsid w:val="001B1533"/>
    <w:rsid w:val="001B41D8"/>
    <w:rsid w:val="001B44BC"/>
    <w:rsid w:val="001C3B36"/>
    <w:rsid w:val="001E02DF"/>
    <w:rsid w:val="001F0D55"/>
    <w:rsid w:val="0021364B"/>
    <w:rsid w:val="002226D6"/>
    <w:rsid w:val="002319A4"/>
    <w:rsid w:val="00243277"/>
    <w:rsid w:val="002547DD"/>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E345B"/>
    <w:rsid w:val="00420608"/>
    <w:rsid w:val="0043041F"/>
    <w:rsid w:val="00431993"/>
    <w:rsid w:val="00434796"/>
    <w:rsid w:val="00435CD9"/>
    <w:rsid w:val="00446991"/>
    <w:rsid w:val="00450975"/>
    <w:rsid w:val="004527A2"/>
    <w:rsid w:val="004533D5"/>
    <w:rsid w:val="00473312"/>
    <w:rsid w:val="00475ADF"/>
    <w:rsid w:val="00486192"/>
    <w:rsid w:val="0049034E"/>
    <w:rsid w:val="0049319D"/>
    <w:rsid w:val="004A7FC1"/>
    <w:rsid w:val="004B33AC"/>
    <w:rsid w:val="004C6A17"/>
    <w:rsid w:val="004E09C2"/>
    <w:rsid w:val="004E589D"/>
    <w:rsid w:val="004F62B7"/>
    <w:rsid w:val="0052287D"/>
    <w:rsid w:val="00524A10"/>
    <w:rsid w:val="00525B09"/>
    <w:rsid w:val="00534A16"/>
    <w:rsid w:val="00535328"/>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A78B8"/>
    <w:rsid w:val="006B06E4"/>
    <w:rsid w:val="006C3E04"/>
    <w:rsid w:val="006C5A9F"/>
    <w:rsid w:val="006C7C10"/>
    <w:rsid w:val="006D24B1"/>
    <w:rsid w:val="006D3428"/>
    <w:rsid w:val="006E019D"/>
    <w:rsid w:val="006E421E"/>
    <w:rsid w:val="006E437A"/>
    <w:rsid w:val="006E5CDB"/>
    <w:rsid w:val="006F1490"/>
    <w:rsid w:val="006F5F75"/>
    <w:rsid w:val="00702CF9"/>
    <w:rsid w:val="007034BA"/>
    <w:rsid w:val="007165DB"/>
    <w:rsid w:val="007303AE"/>
    <w:rsid w:val="00741281"/>
    <w:rsid w:val="007441F6"/>
    <w:rsid w:val="00751EB6"/>
    <w:rsid w:val="0075516F"/>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B72C2"/>
    <w:rsid w:val="008C6117"/>
    <w:rsid w:val="008D0E3F"/>
    <w:rsid w:val="008D37DA"/>
    <w:rsid w:val="008E3360"/>
    <w:rsid w:val="008F498B"/>
    <w:rsid w:val="008F57BF"/>
    <w:rsid w:val="009131E0"/>
    <w:rsid w:val="009276EE"/>
    <w:rsid w:val="009411C6"/>
    <w:rsid w:val="00941F7F"/>
    <w:rsid w:val="009569E0"/>
    <w:rsid w:val="00956C6F"/>
    <w:rsid w:val="00971173"/>
    <w:rsid w:val="00983D14"/>
    <w:rsid w:val="0098426D"/>
    <w:rsid w:val="00990335"/>
    <w:rsid w:val="00997BF6"/>
    <w:rsid w:val="009A04D8"/>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67323"/>
    <w:rsid w:val="00C73073"/>
    <w:rsid w:val="00C81971"/>
    <w:rsid w:val="00C84424"/>
    <w:rsid w:val="00C84E04"/>
    <w:rsid w:val="00CA39A1"/>
    <w:rsid w:val="00CD6F27"/>
    <w:rsid w:val="00CE2D9A"/>
    <w:rsid w:val="00CE3B6A"/>
    <w:rsid w:val="00CE5EBF"/>
    <w:rsid w:val="00CF5691"/>
    <w:rsid w:val="00CF60E5"/>
    <w:rsid w:val="00D0036B"/>
    <w:rsid w:val="00D02319"/>
    <w:rsid w:val="00D070F3"/>
    <w:rsid w:val="00D24767"/>
    <w:rsid w:val="00D2648F"/>
    <w:rsid w:val="00D26EF3"/>
    <w:rsid w:val="00D362E9"/>
    <w:rsid w:val="00D436FB"/>
    <w:rsid w:val="00D456B7"/>
    <w:rsid w:val="00D474C6"/>
    <w:rsid w:val="00D620DC"/>
    <w:rsid w:val="00D97D62"/>
    <w:rsid w:val="00DA7001"/>
    <w:rsid w:val="00DB49B7"/>
    <w:rsid w:val="00DC2959"/>
    <w:rsid w:val="00DC49E4"/>
    <w:rsid w:val="00DD1727"/>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99D"/>
    <w:rsid w:val="00F77108"/>
    <w:rsid w:val="00F805F2"/>
    <w:rsid w:val="00FA2277"/>
    <w:rsid w:val="00FC1026"/>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akab@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jakab@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7ABA-C532-47D4-A50D-762C2EF3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4093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6</cp:revision>
  <cp:lastPrinted>2015-12-23T13:07:00Z</cp:lastPrinted>
  <dcterms:created xsi:type="dcterms:W3CDTF">2015-12-15T16:14:00Z</dcterms:created>
  <dcterms:modified xsi:type="dcterms:W3CDTF">2015-12-23T13:07:00Z</dcterms:modified>
</cp:coreProperties>
</file>