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9F0EE8" w:rsidRDefault="009F0EE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Allison </w:t>
      </w:r>
      <w:proofErr w:type="spellStart"/>
      <w:r>
        <w:rPr>
          <w:rFonts w:ascii="Times New Roman" w:hAnsi="Times New Roman" w:cs="Times New Roman"/>
          <w:spacing w:val="-3"/>
        </w:rPr>
        <w:t>Janoff</w:t>
      </w:r>
      <w:proofErr w:type="spellEnd"/>
      <w:r w:rsidR="00D731E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D731E3" w:rsidRDefault="009F0EE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Stuart </w:t>
      </w:r>
      <w:proofErr w:type="spellStart"/>
      <w:r>
        <w:rPr>
          <w:rFonts w:ascii="Times New Roman" w:hAnsi="Times New Roman" w:cs="Times New Roman"/>
          <w:spacing w:val="-3"/>
        </w:rPr>
        <w:t>Janoff</w:t>
      </w:r>
      <w:proofErr w:type="spellEnd"/>
      <w:r w:rsidR="00D731E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3B674D">
        <w:rPr>
          <w:rFonts w:ascii="Times New Roman" w:hAnsi="Times New Roman" w:cs="Times New Roman"/>
          <w:spacing w:val="-3"/>
        </w:rPr>
        <w:t>C</w:t>
      </w:r>
      <w:r w:rsidR="00D06641" w:rsidRPr="00D06641">
        <w:rPr>
          <w:rFonts w:ascii="Times New Roman" w:hAnsi="Times New Roman" w:cs="Times New Roman"/>
          <w:spacing w:val="-3"/>
        </w:rPr>
        <w:t>-2016-25</w:t>
      </w:r>
      <w:r w:rsidR="009F0EE8">
        <w:rPr>
          <w:rFonts w:ascii="Times New Roman" w:hAnsi="Times New Roman" w:cs="Times New Roman"/>
          <w:spacing w:val="-3"/>
        </w:rPr>
        <w:t>70705</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4749CE"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B674D">
        <w:rPr>
          <w:rFonts w:ascii="Times New Roman" w:hAnsi="Times New Roman" w:cs="Times New Roman"/>
        </w:rPr>
        <w:t>Fri</w:t>
      </w:r>
      <w:r w:rsidR="003631A9">
        <w:rPr>
          <w:rFonts w:ascii="Times New Roman" w:hAnsi="Times New Roman" w:cs="Times New Roman"/>
        </w:rPr>
        <w:t>day</w:t>
      </w:r>
      <w:r w:rsidR="000522C0">
        <w:rPr>
          <w:rFonts w:ascii="Times New Roman" w:hAnsi="Times New Roman" w:cs="Times New Roman"/>
        </w:rPr>
        <w:t xml:space="preserve">, </w:t>
      </w:r>
      <w:r w:rsidR="003B674D">
        <w:rPr>
          <w:rFonts w:ascii="Times New Roman" w:hAnsi="Times New Roman" w:cs="Times New Roman"/>
        </w:rPr>
        <w:t>Dec</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9F0EE8">
        <w:rPr>
          <w:rFonts w:ascii="Times New Roman" w:hAnsi="Times New Roman" w:cs="Times New Roman"/>
        </w:rPr>
        <w:t>16</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3B44A6">
        <w:rPr>
          <w:rFonts w:ascii="Times New Roman" w:hAnsi="Times New Roman" w:cs="Times New Roman"/>
          <w:spacing w:val="-3"/>
          <w:u w:val="single"/>
        </w:rPr>
        <w:t>November 23</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EB0A87" w:rsidRDefault="00EB0A87" w:rsidP="00EB0A87">
      <w:pPr>
        <w:contextualSpacing/>
        <w:rPr>
          <w:rFonts w:ascii="Microsoft Sans Serif"/>
        </w:rPr>
      </w:pPr>
      <w:r>
        <w:rPr>
          <w:rFonts w:ascii="Microsoft Sans Serif"/>
          <w:b/>
          <w:u w:val="single"/>
        </w:rPr>
        <w:lastRenderedPageBreak/>
        <w:t xml:space="preserve">C-2016-2570705 - ALLISON </w:t>
      </w:r>
      <w:r>
        <w:rPr>
          <w:rFonts w:ascii="Microsoft Sans Serif"/>
          <w:b/>
          <w:u w:val="single"/>
        </w:rPr>
        <w:t>and</w:t>
      </w:r>
      <w:r>
        <w:rPr>
          <w:rFonts w:ascii="Microsoft Sans Serif"/>
          <w:b/>
          <w:u w:val="single"/>
        </w:rPr>
        <w:t xml:space="preserve"> STUART JANOFF v. PHILADELPHIA GAS WORKS</w:t>
      </w:r>
      <w:r>
        <w:rPr>
          <w:rFonts w:ascii="Microsoft Sans Serif"/>
          <w:b/>
          <w:u w:val="single"/>
        </w:rPr>
        <w:cr/>
      </w:r>
      <w:r>
        <w:rPr>
          <w:rFonts w:ascii="Microsoft Sans Serif"/>
          <w:b/>
          <w:u w:val="single"/>
        </w:rPr>
        <w:cr/>
      </w:r>
      <w:r>
        <w:rPr>
          <w:rFonts w:ascii="Microsoft Sans Serif"/>
        </w:rPr>
        <w:t xml:space="preserve">ALLISON JANOFF </w:t>
      </w:r>
    </w:p>
    <w:p w:rsidR="00EB0A87" w:rsidRDefault="00EB0A87" w:rsidP="00EB0A87">
      <w:pPr>
        <w:contextualSpacing/>
        <w:rPr>
          <w:rFonts w:ascii="Microsoft Sans Serif"/>
        </w:rPr>
      </w:pPr>
      <w:r>
        <w:rPr>
          <w:rFonts w:ascii="Microsoft Sans Serif"/>
        </w:rPr>
        <w:t>STUART JANOFF</w:t>
      </w:r>
      <w:r>
        <w:rPr>
          <w:rFonts w:ascii="Microsoft Sans Serif"/>
        </w:rPr>
        <w:cr/>
        <w:t>643 ARTWOOD DR</w:t>
      </w:r>
      <w:r>
        <w:rPr>
          <w:rFonts w:ascii="Microsoft Sans Serif"/>
        </w:rPr>
        <w:cr/>
        <w:t>PHILADELPHIA PA  19115</w:t>
      </w:r>
      <w:r>
        <w:rPr>
          <w:rFonts w:ascii="Microsoft Sans Serif"/>
        </w:rPr>
        <w:cr/>
        <w:t>267.353.6772</w:t>
      </w:r>
    </w:p>
    <w:p w:rsidR="00EB0A87" w:rsidRDefault="00EB0A87" w:rsidP="00EB0A87">
      <w:pPr>
        <w:contextualSpacing/>
      </w:pPr>
      <w:r w:rsidRPr="003D629D">
        <w:rPr>
          <w:rFonts w:ascii="Microsoft Sans Serif"/>
          <w:b/>
          <w:i/>
          <w:u w:val="single"/>
        </w:rPr>
        <w:t>-ACCEPTS E-SERVICE-</w:t>
      </w:r>
      <w:r w:rsidRPr="003D629D">
        <w:rPr>
          <w:rFonts w:ascii="Microsoft Sans Serif"/>
          <w:b/>
          <w:i/>
          <w:u w:val="single"/>
        </w:rPr>
        <w:cr/>
      </w:r>
      <w:r>
        <w:rPr>
          <w:rFonts w:ascii="Microsoft Sans Serif"/>
        </w:rPr>
        <w:cr/>
        <w:t xml:space="preserve"> </w:t>
      </w:r>
      <w:r>
        <w:rPr>
          <w:rFonts w:ascii="Microsoft Sans Serif"/>
        </w:rPr>
        <w:cr/>
      </w:r>
      <w:bookmarkStart w:id="0" w:name="_GoBack"/>
      <w:bookmarkEnd w:id="0"/>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3D629D">
        <w:rPr>
          <w:rFonts w:ascii="Microsoft Sans Serif"/>
          <w:b/>
          <w:i/>
          <w:u w:val="single"/>
        </w:rPr>
        <w:t>-ACCEPTS E-SERVICE-</w:t>
      </w:r>
      <w:r w:rsidRPr="003D629D">
        <w:rPr>
          <w:rFonts w:ascii="Microsoft Sans Serif"/>
          <w:b/>
          <w:i/>
          <w:u w:val="single"/>
        </w:rPr>
        <w:cr/>
      </w:r>
    </w:p>
    <w:p w:rsidR="00AA1BF5" w:rsidRPr="00D731E3" w:rsidRDefault="00AA1BF5" w:rsidP="005A073D">
      <w:pPr>
        <w:contextualSpacing/>
        <w:rPr>
          <w:rFonts w:ascii="Times New Roman" w:hAnsi="Times New Roman" w:cs="Times New Roman"/>
          <w:spacing w:val="-3"/>
        </w:rPr>
      </w:pPr>
    </w:p>
    <w:sectPr w:rsidR="00AA1BF5" w:rsidRPr="00D731E3" w:rsidSect="000438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40" w:rsidRDefault="00475D40" w:rsidP="00743A13">
      <w:r>
        <w:separator/>
      </w:r>
    </w:p>
  </w:endnote>
  <w:endnote w:type="continuationSeparator" w:id="0">
    <w:p w:rsidR="00475D40" w:rsidRDefault="00475D4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EB0A87">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40" w:rsidRDefault="00475D40" w:rsidP="00743A13">
      <w:r>
        <w:separator/>
      </w:r>
    </w:p>
  </w:footnote>
  <w:footnote w:type="continuationSeparator" w:id="0">
    <w:p w:rsidR="00475D40" w:rsidRDefault="00475D40"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44A6"/>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356"/>
    <w:rsid w:val="004749CE"/>
    <w:rsid w:val="00474A2A"/>
    <w:rsid w:val="004757A3"/>
    <w:rsid w:val="00475D40"/>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0EE8"/>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D7CE0"/>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0A87"/>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6B08"/>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3040-E598-4939-B900-E6752DCD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2016-10-31T18:35:00Z</cp:lastPrinted>
  <dcterms:created xsi:type="dcterms:W3CDTF">2016-11-23T16:15:00Z</dcterms:created>
  <dcterms:modified xsi:type="dcterms:W3CDTF">2016-11-23T16:18:00Z</dcterms:modified>
</cp:coreProperties>
</file>