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2D6" w:rsidRPr="00123BD7" w:rsidRDefault="00BE02D6" w:rsidP="00BE02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3BD7">
        <w:rPr>
          <w:rFonts w:ascii="Times New Roman" w:eastAsia="Times New Roman" w:hAnsi="Times New Roman" w:cs="Times New Roman"/>
          <w:b/>
          <w:sz w:val="24"/>
          <w:szCs w:val="24"/>
        </w:rPr>
        <w:t>BEFORE THE</w:t>
      </w:r>
    </w:p>
    <w:p w:rsidR="00BE02D6" w:rsidRPr="00123BD7" w:rsidRDefault="00BE02D6" w:rsidP="00BE02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3BD7">
        <w:rPr>
          <w:rFonts w:ascii="Times New Roman" w:eastAsia="Times New Roman" w:hAnsi="Times New Roman" w:cs="Times New Roman"/>
          <w:b/>
          <w:sz w:val="24"/>
          <w:szCs w:val="24"/>
        </w:rPr>
        <w:t>PENNSYLVANIA PUBLIC UTILITY COMMISSION</w:t>
      </w:r>
    </w:p>
    <w:p w:rsidR="00BE02D6" w:rsidRPr="00F4670C" w:rsidRDefault="00BE02D6" w:rsidP="00BE02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02D6" w:rsidRPr="00123BD7" w:rsidRDefault="00BE02D6" w:rsidP="00BE02D6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BE02D6" w:rsidRPr="00123BD7" w:rsidRDefault="00BE02D6" w:rsidP="00BE02D6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BE02D6" w:rsidRPr="00123BD7" w:rsidRDefault="00BE02D6" w:rsidP="00BE02D6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123BD7">
        <w:rPr>
          <w:rFonts w:ascii="Times New Roman" w:eastAsia="Times New Roman" w:hAnsi="Times New Roman" w:cs="Times New Roman"/>
          <w:spacing w:val="-3"/>
          <w:sz w:val="24"/>
          <w:szCs w:val="24"/>
        </w:rPr>
        <w:t>Application of Laurel Pipe Line Company, L.P.</w:t>
      </w:r>
      <w:r w:rsidRPr="00123BD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</w:p>
    <w:p w:rsidR="00BE02D6" w:rsidRPr="00123BD7" w:rsidRDefault="00BE02D6" w:rsidP="00BE02D6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123BD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For approval to change direction of petroleum </w:t>
      </w:r>
      <w:r w:rsidRPr="00123BD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  <w:r w:rsidRPr="00123BD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F4670C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123BD7">
        <w:rPr>
          <w:rFonts w:ascii="Times New Roman" w:eastAsia="Times New Roman" w:hAnsi="Times New Roman" w:cs="Times New Roman"/>
          <w:spacing w:val="-3"/>
          <w:sz w:val="24"/>
          <w:szCs w:val="24"/>
        </w:rPr>
        <w:t>A-2016-2575829</w:t>
      </w:r>
    </w:p>
    <w:p w:rsidR="00BE02D6" w:rsidRPr="00123BD7" w:rsidRDefault="00BE02D6" w:rsidP="00BE02D6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123BD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products transportation service to delivery </w:t>
      </w:r>
      <w:r w:rsidRPr="00123BD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123BD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</w:p>
    <w:p w:rsidR="00BE02D6" w:rsidRPr="00123BD7" w:rsidRDefault="00BE02D6" w:rsidP="00BE02D6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123BD7">
        <w:rPr>
          <w:rFonts w:ascii="Times New Roman" w:eastAsia="Times New Roman" w:hAnsi="Times New Roman" w:cs="Times New Roman"/>
          <w:spacing w:val="-3"/>
          <w:sz w:val="24"/>
          <w:szCs w:val="24"/>
        </w:rPr>
        <w:t>points west of Eldorado, Pennsylvania</w:t>
      </w:r>
      <w:r w:rsidRPr="00123BD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123BD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123BD7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</w:p>
    <w:p w:rsidR="00BE02D6" w:rsidRPr="00123BD7" w:rsidRDefault="00BE02D6" w:rsidP="00BE02D6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BE02D6" w:rsidRPr="00123BD7" w:rsidRDefault="00BE02D6" w:rsidP="00BE02D6">
      <w:pPr>
        <w:spacing w:after="0" w:line="240" w:lineRule="auto"/>
        <w:ind w:right="907"/>
        <w:rPr>
          <w:rFonts w:ascii="Times New Roman" w:hAnsi="Times New Roman" w:cs="Times New Roman"/>
          <w:sz w:val="24"/>
          <w:szCs w:val="24"/>
        </w:rPr>
      </w:pPr>
    </w:p>
    <w:p w:rsidR="00BE02D6" w:rsidRPr="00123BD7" w:rsidRDefault="00BE02D6" w:rsidP="00BE02D6">
      <w:pPr>
        <w:spacing w:after="0" w:line="240" w:lineRule="auto"/>
        <w:ind w:right="907"/>
        <w:rPr>
          <w:rFonts w:ascii="Times New Roman" w:hAnsi="Times New Roman" w:cs="Times New Roman"/>
          <w:sz w:val="24"/>
          <w:szCs w:val="24"/>
        </w:rPr>
      </w:pPr>
      <w:r w:rsidRPr="00123BD7">
        <w:rPr>
          <w:rFonts w:ascii="Times New Roman" w:hAnsi="Times New Roman" w:cs="Times New Roman"/>
          <w:sz w:val="24"/>
          <w:szCs w:val="24"/>
        </w:rPr>
        <w:t xml:space="preserve">Affiliated Interest Agreement between </w:t>
      </w:r>
      <w:r w:rsidRPr="00123BD7">
        <w:rPr>
          <w:rFonts w:ascii="Times New Roman" w:hAnsi="Times New Roman" w:cs="Times New Roman"/>
          <w:sz w:val="24"/>
          <w:szCs w:val="24"/>
        </w:rPr>
        <w:tab/>
      </w:r>
      <w:r w:rsidRPr="00123BD7">
        <w:rPr>
          <w:rFonts w:ascii="Times New Roman" w:hAnsi="Times New Roman" w:cs="Times New Roman"/>
          <w:sz w:val="24"/>
          <w:szCs w:val="24"/>
        </w:rPr>
        <w:tab/>
        <w:t>:</w:t>
      </w:r>
      <w:r w:rsidRPr="00123BD7">
        <w:rPr>
          <w:rFonts w:ascii="Times New Roman" w:hAnsi="Times New Roman" w:cs="Times New Roman"/>
          <w:sz w:val="24"/>
          <w:szCs w:val="24"/>
        </w:rPr>
        <w:tab/>
      </w:r>
      <w:r w:rsidR="00F4670C">
        <w:rPr>
          <w:rFonts w:ascii="Times New Roman" w:hAnsi="Times New Roman" w:cs="Times New Roman"/>
          <w:sz w:val="24"/>
          <w:szCs w:val="24"/>
        </w:rPr>
        <w:tab/>
      </w:r>
      <w:r w:rsidRPr="00123BD7">
        <w:rPr>
          <w:rFonts w:ascii="Times New Roman" w:eastAsia="Times New Roman" w:hAnsi="Times New Roman" w:cs="Times New Roman"/>
          <w:sz w:val="24"/>
          <w:szCs w:val="24"/>
        </w:rPr>
        <w:t>G-2017-2587567</w:t>
      </w:r>
    </w:p>
    <w:p w:rsidR="00BE02D6" w:rsidRPr="00123BD7" w:rsidRDefault="00BE02D6" w:rsidP="00BE02D6">
      <w:pPr>
        <w:spacing w:after="0" w:line="240" w:lineRule="auto"/>
        <w:ind w:right="907"/>
        <w:rPr>
          <w:rFonts w:ascii="Times New Roman" w:hAnsi="Times New Roman" w:cs="Times New Roman"/>
          <w:sz w:val="24"/>
          <w:szCs w:val="24"/>
        </w:rPr>
      </w:pPr>
      <w:r w:rsidRPr="00123BD7">
        <w:rPr>
          <w:rFonts w:ascii="Times New Roman" w:hAnsi="Times New Roman" w:cs="Times New Roman"/>
          <w:sz w:val="24"/>
          <w:szCs w:val="24"/>
        </w:rPr>
        <w:t xml:space="preserve">Laurel Pipe Line Company, L.P. and </w:t>
      </w:r>
      <w:r w:rsidRPr="00123BD7">
        <w:rPr>
          <w:rFonts w:ascii="Times New Roman" w:hAnsi="Times New Roman" w:cs="Times New Roman"/>
          <w:sz w:val="24"/>
          <w:szCs w:val="24"/>
        </w:rPr>
        <w:tab/>
      </w:r>
      <w:r w:rsidRPr="00123BD7">
        <w:rPr>
          <w:rFonts w:ascii="Times New Roman" w:hAnsi="Times New Roman" w:cs="Times New Roman"/>
          <w:sz w:val="24"/>
          <w:szCs w:val="24"/>
        </w:rPr>
        <w:tab/>
      </w:r>
      <w:r w:rsidRPr="00123BD7">
        <w:rPr>
          <w:rFonts w:ascii="Times New Roman" w:hAnsi="Times New Roman" w:cs="Times New Roman"/>
          <w:sz w:val="24"/>
          <w:szCs w:val="24"/>
        </w:rPr>
        <w:tab/>
        <w:t>:</w:t>
      </w:r>
    </w:p>
    <w:p w:rsidR="00BE02D6" w:rsidRPr="00123BD7" w:rsidRDefault="00BE02D6" w:rsidP="00BE02D6">
      <w:pPr>
        <w:spacing w:after="0" w:line="240" w:lineRule="auto"/>
        <w:ind w:right="907"/>
        <w:rPr>
          <w:rFonts w:ascii="Times New Roman" w:hAnsi="Times New Roman" w:cs="Times New Roman"/>
          <w:sz w:val="24"/>
          <w:szCs w:val="24"/>
        </w:rPr>
      </w:pPr>
      <w:r w:rsidRPr="00123BD7">
        <w:rPr>
          <w:rFonts w:ascii="Times New Roman" w:hAnsi="Times New Roman" w:cs="Times New Roman"/>
          <w:sz w:val="24"/>
          <w:szCs w:val="24"/>
        </w:rPr>
        <w:t>Buckeye Pipe Line Company, L.P.</w:t>
      </w:r>
      <w:r w:rsidRPr="00123BD7">
        <w:rPr>
          <w:rFonts w:ascii="Times New Roman" w:hAnsi="Times New Roman" w:cs="Times New Roman"/>
          <w:sz w:val="24"/>
          <w:szCs w:val="24"/>
        </w:rPr>
        <w:tab/>
      </w:r>
      <w:r w:rsidRPr="00123BD7">
        <w:rPr>
          <w:rFonts w:ascii="Times New Roman" w:hAnsi="Times New Roman" w:cs="Times New Roman"/>
          <w:sz w:val="24"/>
          <w:szCs w:val="24"/>
        </w:rPr>
        <w:tab/>
      </w:r>
      <w:r w:rsidRPr="00123BD7">
        <w:rPr>
          <w:rFonts w:ascii="Times New Roman" w:hAnsi="Times New Roman" w:cs="Times New Roman"/>
          <w:sz w:val="24"/>
          <w:szCs w:val="24"/>
        </w:rPr>
        <w:tab/>
        <w:t>:</w:t>
      </w:r>
    </w:p>
    <w:p w:rsidR="00BE02D6" w:rsidRPr="00123BD7" w:rsidRDefault="00BE02D6" w:rsidP="00BE02D6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BE02D6" w:rsidRPr="00123BD7" w:rsidRDefault="00BE02D6" w:rsidP="00BE02D6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BE02D6" w:rsidRPr="00123BD7" w:rsidRDefault="00BE02D6" w:rsidP="00BE02D6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BE02D6" w:rsidRDefault="00BE02D6" w:rsidP="00BE02D6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2252E">
        <w:rPr>
          <w:rFonts w:ascii="Times New Roman" w:eastAsia="Times New Roman" w:hAnsi="Times New Roman" w:cs="Times New Roman"/>
          <w:sz w:val="24"/>
          <w:szCs w:val="24"/>
          <w:u w:val="single"/>
        </w:rPr>
        <w:t>ORDER</w:t>
      </w:r>
    </w:p>
    <w:p w:rsidR="00BE02D6" w:rsidRDefault="00BE02D6" w:rsidP="00BE02D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F4670C" w:rsidRDefault="00F4670C" w:rsidP="00BE02D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BE02D6" w:rsidRDefault="00BE02D6" w:rsidP="00BE02D6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application for an Order to take the deposition of Todd O’Malley in the above-captioned matter is GRANTED.</w:t>
      </w:r>
    </w:p>
    <w:p w:rsidR="00BE02D6" w:rsidRDefault="00BE02D6" w:rsidP="00BE02D6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:rsidR="00BE02D6" w:rsidRDefault="00F4670C" w:rsidP="00F4670C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So,</w:t>
      </w:r>
      <w:r w:rsidR="00BE02D6">
        <w:rPr>
          <w:rFonts w:ascii="Times New Roman" w:eastAsia="Times New Roman" w:hAnsi="Times New Roman" w:cs="Times New Roman"/>
          <w:sz w:val="24"/>
          <w:szCs w:val="24"/>
        </w:rPr>
        <w:t xml:space="preserve"> ordered this 8</w:t>
      </w:r>
      <w:r w:rsidR="00BE02D6" w:rsidRPr="004007F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BE02D6">
        <w:rPr>
          <w:rFonts w:ascii="Times New Roman" w:eastAsia="Times New Roman" w:hAnsi="Times New Roman" w:cs="Times New Roman"/>
          <w:sz w:val="24"/>
          <w:szCs w:val="24"/>
        </w:rPr>
        <w:t xml:space="preserve"> day of August, 2017.</w:t>
      </w:r>
    </w:p>
    <w:p w:rsidR="00F4670C" w:rsidRDefault="00F4670C" w:rsidP="00F4670C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:rsidR="00F4670C" w:rsidRDefault="00F4670C" w:rsidP="00F4670C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:rsidR="00BE02D6" w:rsidRPr="004007F2" w:rsidRDefault="00712177" w:rsidP="00712177">
      <w:pPr>
        <w:pStyle w:val="NoSpacing"/>
      </w:pPr>
      <w:r>
        <w:t xml:space="preserve">Date: </w:t>
      </w:r>
      <w:r w:rsidRPr="00712177">
        <w:rPr>
          <w:u w:val="single"/>
        </w:rPr>
        <w:t>August 8, 2017</w:t>
      </w:r>
      <w:r>
        <w:tab/>
      </w:r>
      <w:r>
        <w:tab/>
      </w:r>
      <w:r>
        <w:tab/>
      </w:r>
      <w:r>
        <w:tab/>
      </w:r>
      <w:r>
        <w:tab/>
      </w:r>
      <w:r w:rsidR="00BE02D6">
        <w:t>__</w:t>
      </w:r>
      <w:r w:rsidR="00F4670C">
        <w:t>_______________________________</w:t>
      </w:r>
    </w:p>
    <w:p w:rsidR="00BE02D6" w:rsidRPr="004007F2" w:rsidRDefault="00BE02D6" w:rsidP="00BE02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BE02D6" w:rsidRPr="004007F2" w:rsidSect="005F2F75">
          <w:footerReference w:type="even" r:id="rId6"/>
          <w:footerReference w:type="default" r:id="rId7"/>
          <w:pgSz w:w="12240" w:h="15840"/>
          <w:pgMar w:top="1296" w:right="1440" w:bottom="1296" w:left="1440" w:header="720" w:footer="720" w:gutter="0"/>
          <w:cols w:space="720"/>
          <w:noEndnote/>
          <w:titlePg/>
        </w:sectPr>
      </w:pPr>
      <w:r w:rsidRPr="004007F2">
        <w:rPr>
          <w:rFonts w:ascii="Times New Roman" w:eastAsia="Times New Roman" w:hAnsi="Times New Roman" w:cs="Times New Roman"/>
          <w:sz w:val="24"/>
          <w:szCs w:val="24"/>
        </w:rPr>
        <w:tab/>
      </w:r>
      <w:r w:rsidRPr="004007F2">
        <w:rPr>
          <w:rFonts w:ascii="Times New Roman" w:eastAsia="Times New Roman" w:hAnsi="Times New Roman" w:cs="Times New Roman"/>
          <w:sz w:val="24"/>
          <w:szCs w:val="24"/>
        </w:rPr>
        <w:tab/>
      </w:r>
      <w:r w:rsidRPr="004007F2">
        <w:rPr>
          <w:rFonts w:ascii="Times New Roman" w:eastAsia="Times New Roman" w:hAnsi="Times New Roman" w:cs="Times New Roman"/>
          <w:sz w:val="24"/>
          <w:szCs w:val="24"/>
        </w:rPr>
        <w:tab/>
      </w:r>
      <w:r w:rsidRPr="004007F2">
        <w:rPr>
          <w:rFonts w:ascii="Times New Roman" w:eastAsia="Times New Roman" w:hAnsi="Times New Roman" w:cs="Times New Roman"/>
          <w:sz w:val="24"/>
          <w:szCs w:val="24"/>
        </w:rPr>
        <w:tab/>
      </w:r>
      <w:r w:rsidRPr="004007F2">
        <w:rPr>
          <w:rFonts w:ascii="Times New Roman" w:eastAsia="Times New Roman" w:hAnsi="Times New Roman" w:cs="Times New Roman"/>
          <w:sz w:val="24"/>
          <w:szCs w:val="24"/>
        </w:rPr>
        <w:tab/>
      </w:r>
      <w:r w:rsidRPr="004007F2">
        <w:rPr>
          <w:rFonts w:ascii="Times New Roman" w:eastAsia="Times New Roman" w:hAnsi="Times New Roman" w:cs="Times New Roman"/>
          <w:sz w:val="24"/>
          <w:szCs w:val="24"/>
        </w:rPr>
        <w:tab/>
      </w:r>
      <w:r w:rsidRPr="004007F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Eranda Vero</w:t>
      </w:r>
      <w:r w:rsidRPr="004007F2">
        <w:rPr>
          <w:rFonts w:ascii="Times New Roman" w:eastAsia="Times New Roman" w:hAnsi="Times New Roman" w:cs="Times New Roman"/>
          <w:sz w:val="24"/>
          <w:szCs w:val="24"/>
        </w:rPr>
        <w:tab/>
      </w:r>
      <w:r w:rsidRPr="004007F2">
        <w:rPr>
          <w:rFonts w:ascii="Times New Roman" w:eastAsia="Times New Roman" w:hAnsi="Times New Roman" w:cs="Times New Roman"/>
          <w:sz w:val="24"/>
          <w:szCs w:val="24"/>
        </w:rPr>
        <w:tab/>
      </w:r>
      <w:r w:rsidRPr="004007F2">
        <w:rPr>
          <w:rFonts w:ascii="Times New Roman" w:eastAsia="Times New Roman" w:hAnsi="Times New Roman" w:cs="Times New Roman"/>
          <w:sz w:val="24"/>
          <w:szCs w:val="24"/>
        </w:rPr>
        <w:tab/>
      </w:r>
      <w:r w:rsidRPr="004007F2">
        <w:rPr>
          <w:rFonts w:ascii="Times New Roman" w:eastAsia="Times New Roman" w:hAnsi="Times New Roman" w:cs="Times New Roman"/>
          <w:sz w:val="24"/>
          <w:szCs w:val="24"/>
        </w:rPr>
        <w:tab/>
      </w:r>
      <w:r w:rsidRPr="004007F2">
        <w:rPr>
          <w:rFonts w:ascii="Times New Roman" w:eastAsia="Times New Roman" w:hAnsi="Times New Roman" w:cs="Times New Roman"/>
          <w:sz w:val="24"/>
          <w:szCs w:val="24"/>
        </w:rPr>
        <w:tab/>
      </w:r>
      <w:r w:rsidRPr="004007F2">
        <w:rPr>
          <w:rFonts w:ascii="Times New Roman" w:eastAsia="Times New Roman" w:hAnsi="Times New Roman" w:cs="Times New Roman"/>
          <w:sz w:val="24"/>
          <w:szCs w:val="24"/>
        </w:rPr>
        <w:tab/>
      </w:r>
      <w:r w:rsidRPr="004007F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007F2">
        <w:rPr>
          <w:rFonts w:ascii="Times New Roman" w:eastAsia="Times New Roman" w:hAnsi="Times New Roman" w:cs="Times New Roman"/>
          <w:sz w:val="24"/>
          <w:szCs w:val="24"/>
        </w:rPr>
        <w:t>Administrative Law Judge</w:t>
      </w:r>
    </w:p>
    <w:p w:rsidR="00F4670C" w:rsidRDefault="00F4670C" w:rsidP="00F4670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A-2016-2575829 &amp; G-2017-2587567APPLICATION OF LAUREL PIPE LINE COMPANY, L.P </w:t>
      </w:r>
    </w:p>
    <w:p w:rsidR="00F4670C" w:rsidRDefault="00F4670C" w:rsidP="00F4670C">
      <w:pPr>
        <w:pStyle w:val="NoSpacing"/>
        <w:rPr>
          <w:szCs w:val="24"/>
        </w:rPr>
      </w:pPr>
    </w:p>
    <w:p w:rsidR="00F4670C" w:rsidRDefault="00F4670C" w:rsidP="00F4670C">
      <w:pPr>
        <w:pStyle w:val="NoSpacing"/>
        <w:rPr>
          <w:szCs w:val="24"/>
        </w:rPr>
      </w:pPr>
    </w:p>
    <w:p w:rsidR="00F4670C" w:rsidRDefault="00F4670C" w:rsidP="00F4670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SERVICE LIST</w:t>
      </w:r>
    </w:p>
    <w:p w:rsidR="00F4670C" w:rsidRDefault="00F4670C" w:rsidP="00F4670C">
      <w:pPr>
        <w:pStyle w:val="NoSpacing"/>
        <w:rPr>
          <w:szCs w:val="24"/>
        </w:rPr>
      </w:pPr>
    </w:p>
    <w:p w:rsidR="00F4670C" w:rsidRDefault="00F4670C" w:rsidP="00F4670C">
      <w:pPr>
        <w:pStyle w:val="NoSpacing"/>
        <w:rPr>
          <w:szCs w:val="24"/>
        </w:rPr>
      </w:pPr>
    </w:p>
    <w:p w:rsidR="00F4670C" w:rsidRDefault="00F4670C" w:rsidP="00F4670C">
      <w:pPr>
        <w:pStyle w:val="NoSpacing"/>
        <w:rPr>
          <w:szCs w:val="24"/>
        </w:rPr>
      </w:pPr>
      <w:r>
        <w:rPr>
          <w:szCs w:val="24"/>
        </w:rPr>
        <w:t>DAVID B. MCGREGOR, ESQUIRE</w:t>
      </w:r>
    </w:p>
    <w:p w:rsidR="00F4670C" w:rsidRDefault="00F4670C" w:rsidP="00F4670C">
      <w:pPr>
        <w:pStyle w:val="NoSpacing"/>
        <w:rPr>
          <w:szCs w:val="24"/>
        </w:rPr>
      </w:pPr>
      <w:r>
        <w:rPr>
          <w:szCs w:val="24"/>
        </w:rPr>
        <w:t>ANTHONY D. KANAGY, ESQUIRE</w:t>
      </w:r>
    </w:p>
    <w:p w:rsidR="00F4670C" w:rsidRDefault="00F4670C" w:rsidP="00F4670C">
      <w:pPr>
        <w:pStyle w:val="NoSpacing"/>
        <w:rPr>
          <w:szCs w:val="24"/>
        </w:rPr>
      </w:pPr>
      <w:r>
        <w:rPr>
          <w:szCs w:val="24"/>
        </w:rPr>
        <w:t>GARRETT P. LENT, ESQUIRE</w:t>
      </w:r>
    </w:p>
    <w:p w:rsidR="00F4670C" w:rsidRDefault="00F4670C" w:rsidP="00F4670C">
      <w:pPr>
        <w:pStyle w:val="NoSpacing"/>
        <w:rPr>
          <w:szCs w:val="24"/>
        </w:rPr>
      </w:pPr>
      <w:r>
        <w:rPr>
          <w:szCs w:val="24"/>
        </w:rPr>
        <w:t>CHRISTOPHER .J BARR, ESQUIRE</w:t>
      </w:r>
    </w:p>
    <w:p w:rsidR="00F4670C" w:rsidRDefault="00F4670C" w:rsidP="00F4670C">
      <w:pPr>
        <w:pStyle w:val="NoSpacing"/>
        <w:rPr>
          <w:szCs w:val="24"/>
        </w:rPr>
      </w:pPr>
      <w:r>
        <w:rPr>
          <w:szCs w:val="24"/>
        </w:rPr>
        <w:t>JESSICA R. ROGERS, ESQUIRE</w:t>
      </w:r>
    </w:p>
    <w:p w:rsidR="00F4670C" w:rsidRDefault="00F4670C" w:rsidP="00F4670C">
      <w:pPr>
        <w:pStyle w:val="NoSpacing"/>
        <w:rPr>
          <w:szCs w:val="24"/>
        </w:rPr>
      </w:pPr>
      <w:r>
        <w:rPr>
          <w:szCs w:val="24"/>
        </w:rPr>
        <w:t>POST &amp; SCHELL PC</w:t>
      </w:r>
    </w:p>
    <w:p w:rsidR="00F4670C" w:rsidRDefault="00F4670C" w:rsidP="00F4670C">
      <w:pPr>
        <w:pStyle w:val="NoSpacing"/>
        <w:rPr>
          <w:szCs w:val="24"/>
        </w:rPr>
      </w:pPr>
      <w:r>
        <w:rPr>
          <w:szCs w:val="24"/>
        </w:rPr>
        <w:t>17 NORTH SECOND STREET</w:t>
      </w:r>
    </w:p>
    <w:p w:rsidR="00F4670C" w:rsidRDefault="00F4670C" w:rsidP="00F4670C">
      <w:pPr>
        <w:pStyle w:val="NoSpacing"/>
        <w:rPr>
          <w:szCs w:val="24"/>
        </w:rPr>
      </w:pPr>
      <w:r>
        <w:rPr>
          <w:szCs w:val="24"/>
        </w:rPr>
        <w:t>12TH FLOOR</w:t>
      </w:r>
    </w:p>
    <w:p w:rsidR="00F4670C" w:rsidRDefault="00F4670C" w:rsidP="00F4670C">
      <w:pPr>
        <w:pStyle w:val="NoSpacing"/>
        <w:rPr>
          <w:szCs w:val="24"/>
        </w:rPr>
      </w:pPr>
      <w:r>
        <w:rPr>
          <w:szCs w:val="24"/>
        </w:rPr>
        <w:t>HARRISBURG PA  17101-1601</w:t>
      </w:r>
    </w:p>
    <w:p w:rsidR="00F4670C" w:rsidRDefault="00F4670C" w:rsidP="00F4670C">
      <w:pPr>
        <w:pStyle w:val="NoSpacing"/>
        <w:rPr>
          <w:szCs w:val="24"/>
        </w:rPr>
      </w:pPr>
      <w:r>
        <w:rPr>
          <w:szCs w:val="24"/>
        </w:rPr>
        <w:t xml:space="preserve">717.612.6032 </w:t>
      </w:r>
    </w:p>
    <w:p w:rsidR="00F4670C" w:rsidRDefault="00F4670C" w:rsidP="00F4670C">
      <w:pPr>
        <w:pStyle w:val="NoSpacing"/>
        <w:rPr>
          <w:b/>
          <w:i/>
          <w:szCs w:val="24"/>
        </w:rPr>
      </w:pPr>
      <w:r>
        <w:rPr>
          <w:b/>
          <w:i/>
          <w:szCs w:val="24"/>
        </w:rPr>
        <w:t>Accepts E-service</w:t>
      </w:r>
    </w:p>
    <w:p w:rsidR="00F4670C" w:rsidRDefault="00F4670C" w:rsidP="00F4670C">
      <w:pPr>
        <w:pStyle w:val="NoSpacing"/>
        <w:rPr>
          <w:b/>
          <w:i/>
          <w:szCs w:val="24"/>
        </w:rPr>
      </w:pPr>
    </w:p>
    <w:p w:rsidR="00F4670C" w:rsidRDefault="00F4670C" w:rsidP="00F4670C">
      <w:pPr>
        <w:pStyle w:val="NoSpacing"/>
        <w:rPr>
          <w:szCs w:val="24"/>
        </w:rPr>
      </w:pPr>
      <w:r>
        <w:rPr>
          <w:szCs w:val="24"/>
        </w:rPr>
        <w:t>JONATHAN MARCUS ESQUIRE</w:t>
      </w:r>
    </w:p>
    <w:p w:rsidR="00F4670C" w:rsidRDefault="00F4670C" w:rsidP="00F4670C">
      <w:pPr>
        <w:pStyle w:val="NoSpacing"/>
        <w:rPr>
          <w:szCs w:val="24"/>
        </w:rPr>
      </w:pPr>
      <w:r>
        <w:rPr>
          <w:szCs w:val="24"/>
        </w:rPr>
        <w:t>DANIEL J. STUART, ESQUIRE</w:t>
      </w:r>
    </w:p>
    <w:p w:rsidR="00F4670C" w:rsidRDefault="00F4670C" w:rsidP="00F4670C">
      <w:pPr>
        <w:pStyle w:val="NoSpacing"/>
        <w:rPr>
          <w:szCs w:val="24"/>
        </w:rPr>
      </w:pPr>
      <w:r>
        <w:rPr>
          <w:szCs w:val="24"/>
        </w:rPr>
        <w:t>ONE OXFORD CENTRE 35TH FLOOR</w:t>
      </w:r>
    </w:p>
    <w:p w:rsidR="00F4670C" w:rsidRDefault="00F4670C" w:rsidP="00F4670C">
      <w:pPr>
        <w:pStyle w:val="NoSpacing"/>
        <w:rPr>
          <w:szCs w:val="24"/>
        </w:rPr>
      </w:pPr>
      <w:r>
        <w:rPr>
          <w:szCs w:val="24"/>
        </w:rPr>
        <w:t>301 GRANT STREET</w:t>
      </w:r>
    </w:p>
    <w:p w:rsidR="00F4670C" w:rsidRDefault="00F4670C" w:rsidP="00F4670C">
      <w:pPr>
        <w:pStyle w:val="NoSpacing"/>
        <w:rPr>
          <w:szCs w:val="24"/>
        </w:rPr>
      </w:pPr>
      <w:r>
        <w:rPr>
          <w:szCs w:val="24"/>
        </w:rPr>
        <w:t>PITTSBURGH PA  15219</w:t>
      </w:r>
    </w:p>
    <w:p w:rsidR="00F4670C" w:rsidRDefault="00F4670C" w:rsidP="00F4670C">
      <w:pPr>
        <w:pStyle w:val="NoSpacing"/>
        <w:rPr>
          <w:szCs w:val="24"/>
        </w:rPr>
      </w:pPr>
    </w:p>
    <w:p w:rsidR="00F4670C" w:rsidRDefault="00F4670C" w:rsidP="00F4670C">
      <w:pPr>
        <w:pStyle w:val="NoSpacing"/>
        <w:rPr>
          <w:szCs w:val="24"/>
        </w:rPr>
      </w:pPr>
      <w:r>
        <w:rPr>
          <w:szCs w:val="24"/>
        </w:rPr>
        <w:t>WHITNEY E. SNYDER, ESQUIRE</w:t>
      </w:r>
    </w:p>
    <w:p w:rsidR="00F4670C" w:rsidRDefault="00F4670C" w:rsidP="00F4670C">
      <w:pPr>
        <w:pStyle w:val="NoSpacing"/>
        <w:rPr>
          <w:szCs w:val="24"/>
        </w:rPr>
      </w:pPr>
      <w:r>
        <w:rPr>
          <w:szCs w:val="24"/>
        </w:rPr>
        <w:t>TODD S. STEWART, ESQUIRE</w:t>
      </w:r>
    </w:p>
    <w:p w:rsidR="00F4670C" w:rsidRDefault="00F4670C" w:rsidP="00F4670C">
      <w:pPr>
        <w:pStyle w:val="NoSpacing"/>
        <w:rPr>
          <w:szCs w:val="24"/>
        </w:rPr>
      </w:pPr>
      <w:r>
        <w:rPr>
          <w:szCs w:val="24"/>
        </w:rPr>
        <w:t>KEVIN J. MCKEON, ESQUIRE</w:t>
      </w:r>
    </w:p>
    <w:p w:rsidR="00F4670C" w:rsidRDefault="00F4670C" w:rsidP="00F4670C">
      <w:pPr>
        <w:pStyle w:val="NoSpacing"/>
        <w:rPr>
          <w:szCs w:val="24"/>
        </w:rPr>
      </w:pPr>
      <w:r>
        <w:rPr>
          <w:szCs w:val="24"/>
        </w:rPr>
        <w:t>JOSEPH R. HICKS, ESQUIRE</w:t>
      </w:r>
    </w:p>
    <w:p w:rsidR="00F4670C" w:rsidRDefault="00F4670C" w:rsidP="00F4670C">
      <w:pPr>
        <w:pStyle w:val="NoSpacing"/>
        <w:rPr>
          <w:szCs w:val="24"/>
        </w:rPr>
      </w:pPr>
      <w:r>
        <w:rPr>
          <w:szCs w:val="24"/>
        </w:rPr>
        <w:t>RICHARD E. POWERS JR., ESQUIRE</w:t>
      </w:r>
    </w:p>
    <w:p w:rsidR="00F4670C" w:rsidRDefault="00F4670C" w:rsidP="00F4670C">
      <w:pPr>
        <w:pStyle w:val="NoSpacing"/>
        <w:rPr>
          <w:szCs w:val="24"/>
        </w:rPr>
      </w:pPr>
      <w:r>
        <w:rPr>
          <w:szCs w:val="24"/>
        </w:rPr>
        <w:t>CHRISTOPHER A. RUGGIERO, ESQUIRE</w:t>
      </w:r>
    </w:p>
    <w:p w:rsidR="00F4670C" w:rsidRDefault="00F4670C" w:rsidP="00F4670C">
      <w:pPr>
        <w:pStyle w:val="NoSpacing"/>
        <w:rPr>
          <w:szCs w:val="24"/>
        </w:rPr>
      </w:pPr>
      <w:r>
        <w:rPr>
          <w:szCs w:val="24"/>
        </w:rPr>
        <w:t>100 NORTH TENTH STREET</w:t>
      </w:r>
    </w:p>
    <w:p w:rsidR="00F4670C" w:rsidRDefault="00F4670C" w:rsidP="00F4670C">
      <w:pPr>
        <w:pStyle w:val="NoSpacing"/>
        <w:rPr>
          <w:szCs w:val="24"/>
        </w:rPr>
      </w:pPr>
      <w:r>
        <w:rPr>
          <w:szCs w:val="24"/>
        </w:rPr>
        <w:t>HARRISBURG PA  17101</w:t>
      </w:r>
    </w:p>
    <w:p w:rsidR="00F4670C" w:rsidRDefault="00F4670C" w:rsidP="00F4670C">
      <w:pPr>
        <w:pStyle w:val="NoSpacing"/>
        <w:rPr>
          <w:b/>
          <w:szCs w:val="24"/>
        </w:rPr>
      </w:pPr>
      <w:r>
        <w:rPr>
          <w:b/>
          <w:szCs w:val="24"/>
        </w:rPr>
        <w:t>717-236-1300</w:t>
      </w:r>
    </w:p>
    <w:p w:rsidR="00F4670C" w:rsidRDefault="00F4670C" w:rsidP="00F4670C">
      <w:pPr>
        <w:pStyle w:val="NoSpacing"/>
        <w:rPr>
          <w:szCs w:val="24"/>
        </w:rPr>
      </w:pPr>
      <w:r>
        <w:rPr>
          <w:b/>
          <w:i/>
          <w:szCs w:val="24"/>
        </w:rPr>
        <w:t>Accepts E-service</w:t>
      </w:r>
      <w:r>
        <w:rPr>
          <w:szCs w:val="24"/>
        </w:rPr>
        <w:t xml:space="preserve"> </w:t>
      </w:r>
    </w:p>
    <w:p w:rsidR="00F4670C" w:rsidRDefault="00F4670C" w:rsidP="00F4670C">
      <w:pPr>
        <w:rPr>
          <w:rFonts w:cs="Times New Roman"/>
          <w:szCs w:val="24"/>
        </w:rPr>
      </w:pPr>
      <w:r>
        <w:rPr>
          <w:rFonts w:cs="Times New Roman"/>
        </w:rPr>
        <w:br w:type="page"/>
      </w:r>
    </w:p>
    <w:p w:rsidR="00F4670C" w:rsidRDefault="00F4670C" w:rsidP="00F4670C">
      <w:pPr>
        <w:pStyle w:val="NoSpacing"/>
        <w:rPr>
          <w:szCs w:val="24"/>
        </w:rPr>
      </w:pPr>
      <w:r>
        <w:rPr>
          <w:szCs w:val="24"/>
        </w:rPr>
        <w:lastRenderedPageBreak/>
        <w:t>ADEOLU A. BAKARE ESQUIRE</w:t>
      </w:r>
    </w:p>
    <w:p w:rsidR="00F4670C" w:rsidRDefault="00F4670C" w:rsidP="00F4670C">
      <w:pPr>
        <w:pStyle w:val="NoSpacing"/>
        <w:rPr>
          <w:szCs w:val="24"/>
        </w:rPr>
      </w:pPr>
      <w:r>
        <w:rPr>
          <w:szCs w:val="24"/>
        </w:rPr>
        <w:t>SUSAN E. BRUCE, ESQUIRE</w:t>
      </w:r>
    </w:p>
    <w:p w:rsidR="00F4670C" w:rsidRDefault="00F4670C" w:rsidP="00F4670C">
      <w:pPr>
        <w:pStyle w:val="NoSpacing"/>
        <w:rPr>
          <w:szCs w:val="24"/>
        </w:rPr>
      </w:pPr>
      <w:r>
        <w:rPr>
          <w:szCs w:val="24"/>
        </w:rPr>
        <w:t>KENNETH R. STARK, ESQUIRE</w:t>
      </w:r>
    </w:p>
    <w:p w:rsidR="00F4670C" w:rsidRDefault="00F4670C" w:rsidP="00F4670C">
      <w:pPr>
        <w:pStyle w:val="NoSpacing"/>
        <w:rPr>
          <w:szCs w:val="24"/>
        </w:rPr>
      </w:pPr>
      <w:r>
        <w:rPr>
          <w:szCs w:val="24"/>
        </w:rPr>
        <w:t>ROBERT A. WEISHAR, JR., ESQUIRE</w:t>
      </w:r>
    </w:p>
    <w:p w:rsidR="00F4670C" w:rsidRDefault="00F4670C" w:rsidP="00F4670C">
      <w:pPr>
        <w:pStyle w:val="NoSpacing"/>
        <w:rPr>
          <w:szCs w:val="24"/>
        </w:rPr>
      </w:pPr>
      <w:r>
        <w:rPr>
          <w:szCs w:val="24"/>
        </w:rPr>
        <w:t>MCNEES WALLACE &amp; NURICK LLC</w:t>
      </w:r>
    </w:p>
    <w:p w:rsidR="00F4670C" w:rsidRDefault="00F4670C" w:rsidP="00F4670C">
      <w:pPr>
        <w:pStyle w:val="NoSpacing"/>
        <w:rPr>
          <w:szCs w:val="24"/>
        </w:rPr>
      </w:pPr>
      <w:r>
        <w:rPr>
          <w:szCs w:val="24"/>
        </w:rPr>
        <w:t>100 PINE STREET</w:t>
      </w:r>
    </w:p>
    <w:p w:rsidR="00F4670C" w:rsidRDefault="00F4670C" w:rsidP="00F4670C">
      <w:pPr>
        <w:pStyle w:val="NoSpacing"/>
        <w:rPr>
          <w:szCs w:val="24"/>
        </w:rPr>
      </w:pPr>
      <w:r>
        <w:rPr>
          <w:szCs w:val="24"/>
        </w:rPr>
        <w:t>PO BOX 1166</w:t>
      </w:r>
    </w:p>
    <w:p w:rsidR="00F4670C" w:rsidRDefault="00F4670C" w:rsidP="00F4670C">
      <w:pPr>
        <w:pStyle w:val="NoSpacing"/>
        <w:rPr>
          <w:szCs w:val="24"/>
        </w:rPr>
      </w:pPr>
      <w:r>
        <w:rPr>
          <w:szCs w:val="24"/>
        </w:rPr>
        <w:t>HARRISBURG PA  17108-1166</w:t>
      </w:r>
    </w:p>
    <w:p w:rsidR="00F4670C" w:rsidRDefault="00F4670C" w:rsidP="00F4670C">
      <w:pPr>
        <w:pStyle w:val="NoSpacing"/>
        <w:rPr>
          <w:b/>
          <w:szCs w:val="24"/>
        </w:rPr>
      </w:pPr>
      <w:r>
        <w:rPr>
          <w:b/>
          <w:szCs w:val="24"/>
        </w:rPr>
        <w:t>717-237-5290</w:t>
      </w:r>
    </w:p>
    <w:p w:rsidR="00F4670C" w:rsidRDefault="00F4670C" w:rsidP="00F4670C">
      <w:pPr>
        <w:pStyle w:val="NoSpacing"/>
        <w:rPr>
          <w:b/>
          <w:szCs w:val="24"/>
        </w:rPr>
      </w:pPr>
      <w:r>
        <w:rPr>
          <w:b/>
          <w:i/>
          <w:szCs w:val="24"/>
        </w:rPr>
        <w:t>Accepts E-service</w:t>
      </w:r>
      <w:r>
        <w:rPr>
          <w:szCs w:val="24"/>
        </w:rPr>
        <w:t xml:space="preserve"> </w:t>
      </w:r>
    </w:p>
    <w:p w:rsidR="00F4670C" w:rsidRDefault="00F4670C" w:rsidP="00F4670C">
      <w:pPr>
        <w:pStyle w:val="NoSpacing"/>
        <w:rPr>
          <w:b/>
          <w:szCs w:val="24"/>
        </w:rPr>
      </w:pPr>
    </w:p>
    <w:p w:rsidR="00F4670C" w:rsidRDefault="00F4670C" w:rsidP="00F4670C">
      <w:pPr>
        <w:pStyle w:val="NoSpacing"/>
        <w:rPr>
          <w:szCs w:val="24"/>
        </w:rPr>
      </w:pPr>
      <w:r>
        <w:rPr>
          <w:szCs w:val="24"/>
        </w:rPr>
        <w:t>MICHAEL L. SWINDLER, ESQUIRE</w:t>
      </w:r>
    </w:p>
    <w:p w:rsidR="00F4670C" w:rsidRDefault="00B45BFE" w:rsidP="00F4670C">
      <w:pPr>
        <w:pStyle w:val="NoSpacing"/>
        <w:rPr>
          <w:szCs w:val="24"/>
        </w:rPr>
      </w:pPr>
      <w:r>
        <w:rPr>
          <w:szCs w:val="24"/>
        </w:rPr>
        <w:t>HEIDI WUSHINSKE</w:t>
      </w:r>
      <w:bookmarkStart w:id="0" w:name="_GoBack"/>
      <w:bookmarkEnd w:id="0"/>
      <w:r w:rsidR="00F4670C">
        <w:rPr>
          <w:szCs w:val="24"/>
        </w:rPr>
        <w:t>, ESQUIRE</w:t>
      </w:r>
    </w:p>
    <w:p w:rsidR="00F4670C" w:rsidRDefault="00F4670C" w:rsidP="00F4670C">
      <w:pPr>
        <w:pStyle w:val="NoSpacing"/>
        <w:rPr>
          <w:szCs w:val="24"/>
        </w:rPr>
      </w:pPr>
      <w:r>
        <w:rPr>
          <w:szCs w:val="24"/>
        </w:rPr>
        <w:t>BI&amp;E</w:t>
      </w:r>
    </w:p>
    <w:p w:rsidR="00F4670C" w:rsidRDefault="00F4670C" w:rsidP="00F4670C">
      <w:pPr>
        <w:pStyle w:val="NoSpacing"/>
        <w:rPr>
          <w:szCs w:val="24"/>
        </w:rPr>
      </w:pPr>
      <w:r>
        <w:rPr>
          <w:szCs w:val="24"/>
        </w:rPr>
        <w:t>400 NORTH STREET</w:t>
      </w:r>
    </w:p>
    <w:p w:rsidR="00F4670C" w:rsidRDefault="00F4670C" w:rsidP="00F4670C">
      <w:pPr>
        <w:pStyle w:val="NoSpacing"/>
        <w:rPr>
          <w:szCs w:val="24"/>
        </w:rPr>
      </w:pPr>
      <w:r>
        <w:rPr>
          <w:szCs w:val="24"/>
        </w:rPr>
        <w:t>PO BOX 3265</w:t>
      </w:r>
    </w:p>
    <w:p w:rsidR="00F4670C" w:rsidRDefault="00F4670C" w:rsidP="00F4670C">
      <w:pPr>
        <w:pStyle w:val="NoSpacing"/>
        <w:rPr>
          <w:szCs w:val="24"/>
        </w:rPr>
      </w:pPr>
      <w:r>
        <w:rPr>
          <w:szCs w:val="24"/>
        </w:rPr>
        <w:t>HARRISBURG PA  17105-3265</w:t>
      </w:r>
    </w:p>
    <w:p w:rsidR="00F4670C" w:rsidRDefault="00F4670C" w:rsidP="00F4670C">
      <w:pPr>
        <w:pStyle w:val="NoSpacing"/>
        <w:rPr>
          <w:szCs w:val="24"/>
        </w:rPr>
      </w:pPr>
      <w:r>
        <w:rPr>
          <w:b/>
          <w:szCs w:val="24"/>
        </w:rPr>
        <w:t>717-783-6369</w:t>
      </w:r>
    </w:p>
    <w:p w:rsidR="00F4670C" w:rsidRDefault="00F4670C" w:rsidP="00F4670C">
      <w:pPr>
        <w:pStyle w:val="NoSpacing"/>
        <w:rPr>
          <w:szCs w:val="24"/>
        </w:rPr>
      </w:pPr>
      <w:r>
        <w:rPr>
          <w:b/>
          <w:i/>
          <w:szCs w:val="24"/>
        </w:rPr>
        <w:t>Accepts E-service</w:t>
      </w:r>
      <w:r>
        <w:rPr>
          <w:szCs w:val="24"/>
        </w:rPr>
        <w:t xml:space="preserve"> </w:t>
      </w:r>
    </w:p>
    <w:p w:rsidR="00F4670C" w:rsidRDefault="00F4670C" w:rsidP="00F4670C">
      <w:pPr>
        <w:pStyle w:val="NoSpacing"/>
        <w:rPr>
          <w:szCs w:val="24"/>
        </w:rPr>
      </w:pPr>
    </w:p>
    <w:p w:rsidR="00F4670C" w:rsidRDefault="00F4670C" w:rsidP="00F4670C">
      <w:pPr>
        <w:pStyle w:val="NoSpacing"/>
        <w:rPr>
          <w:szCs w:val="24"/>
        </w:rPr>
      </w:pPr>
      <w:r>
        <w:rPr>
          <w:szCs w:val="24"/>
        </w:rPr>
        <w:t>ALAN MICHAEL SELTZER, ESQUIRE</w:t>
      </w:r>
    </w:p>
    <w:p w:rsidR="00F4670C" w:rsidRDefault="00F4670C" w:rsidP="00F4670C">
      <w:pPr>
        <w:pStyle w:val="NoSpacing"/>
        <w:rPr>
          <w:szCs w:val="24"/>
        </w:rPr>
      </w:pPr>
      <w:r>
        <w:rPr>
          <w:szCs w:val="24"/>
        </w:rPr>
        <w:t>JOHN F. POVILAITIS, ESQUIRE</w:t>
      </w:r>
    </w:p>
    <w:p w:rsidR="00F4670C" w:rsidRDefault="00F4670C" w:rsidP="00F4670C">
      <w:pPr>
        <w:pStyle w:val="NoSpacing"/>
        <w:rPr>
          <w:szCs w:val="24"/>
        </w:rPr>
      </w:pPr>
      <w:r>
        <w:rPr>
          <w:szCs w:val="24"/>
        </w:rPr>
        <w:t>BUCHANAN INGERSOLL &amp; ROONEY</w:t>
      </w:r>
    </w:p>
    <w:p w:rsidR="00F4670C" w:rsidRDefault="00F4670C" w:rsidP="00F4670C">
      <w:pPr>
        <w:pStyle w:val="NoSpacing"/>
        <w:rPr>
          <w:szCs w:val="24"/>
        </w:rPr>
      </w:pPr>
      <w:r>
        <w:rPr>
          <w:szCs w:val="24"/>
        </w:rPr>
        <w:t>409 NORTH SECOND STREET</w:t>
      </w:r>
    </w:p>
    <w:p w:rsidR="00F4670C" w:rsidRDefault="00F4670C" w:rsidP="00F4670C">
      <w:pPr>
        <w:pStyle w:val="NoSpacing"/>
        <w:rPr>
          <w:szCs w:val="24"/>
        </w:rPr>
      </w:pPr>
      <w:r>
        <w:rPr>
          <w:szCs w:val="24"/>
        </w:rPr>
        <w:t>SUITE 500</w:t>
      </w:r>
    </w:p>
    <w:p w:rsidR="00F4670C" w:rsidRDefault="00F4670C" w:rsidP="00F4670C">
      <w:pPr>
        <w:pStyle w:val="NoSpacing"/>
        <w:rPr>
          <w:szCs w:val="24"/>
        </w:rPr>
      </w:pPr>
      <w:r>
        <w:rPr>
          <w:szCs w:val="24"/>
        </w:rPr>
        <w:t>HARRISBURG PA  17101-1357</w:t>
      </w:r>
    </w:p>
    <w:p w:rsidR="00F4670C" w:rsidRDefault="00F4670C" w:rsidP="00F4670C">
      <w:pPr>
        <w:pStyle w:val="NoSpacing"/>
        <w:rPr>
          <w:szCs w:val="24"/>
        </w:rPr>
      </w:pPr>
      <w:r>
        <w:rPr>
          <w:szCs w:val="24"/>
        </w:rPr>
        <w:t>610.372.4761</w:t>
      </w:r>
    </w:p>
    <w:p w:rsidR="00F4670C" w:rsidRDefault="00F4670C" w:rsidP="00F4670C">
      <w:pPr>
        <w:pStyle w:val="NoSpacing"/>
        <w:rPr>
          <w:szCs w:val="24"/>
        </w:rPr>
      </w:pPr>
      <w:r>
        <w:rPr>
          <w:b/>
          <w:i/>
          <w:szCs w:val="24"/>
        </w:rPr>
        <w:t>Accepts E-service</w:t>
      </w:r>
      <w:r>
        <w:rPr>
          <w:szCs w:val="24"/>
        </w:rPr>
        <w:t xml:space="preserve"> </w:t>
      </w:r>
    </w:p>
    <w:p w:rsidR="00F4670C" w:rsidRDefault="00F4670C" w:rsidP="00F4670C">
      <w:pPr>
        <w:pStyle w:val="NoSpacing"/>
        <w:rPr>
          <w:szCs w:val="24"/>
        </w:rPr>
      </w:pPr>
    </w:p>
    <w:p w:rsidR="00F4670C" w:rsidRDefault="00F4670C" w:rsidP="00F4670C">
      <w:pPr>
        <w:pStyle w:val="NoSpacing"/>
        <w:rPr>
          <w:szCs w:val="24"/>
        </w:rPr>
      </w:pPr>
      <w:r>
        <w:rPr>
          <w:szCs w:val="24"/>
        </w:rPr>
        <w:t>CARL SHULTZ, ESQUIRE</w:t>
      </w:r>
    </w:p>
    <w:p w:rsidR="00F4670C" w:rsidRDefault="00F4670C" w:rsidP="00F4670C">
      <w:pPr>
        <w:pStyle w:val="NoSpacing"/>
        <w:rPr>
          <w:szCs w:val="24"/>
        </w:rPr>
      </w:pPr>
      <w:r>
        <w:rPr>
          <w:szCs w:val="24"/>
        </w:rPr>
        <w:t>Karen O. MOURY, ESQUIRE</w:t>
      </w:r>
    </w:p>
    <w:p w:rsidR="00F4670C" w:rsidRDefault="00F4670C" w:rsidP="00F4670C">
      <w:pPr>
        <w:pStyle w:val="NoSpacing"/>
        <w:rPr>
          <w:szCs w:val="24"/>
        </w:rPr>
      </w:pPr>
      <w:r>
        <w:rPr>
          <w:szCs w:val="24"/>
        </w:rPr>
        <w:t>ECKERT SEAMANS CHERIN &amp; MELLOTT LLC</w:t>
      </w:r>
    </w:p>
    <w:p w:rsidR="00F4670C" w:rsidRDefault="00F4670C" w:rsidP="00F4670C">
      <w:pPr>
        <w:pStyle w:val="NoSpacing"/>
        <w:rPr>
          <w:szCs w:val="24"/>
        </w:rPr>
      </w:pPr>
      <w:r>
        <w:rPr>
          <w:szCs w:val="24"/>
        </w:rPr>
        <w:t>213 MARKET STREET 8TH FLOOR</w:t>
      </w:r>
    </w:p>
    <w:p w:rsidR="00F4670C" w:rsidRDefault="00F4670C" w:rsidP="00F4670C">
      <w:pPr>
        <w:pStyle w:val="NoSpacing"/>
        <w:rPr>
          <w:szCs w:val="24"/>
        </w:rPr>
      </w:pPr>
      <w:r>
        <w:rPr>
          <w:szCs w:val="24"/>
        </w:rPr>
        <w:t>HARRISBURG PA  17101</w:t>
      </w:r>
    </w:p>
    <w:p w:rsidR="00F4670C" w:rsidRDefault="00F4670C" w:rsidP="00F4670C">
      <w:pPr>
        <w:pStyle w:val="NoSpacing"/>
        <w:rPr>
          <w:szCs w:val="24"/>
        </w:rPr>
      </w:pPr>
      <w:r>
        <w:rPr>
          <w:szCs w:val="24"/>
        </w:rPr>
        <w:t>717-255-3742</w:t>
      </w:r>
    </w:p>
    <w:p w:rsidR="00F4670C" w:rsidRDefault="00F4670C" w:rsidP="00F4670C">
      <w:pPr>
        <w:pStyle w:val="NoSpacing"/>
        <w:rPr>
          <w:szCs w:val="24"/>
        </w:rPr>
      </w:pPr>
      <w:r>
        <w:rPr>
          <w:b/>
          <w:i/>
          <w:szCs w:val="24"/>
        </w:rPr>
        <w:t>Accepts E-service</w:t>
      </w:r>
      <w:r>
        <w:rPr>
          <w:szCs w:val="24"/>
        </w:rPr>
        <w:t xml:space="preserve"> </w:t>
      </w:r>
    </w:p>
    <w:p w:rsidR="00F4670C" w:rsidRDefault="00F4670C" w:rsidP="00F4670C">
      <w:pPr>
        <w:pStyle w:val="NoSpacing"/>
        <w:rPr>
          <w:szCs w:val="24"/>
        </w:rPr>
      </w:pPr>
    </w:p>
    <w:p w:rsidR="00F4670C" w:rsidRDefault="00F4670C" w:rsidP="00F4670C">
      <w:pPr>
        <w:pStyle w:val="NoSpacing"/>
        <w:rPr>
          <w:szCs w:val="24"/>
        </w:rPr>
      </w:pPr>
      <w:r>
        <w:rPr>
          <w:szCs w:val="24"/>
        </w:rPr>
        <w:t>ANDREW LEVINE PARTNER</w:t>
      </w:r>
    </w:p>
    <w:p w:rsidR="00F4670C" w:rsidRDefault="00F4670C" w:rsidP="00F4670C">
      <w:pPr>
        <w:pStyle w:val="NoSpacing"/>
        <w:rPr>
          <w:szCs w:val="24"/>
        </w:rPr>
      </w:pPr>
      <w:r>
        <w:rPr>
          <w:szCs w:val="24"/>
        </w:rPr>
        <w:t>STRADLEY RONON</w:t>
      </w:r>
    </w:p>
    <w:p w:rsidR="00F4670C" w:rsidRDefault="00F4670C" w:rsidP="00F4670C">
      <w:pPr>
        <w:pStyle w:val="NoSpacing"/>
        <w:rPr>
          <w:szCs w:val="24"/>
        </w:rPr>
      </w:pPr>
      <w:r>
        <w:rPr>
          <w:szCs w:val="24"/>
        </w:rPr>
        <w:t>2600 ONE COMMERCE SQUARE</w:t>
      </w:r>
    </w:p>
    <w:p w:rsidR="00F4670C" w:rsidRDefault="00F4670C" w:rsidP="00F4670C">
      <w:pPr>
        <w:pStyle w:val="NoSpacing"/>
        <w:rPr>
          <w:szCs w:val="24"/>
        </w:rPr>
      </w:pPr>
      <w:r>
        <w:rPr>
          <w:szCs w:val="24"/>
        </w:rPr>
        <w:t>PHILADELPHIA PA  19103</w:t>
      </w:r>
    </w:p>
    <w:p w:rsidR="00F4670C" w:rsidRDefault="00F4670C" w:rsidP="00F4670C">
      <w:pPr>
        <w:pStyle w:val="NoSpacing"/>
        <w:rPr>
          <w:szCs w:val="24"/>
        </w:rPr>
      </w:pPr>
      <w:r>
        <w:rPr>
          <w:szCs w:val="24"/>
        </w:rPr>
        <w:t>215-564-8073</w:t>
      </w:r>
    </w:p>
    <w:p w:rsidR="00F4670C" w:rsidRDefault="00F4670C" w:rsidP="00F4670C">
      <w:pPr>
        <w:pStyle w:val="NoSpacing"/>
        <w:rPr>
          <w:b/>
          <w:i/>
          <w:szCs w:val="24"/>
        </w:rPr>
      </w:pPr>
      <w:r>
        <w:rPr>
          <w:b/>
          <w:i/>
          <w:szCs w:val="24"/>
        </w:rPr>
        <w:t>Accepts E-service</w:t>
      </w:r>
    </w:p>
    <w:p w:rsidR="00BA4213" w:rsidRDefault="00BA4213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b/>
          <w:i/>
          <w:szCs w:val="24"/>
        </w:rPr>
        <w:br w:type="page"/>
      </w:r>
    </w:p>
    <w:p w:rsidR="00BA4213" w:rsidRPr="00BA4213" w:rsidRDefault="00BA4213" w:rsidP="00BA421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0"/>
        </w:rPr>
      </w:pPr>
      <w:r w:rsidRPr="00BA4213">
        <w:rPr>
          <w:rFonts w:ascii="Times New Roman" w:hAnsi="Times New Roman" w:cs="Times New Roman"/>
          <w:sz w:val="24"/>
          <w:szCs w:val="20"/>
        </w:rPr>
        <w:lastRenderedPageBreak/>
        <w:t>JOSEPH OTIS MINOTT ESQUIRE</w:t>
      </w:r>
      <w:r w:rsidRPr="00BA4213">
        <w:rPr>
          <w:rFonts w:ascii="Times New Roman" w:hAnsi="Times New Roman" w:cs="Times New Roman"/>
          <w:sz w:val="24"/>
          <w:szCs w:val="20"/>
        </w:rPr>
        <w:cr/>
        <w:t>CLEAN AIR COUNCIL</w:t>
      </w:r>
    </w:p>
    <w:p w:rsidR="00BA4213" w:rsidRPr="00BA4213" w:rsidRDefault="00BA4213" w:rsidP="00BA421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0"/>
        </w:rPr>
      </w:pPr>
      <w:r w:rsidRPr="00BA4213">
        <w:rPr>
          <w:rFonts w:ascii="Times New Roman" w:hAnsi="Times New Roman" w:cs="Times New Roman"/>
          <w:sz w:val="24"/>
          <w:szCs w:val="20"/>
        </w:rPr>
        <w:t>135 S 19</w:t>
      </w:r>
      <w:r w:rsidRPr="00BA4213">
        <w:rPr>
          <w:rFonts w:ascii="Times New Roman" w:hAnsi="Times New Roman" w:cs="Times New Roman"/>
          <w:sz w:val="24"/>
          <w:szCs w:val="20"/>
          <w:vertAlign w:val="superscript"/>
        </w:rPr>
        <w:t>TH</w:t>
      </w:r>
      <w:r w:rsidRPr="00BA4213">
        <w:rPr>
          <w:rFonts w:ascii="Times New Roman" w:hAnsi="Times New Roman" w:cs="Times New Roman"/>
          <w:sz w:val="24"/>
          <w:szCs w:val="20"/>
        </w:rPr>
        <w:t xml:space="preserve"> STREET SUITE 300</w:t>
      </w:r>
      <w:r w:rsidRPr="00BA4213">
        <w:rPr>
          <w:rFonts w:ascii="Times New Roman" w:hAnsi="Times New Roman" w:cs="Times New Roman"/>
          <w:sz w:val="24"/>
          <w:szCs w:val="20"/>
        </w:rPr>
        <w:cr/>
        <w:t>PHILADELPHIA PA  19103</w:t>
      </w:r>
    </w:p>
    <w:p w:rsidR="00BA4213" w:rsidRPr="00BA4213" w:rsidRDefault="00BA4213" w:rsidP="00BA421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0"/>
          <w:u w:val="single"/>
        </w:rPr>
      </w:pPr>
      <w:r w:rsidRPr="00BA4213">
        <w:rPr>
          <w:rFonts w:ascii="Times New Roman" w:hAnsi="Times New Roman" w:cs="Times New Roman"/>
          <w:b/>
          <w:i/>
          <w:sz w:val="24"/>
          <w:szCs w:val="20"/>
          <w:u w:val="single"/>
        </w:rPr>
        <w:t>Accepts E-service</w:t>
      </w:r>
    </w:p>
    <w:p w:rsidR="00BA4213" w:rsidRPr="00BA4213" w:rsidRDefault="00BA4213" w:rsidP="00F4670C">
      <w:pPr>
        <w:pStyle w:val="NoSpacing"/>
        <w:rPr>
          <w:b/>
          <w:szCs w:val="24"/>
        </w:rPr>
      </w:pPr>
    </w:p>
    <w:p w:rsidR="00F4670C" w:rsidRPr="00BA4213" w:rsidRDefault="00F4670C" w:rsidP="00F4670C">
      <w:pPr>
        <w:rPr>
          <w:rFonts w:ascii="Times New Roman" w:hAnsi="Times New Roman" w:cs="Times New Roman"/>
          <w:szCs w:val="24"/>
        </w:rPr>
      </w:pPr>
      <w:r w:rsidRPr="00BA4213">
        <w:rPr>
          <w:rFonts w:ascii="Times New Roman" w:hAnsi="Times New Roman" w:cs="Times New Roman"/>
        </w:rPr>
        <w:br w:type="page"/>
      </w:r>
    </w:p>
    <w:p w:rsidR="00CB408E" w:rsidRPr="00F4670C" w:rsidRDefault="00CB408E">
      <w:pPr>
        <w:rPr>
          <w:rFonts w:ascii="Times New Roman" w:hAnsi="Times New Roman" w:cs="Times New Roman"/>
          <w:sz w:val="24"/>
          <w:szCs w:val="24"/>
        </w:rPr>
      </w:pPr>
    </w:p>
    <w:sectPr w:rsidR="00CB408E" w:rsidRPr="00F467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3F4" w:rsidRDefault="007073F4">
      <w:pPr>
        <w:spacing w:after="0" w:line="240" w:lineRule="auto"/>
      </w:pPr>
      <w:r>
        <w:separator/>
      </w:r>
    </w:p>
  </w:endnote>
  <w:endnote w:type="continuationSeparator" w:id="0">
    <w:p w:rsidR="007073F4" w:rsidRDefault="00707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7F2" w:rsidRDefault="00BE02D6" w:rsidP="006B08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007F2" w:rsidRDefault="007073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7F2" w:rsidRDefault="00BE02D6" w:rsidP="006B08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45BFE">
      <w:rPr>
        <w:rStyle w:val="PageNumber"/>
        <w:noProof/>
      </w:rPr>
      <w:t>3</w:t>
    </w:r>
    <w:r>
      <w:rPr>
        <w:rStyle w:val="PageNumber"/>
      </w:rPr>
      <w:fldChar w:fldCharType="end"/>
    </w:r>
  </w:p>
  <w:p w:rsidR="004007F2" w:rsidRDefault="007073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3F4" w:rsidRDefault="007073F4">
      <w:pPr>
        <w:spacing w:after="0" w:line="240" w:lineRule="auto"/>
      </w:pPr>
      <w:r>
        <w:separator/>
      </w:r>
    </w:p>
  </w:footnote>
  <w:footnote w:type="continuationSeparator" w:id="0">
    <w:p w:rsidR="007073F4" w:rsidRDefault="007073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2D6"/>
    <w:rsid w:val="0056102C"/>
    <w:rsid w:val="0069376C"/>
    <w:rsid w:val="007073F4"/>
    <w:rsid w:val="00712177"/>
    <w:rsid w:val="00983B4B"/>
    <w:rsid w:val="00B45BFE"/>
    <w:rsid w:val="00BA4213"/>
    <w:rsid w:val="00BE02D6"/>
    <w:rsid w:val="00CB408E"/>
    <w:rsid w:val="00F4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0D827"/>
  <w15:chartTrackingRefBased/>
  <w15:docId w15:val="{70C7AC2E-C60C-4F38-AFDE-2BA40D03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E02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02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2D6"/>
  </w:style>
  <w:style w:type="character" w:styleId="PageNumber">
    <w:name w:val="page number"/>
    <w:basedOn w:val="DefaultParagraphFont"/>
    <w:rsid w:val="00BE02D6"/>
  </w:style>
  <w:style w:type="paragraph" w:styleId="NoSpacing">
    <w:name w:val="No Spacing"/>
    <w:uiPriority w:val="1"/>
    <w:qFormat/>
    <w:rsid w:val="00F4670C"/>
    <w:pPr>
      <w:tabs>
        <w:tab w:val="left" w:pos="14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F467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70C"/>
  </w:style>
  <w:style w:type="paragraph" w:styleId="BalloonText">
    <w:name w:val="Balloon Text"/>
    <w:basedOn w:val="Normal"/>
    <w:link w:val="BalloonTextChar"/>
    <w:uiPriority w:val="99"/>
    <w:semiHidden/>
    <w:unhideWhenUsed/>
    <w:rsid w:val="00BA4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2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2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Vero, Eranda</dc:creator>
  <cp:keywords/>
  <dc:description/>
  <cp:lastModifiedBy>Stokes, Natasha</cp:lastModifiedBy>
  <cp:revision>5</cp:revision>
  <cp:lastPrinted>2017-08-08T15:50:00Z</cp:lastPrinted>
  <dcterms:created xsi:type="dcterms:W3CDTF">2017-08-08T15:53:00Z</dcterms:created>
  <dcterms:modified xsi:type="dcterms:W3CDTF">2017-08-08T18:00:00Z</dcterms:modified>
</cp:coreProperties>
</file>