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674210" w:rsidRPr="00674210" w14:paraId="730F9C9E" w14:textId="77777777" w:rsidTr="004E4B79">
        <w:trPr>
          <w:trHeight w:val="990"/>
        </w:trPr>
        <w:tc>
          <w:tcPr>
            <w:tcW w:w="1363" w:type="dxa"/>
          </w:tcPr>
          <w:p w14:paraId="7BD06602" w14:textId="77777777" w:rsidR="00674210" w:rsidRPr="00674210" w:rsidRDefault="00674210" w:rsidP="0067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74210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drawing>
                <wp:inline distT="0" distB="0" distL="0" distR="0" wp14:anchorId="07E43F2E" wp14:editId="5A5888B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04E666EC" w14:textId="77777777" w:rsidR="00674210" w:rsidRPr="00674210" w:rsidRDefault="00674210" w:rsidP="00674210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</w:p>
          <w:p w14:paraId="16071985" w14:textId="77777777" w:rsidR="00674210" w:rsidRPr="00674210" w:rsidRDefault="00674210" w:rsidP="00674210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674210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COMMONWEALTH</w:t>
                </w:r>
              </w:smartTag>
              <w:r w:rsidRPr="00674210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 OF </w:t>
              </w:r>
              <w:smartTag w:uri="urn:schemas-microsoft-com:office:smarttags" w:element="PlaceName">
                <w:r w:rsidRPr="00674210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</w:p>
          <w:p w14:paraId="296AB61F" w14:textId="77777777" w:rsidR="00674210" w:rsidRPr="00674210" w:rsidRDefault="00674210" w:rsidP="00674210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674210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  <w:r w:rsidRPr="00674210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 xml:space="preserve"> PUBLIC UTILITY COMMISSION</w:t>
            </w:r>
          </w:p>
          <w:p w14:paraId="7DD97C94" w14:textId="77777777" w:rsidR="00674210" w:rsidRPr="00674210" w:rsidRDefault="00674210" w:rsidP="006742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674210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674210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BOX 3265</w:t>
                </w:r>
              </w:smartTag>
              <w:r w:rsidRPr="00674210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, </w:t>
              </w:r>
              <w:smartTag w:uri="urn:schemas-microsoft-com:office:smarttags" w:element="City">
                <w:r w:rsidRPr="00674210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HARRISBURG</w:t>
                </w:r>
              </w:smartTag>
              <w:r w:rsidRPr="00674210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, </w:t>
              </w:r>
              <w:smartTag w:uri="urn:schemas-microsoft-com:office:smarttags" w:element="State">
                <w:r w:rsidRPr="00674210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PA</w:t>
                </w:r>
              </w:smartTag>
              <w:r w:rsidRPr="00674210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 </w:t>
              </w:r>
              <w:smartTag w:uri="urn:schemas-microsoft-com:office:smarttags" w:element="PostalCode">
                <w:r w:rsidRPr="00674210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14:paraId="1B8D383F" w14:textId="77777777" w:rsidR="00674210" w:rsidRPr="00674210" w:rsidRDefault="00674210" w:rsidP="00674210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13B393BE" w14:textId="77777777" w:rsidR="00674210" w:rsidRPr="00674210" w:rsidRDefault="00674210" w:rsidP="00674210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6B37A51B" w14:textId="77777777" w:rsidR="00674210" w:rsidRDefault="00674210" w:rsidP="0067421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674210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14:paraId="50C5E8C8" w14:textId="77777777" w:rsidR="00674210" w:rsidRPr="00674210" w:rsidRDefault="00674210" w:rsidP="0067421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674210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C-201</w:t>
            </w:r>
            <w:r w:rsidR="00BC3744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7</w:t>
            </w:r>
            <w:r w:rsidRPr="00674210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-</w:t>
            </w:r>
            <w:r w:rsidR="00BC3744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2625831</w:t>
            </w:r>
          </w:p>
          <w:p w14:paraId="538010C1" w14:textId="77777777" w:rsidR="00674210" w:rsidRPr="00674210" w:rsidRDefault="00674210" w:rsidP="0067421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38F857CE" w14:textId="42691AFC" w:rsidR="00674210" w:rsidRPr="00674210" w:rsidRDefault="00A931FF" w:rsidP="00A93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  <w:sectPr w:rsidR="00674210" w:rsidRPr="00674210" w:rsidSect="009E40EC">
          <w:headerReference w:type="default" r:id="rId7"/>
          <w:footerReference w:type="even" r:id="rId8"/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rFonts w:ascii="Times New Roman" w:eastAsia="Times New Roman" w:hAnsi="Times New Roman" w:cs="Times New Roman"/>
          <w:sz w:val="24"/>
          <w:szCs w:val="20"/>
        </w:rPr>
        <w:t>January 18, 2018</w:t>
      </w:r>
    </w:p>
    <w:p w14:paraId="2A4D3DCC" w14:textId="77777777" w:rsidR="00674210" w:rsidRPr="00674210" w:rsidRDefault="00674210" w:rsidP="00674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0488B48" w14:textId="77777777" w:rsidR="00674210" w:rsidRPr="00674210" w:rsidRDefault="00674210" w:rsidP="006742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A1430A2" w14:textId="11EACBCA" w:rsidR="00674210" w:rsidRPr="00674210" w:rsidRDefault="00CE243C" w:rsidP="006742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39A8AD8" w14:textId="77777777" w:rsidR="00674210" w:rsidRPr="00674210" w:rsidRDefault="00674210" w:rsidP="006742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ACD7210" w14:textId="77777777" w:rsidR="00674210" w:rsidRPr="00674210" w:rsidRDefault="00674210" w:rsidP="006742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69D915F" w14:textId="77777777" w:rsidR="00674210" w:rsidRPr="00674210" w:rsidRDefault="00BC3744" w:rsidP="006742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Ramon Vasquez</w:t>
      </w:r>
    </w:p>
    <w:p w14:paraId="15DEE73F" w14:textId="77777777" w:rsidR="00674210" w:rsidRPr="00674210" w:rsidRDefault="00BC3744" w:rsidP="006742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Vasquez Transportation</w:t>
      </w:r>
    </w:p>
    <w:p w14:paraId="235A0792" w14:textId="77777777" w:rsidR="00674210" w:rsidRPr="00674210" w:rsidRDefault="00BC3744" w:rsidP="006742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628 Carson Street</w:t>
      </w:r>
    </w:p>
    <w:p w14:paraId="4FE141E8" w14:textId="77777777" w:rsidR="00674210" w:rsidRPr="00674210" w:rsidRDefault="00BC3744" w:rsidP="006742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Hazleton, PA  18201</w:t>
      </w:r>
    </w:p>
    <w:p w14:paraId="0FAA4145" w14:textId="77777777" w:rsidR="00674210" w:rsidRPr="00674210" w:rsidRDefault="00674210" w:rsidP="006742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1969B55" w14:textId="77777777" w:rsidR="00674210" w:rsidRPr="00674210" w:rsidRDefault="00674210" w:rsidP="00674210">
      <w:pPr>
        <w:spacing w:after="0" w:line="240" w:lineRule="auto"/>
        <w:ind w:left="2160" w:hanging="108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b/>
          <w:sz w:val="26"/>
          <w:szCs w:val="26"/>
        </w:rPr>
        <w:t>RE:</w:t>
      </w:r>
      <w:r w:rsidRPr="00674210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Pennsylvania Public Utility Commission, Bureau of Investigation and Enforcement v. </w:t>
      </w:r>
      <w:r w:rsidR="00BC3744">
        <w:rPr>
          <w:rFonts w:ascii="Times New Roman" w:hAnsi="Times New Roman" w:cs="Times New Roman"/>
          <w:b/>
          <w:sz w:val="26"/>
          <w:szCs w:val="26"/>
        </w:rPr>
        <w:t>Ramon Vasquez t/a Vasquez Transportation</w:t>
      </w:r>
    </w:p>
    <w:p w14:paraId="59D1C63F" w14:textId="77777777" w:rsidR="00674210" w:rsidRPr="00674210" w:rsidRDefault="00674210" w:rsidP="00674210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b/>
          <w:sz w:val="26"/>
          <w:szCs w:val="26"/>
        </w:rPr>
        <w:t>Docket No. C-201</w:t>
      </w:r>
      <w:r w:rsidR="00BC3744">
        <w:rPr>
          <w:rFonts w:ascii="Times New Roman" w:eastAsia="Times New Roman" w:hAnsi="Times New Roman" w:cs="Times New Roman"/>
          <w:b/>
          <w:sz w:val="26"/>
          <w:szCs w:val="26"/>
        </w:rPr>
        <w:t>7-2625831</w:t>
      </w:r>
    </w:p>
    <w:p w14:paraId="5FAF4BD5" w14:textId="77777777" w:rsidR="00674210" w:rsidRPr="00674210" w:rsidRDefault="00674210" w:rsidP="00674210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FD0843" w14:textId="77777777" w:rsidR="00674210" w:rsidRPr="00674210" w:rsidRDefault="00674210" w:rsidP="006742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 xml:space="preserve">Dear Mr. </w:t>
      </w:r>
      <w:r w:rsidR="00BC3744">
        <w:rPr>
          <w:rFonts w:ascii="Times New Roman" w:hAnsi="Times New Roman" w:cs="Times New Roman"/>
          <w:sz w:val="26"/>
          <w:szCs w:val="26"/>
        </w:rPr>
        <w:t>Vasquez</w:t>
      </w:r>
      <w:r w:rsidRPr="0067421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032E309" w14:textId="77777777" w:rsidR="00674210" w:rsidRPr="00674210" w:rsidRDefault="00674210" w:rsidP="006742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B3C8AF0" w14:textId="77777777" w:rsidR="00674210" w:rsidRPr="00674210" w:rsidRDefault="00674210" w:rsidP="006742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ab/>
        <w:t>Please be advised since no objections were filed to the withdrawal of the complaint pursuant to 52 Pa. Code § 5.94, this case shall be marked closed.</w:t>
      </w:r>
    </w:p>
    <w:p w14:paraId="3CAAFBA5" w14:textId="2DE12F9A" w:rsidR="00674210" w:rsidRPr="00674210" w:rsidRDefault="00674210" w:rsidP="006742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684B659" w14:textId="0756E481" w:rsidR="00674210" w:rsidRPr="00674210" w:rsidRDefault="00A931FF" w:rsidP="006742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799505" wp14:editId="5C7E3214">
            <wp:simplePos x="0" y="0"/>
            <wp:positionH relativeFrom="column">
              <wp:posOffset>2751993</wp:posOffset>
            </wp:positionH>
            <wp:positionV relativeFrom="paragraph">
              <wp:posOffset>175846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210"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="00674210"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="00674210"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="00674210"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="00674210"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="00674210" w:rsidRPr="00674210">
        <w:rPr>
          <w:rFonts w:ascii="Times New Roman" w:eastAsia="Times New Roman" w:hAnsi="Times New Roman" w:cs="Times New Roman"/>
          <w:sz w:val="26"/>
          <w:szCs w:val="26"/>
        </w:rPr>
        <w:tab/>
        <w:t>Sincerely,</w:t>
      </w:r>
    </w:p>
    <w:p w14:paraId="2C5419CC" w14:textId="77777777" w:rsidR="00674210" w:rsidRPr="00674210" w:rsidRDefault="00674210" w:rsidP="006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14:paraId="316E7A0E" w14:textId="77777777" w:rsidR="00674210" w:rsidRPr="00674210" w:rsidRDefault="00674210" w:rsidP="006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4D47D8" w14:textId="77777777" w:rsidR="00674210" w:rsidRPr="00674210" w:rsidRDefault="00674210" w:rsidP="006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DCA24BB" w14:textId="77777777" w:rsidR="00674210" w:rsidRPr="00674210" w:rsidRDefault="00674210" w:rsidP="0067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EEFC5C5" w14:textId="77777777" w:rsidR="00674210" w:rsidRPr="00674210" w:rsidRDefault="00674210" w:rsidP="006742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  <w:t>Rosemary Chiavetta, Secretary</w:t>
      </w:r>
    </w:p>
    <w:p w14:paraId="6F82D401" w14:textId="77777777" w:rsidR="00674210" w:rsidRPr="00674210" w:rsidRDefault="00674210" w:rsidP="006742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  <w:t>PA Public Utility Commission</w:t>
      </w:r>
    </w:p>
    <w:p w14:paraId="090C2879" w14:textId="77777777" w:rsidR="00674210" w:rsidRPr="00674210" w:rsidRDefault="00674210" w:rsidP="00674210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79520B" w14:textId="77777777" w:rsidR="002F2A99" w:rsidRDefault="00674210" w:rsidP="00674210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 xml:space="preserve">cc:  </w:t>
      </w:r>
      <w:r w:rsidR="002F2A99">
        <w:rPr>
          <w:rFonts w:ascii="Times New Roman" w:eastAsia="Times New Roman" w:hAnsi="Times New Roman" w:cs="Times New Roman"/>
          <w:sz w:val="26"/>
          <w:szCs w:val="26"/>
        </w:rPr>
        <w:t>Robert Bingaman, TUS</w:t>
      </w:r>
    </w:p>
    <w:p w14:paraId="734D50A7" w14:textId="77AAED78" w:rsidR="00674210" w:rsidRPr="00674210" w:rsidRDefault="002F2A99" w:rsidP="00674210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C159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3744">
        <w:rPr>
          <w:rFonts w:ascii="Times New Roman" w:eastAsia="Times New Roman" w:hAnsi="Times New Roman" w:cs="Times New Roman"/>
          <w:sz w:val="26"/>
          <w:szCs w:val="26"/>
        </w:rPr>
        <w:t>Timothy K. McHugh</w:t>
      </w:r>
      <w:r w:rsidR="00674210" w:rsidRPr="00674210">
        <w:rPr>
          <w:rFonts w:ascii="Times New Roman" w:eastAsia="Times New Roman" w:hAnsi="Times New Roman" w:cs="Times New Roman"/>
          <w:sz w:val="26"/>
          <w:szCs w:val="26"/>
        </w:rPr>
        <w:t>, I&amp;E</w:t>
      </w:r>
    </w:p>
    <w:p w14:paraId="781BFCA4" w14:textId="77777777" w:rsidR="00674210" w:rsidRPr="00674210" w:rsidRDefault="00674210" w:rsidP="006742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B82805" w14:textId="77777777" w:rsidR="00A33EBE" w:rsidRDefault="00A33EBE"/>
    <w:sectPr w:rsidR="00A33EBE" w:rsidSect="004B3B5E">
      <w:footerReference w:type="even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97778" w14:textId="77777777" w:rsidR="000F43CF" w:rsidRDefault="000F43CF">
      <w:pPr>
        <w:spacing w:after="0" w:line="240" w:lineRule="auto"/>
      </w:pPr>
      <w:r>
        <w:separator/>
      </w:r>
    </w:p>
  </w:endnote>
  <w:endnote w:type="continuationSeparator" w:id="0">
    <w:p w14:paraId="48F27E1A" w14:textId="77777777" w:rsidR="000F43CF" w:rsidRDefault="000F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4FD34" w14:textId="77777777" w:rsidR="002A3415" w:rsidRDefault="0067421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42AAE1" w14:textId="77777777" w:rsidR="002A3415" w:rsidRDefault="000F4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CCB2A" w14:textId="77777777" w:rsidR="002A3415" w:rsidRDefault="0067421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4AF722" w14:textId="77777777" w:rsidR="002A3415" w:rsidRDefault="000F43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9B5B0" w14:textId="77777777" w:rsidR="002A3415" w:rsidRDefault="006742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ECBE8A4" w14:textId="77777777" w:rsidR="002A3415" w:rsidRDefault="000F43C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4494" w14:textId="77777777" w:rsidR="002A3415" w:rsidRDefault="000F43CF">
    <w:pPr>
      <w:pStyle w:val="Footer"/>
      <w:framePr w:wrap="around" w:vAnchor="text" w:hAnchor="margin" w:xAlign="center" w:y="1"/>
      <w:rPr>
        <w:rStyle w:val="PageNumber"/>
      </w:rPr>
    </w:pPr>
  </w:p>
  <w:p w14:paraId="13F5C87F" w14:textId="77777777" w:rsidR="002A3415" w:rsidRDefault="000F4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43B82" w14:textId="77777777" w:rsidR="000F43CF" w:rsidRDefault="000F43CF">
      <w:pPr>
        <w:spacing w:after="0" w:line="240" w:lineRule="auto"/>
      </w:pPr>
      <w:r>
        <w:separator/>
      </w:r>
    </w:p>
  </w:footnote>
  <w:footnote w:type="continuationSeparator" w:id="0">
    <w:p w14:paraId="295E90C2" w14:textId="77777777" w:rsidR="000F43CF" w:rsidRDefault="000F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A4FA4" w14:textId="77777777" w:rsidR="005D491D" w:rsidRPr="005D491D" w:rsidRDefault="00674210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14:paraId="07BDEFB8" w14:textId="77777777" w:rsidR="005D491D" w:rsidRPr="005D491D" w:rsidRDefault="00674210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14:paraId="1CA20E9B" w14:textId="77777777" w:rsidR="005D491D" w:rsidRPr="005D491D" w:rsidRDefault="00674210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14:paraId="101722F5" w14:textId="77777777" w:rsidR="005D491D" w:rsidRDefault="000F4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10"/>
    <w:rsid w:val="000F43CF"/>
    <w:rsid w:val="002F2A99"/>
    <w:rsid w:val="00674210"/>
    <w:rsid w:val="0070701A"/>
    <w:rsid w:val="0099013D"/>
    <w:rsid w:val="00A33EBE"/>
    <w:rsid w:val="00A931FF"/>
    <w:rsid w:val="00BC3744"/>
    <w:rsid w:val="00C159BD"/>
    <w:rsid w:val="00C93CE2"/>
    <w:rsid w:val="00C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75E88B6"/>
  <w15:chartTrackingRefBased/>
  <w15:docId w15:val="{395FC598-B29F-4934-BC87-DDF0DD94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74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4210"/>
  </w:style>
  <w:style w:type="paragraph" w:styleId="Footer">
    <w:name w:val="footer"/>
    <w:basedOn w:val="Normal"/>
    <w:link w:val="FooterChar"/>
    <w:uiPriority w:val="99"/>
    <w:semiHidden/>
    <w:unhideWhenUsed/>
    <w:rsid w:val="00674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4210"/>
  </w:style>
  <w:style w:type="character" w:styleId="PageNumber">
    <w:name w:val="page number"/>
    <w:basedOn w:val="DefaultParagraphFont"/>
    <w:rsid w:val="00674210"/>
  </w:style>
  <w:style w:type="paragraph" w:styleId="BalloonText">
    <w:name w:val="Balloon Text"/>
    <w:basedOn w:val="Normal"/>
    <w:link w:val="BalloonTextChar"/>
    <w:uiPriority w:val="99"/>
    <w:semiHidden/>
    <w:unhideWhenUsed/>
    <w:rsid w:val="00C93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Kourtney</dc:creator>
  <cp:keywords/>
  <dc:description/>
  <cp:lastModifiedBy>Wagner, Nathan R</cp:lastModifiedBy>
  <cp:revision>3</cp:revision>
  <cp:lastPrinted>2018-01-18T16:24:00Z</cp:lastPrinted>
  <dcterms:created xsi:type="dcterms:W3CDTF">2018-01-18T19:26:00Z</dcterms:created>
  <dcterms:modified xsi:type="dcterms:W3CDTF">2018-01-18T19:37:00Z</dcterms:modified>
</cp:coreProperties>
</file>