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5222A484" w14:textId="77777777" w:rsidTr="000F4769">
        <w:trPr>
          <w:trHeight w:val="936"/>
        </w:trPr>
        <w:tc>
          <w:tcPr>
            <w:tcW w:w="664" w:type="pct"/>
          </w:tcPr>
          <w:p w14:paraId="1E89F35E" w14:textId="77777777" w:rsidR="00C53327" w:rsidRDefault="00C53327" w:rsidP="00C04304">
            <w:pPr>
              <w:rPr>
                <w:sz w:val="24"/>
              </w:rPr>
            </w:pPr>
            <w:r>
              <w:rPr>
                <w:noProof/>
                <w:spacing w:val="-2"/>
              </w:rPr>
              <w:drawing>
                <wp:inline distT="0" distB="0" distL="0" distR="0" wp14:anchorId="038E32F3" wp14:editId="014544C3">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6E81C1E7" w14:textId="77777777" w:rsidR="00055462" w:rsidRPr="00055462" w:rsidRDefault="00055462" w:rsidP="00055462">
            <w:pPr>
              <w:suppressAutoHyphens/>
              <w:spacing w:line="204" w:lineRule="auto"/>
              <w:jc w:val="center"/>
              <w:rPr>
                <w:rFonts w:ascii="Arial" w:hAnsi="Arial" w:cs="Arial"/>
                <w:color w:val="000080"/>
                <w:spacing w:val="-3"/>
                <w:sz w:val="26"/>
              </w:rPr>
            </w:pPr>
            <w:r w:rsidRPr="00055462">
              <w:rPr>
                <w:rFonts w:ascii="Arial" w:hAnsi="Arial" w:cs="Arial"/>
                <w:color w:val="000080"/>
                <w:spacing w:val="-3"/>
                <w:sz w:val="26"/>
              </w:rPr>
              <w:t>COMMONWEALTH OF PENNSYLVANIA</w:t>
            </w:r>
          </w:p>
          <w:p w14:paraId="02F89AC1" w14:textId="77777777" w:rsidR="00055462" w:rsidRPr="00055462" w:rsidRDefault="00055462" w:rsidP="00055462">
            <w:pPr>
              <w:suppressAutoHyphens/>
              <w:spacing w:line="204" w:lineRule="auto"/>
              <w:jc w:val="center"/>
              <w:rPr>
                <w:rFonts w:ascii="Arial" w:hAnsi="Arial" w:cs="Arial"/>
                <w:color w:val="000080"/>
                <w:spacing w:val="-3"/>
                <w:sz w:val="26"/>
              </w:rPr>
            </w:pPr>
            <w:r w:rsidRPr="00055462">
              <w:rPr>
                <w:rFonts w:ascii="Arial" w:hAnsi="Arial" w:cs="Arial"/>
                <w:color w:val="000080"/>
                <w:spacing w:val="-3"/>
                <w:sz w:val="26"/>
              </w:rPr>
              <w:t>PENNSYLVANIA PUBLIC UTILITY COMMISSION</w:t>
            </w:r>
          </w:p>
          <w:p w14:paraId="1BCDEFED" w14:textId="2BA43339" w:rsidR="00C53327" w:rsidRDefault="00055462" w:rsidP="00055462">
            <w:pPr>
              <w:jc w:val="center"/>
              <w:rPr>
                <w:rFonts w:ascii="Arial" w:hAnsi="Arial"/>
                <w:sz w:val="12"/>
              </w:rPr>
            </w:pPr>
            <w:r w:rsidRPr="00055462">
              <w:rPr>
                <w:rFonts w:ascii="Arial" w:hAnsi="Arial" w:cs="Arial"/>
                <w:color w:val="000080"/>
                <w:spacing w:val="-3"/>
                <w:sz w:val="26"/>
              </w:rPr>
              <w:t>P.O. BOX</w:t>
            </w:r>
            <w:r w:rsidR="004E7E5B">
              <w:rPr>
                <w:rFonts w:ascii="Arial" w:hAnsi="Arial" w:cs="Arial"/>
                <w:color w:val="000080"/>
                <w:spacing w:val="-3"/>
                <w:sz w:val="26"/>
              </w:rPr>
              <w:t xml:space="preserve"> </w:t>
            </w:r>
            <w:r w:rsidR="004E7E5B" w:rsidRPr="00055462">
              <w:rPr>
                <w:rFonts w:ascii="Arial" w:hAnsi="Arial" w:cs="Arial"/>
                <w:color w:val="000080"/>
                <w:spacing w:val="-3"/>
                <w:sz w:val="26"/>
              </w:rPr>
              <w:t>3265</w:t>
            </w:r>
            <w:r w:rsidRPr="00055462">
              <w:rPr>
                <w:rFonts w:ascii="Arial" w:hAnsi="Arial" w:cs="Arial"/>
                <w:color w:val="000080"/>
                <w:spacing w:val="-3"/>
                <w:sz w:val="26"/>
              </w:rPr>
              <w:t>, HARRISBURG, PA 17105-3265</w:t>
            </w:r>
          </w:p>
        </w:tc>
        <w:tc>
          <w:tcPr>
            <w:tcW w:w="660" w:type="pct"/>
            <w:vAlign w:val="bottom"/>
          </w:tcPr>
          <w:p w14:paraId="467A051B"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F33013E" w14:textId="01548D73" w:rsidR="00DC57FE" w:rsidRDefault="00DC57FE" w:rsidP="00DC57FE">
      <w:pPr>
        <w:jc w:val="center"/>
        <w:rPr>
          <w:sz w:val="24"/>
          <w:szCs w:val="24"/>
        </w:rPr>
      </w:pPr>
      <w:r>
        <w:rPr>
          <w:sz w:val="24"/>
          <w:szCs w:val="24"/>
        </w:rPr>
        <w:t>February 12, 2018</w:t>
      </w:r>
    </w:p>
    <w:p w14:paraId="23C31419" w14:textId="77777777" w:rsidR="00DC57FE" w:rsidRDefault="00DC57FE" w:rsidP="00DC57FE">
      <w:pPr>
        <w:jc w:val="center"/>
        <w:rPr>
          <w:sz w:val="24"/>
          <w:szCs w:val="24"/>
        </w:rPr>
      </w:pPr>
    </w:p>
    <w:p w14:paraId="3CED9EAA" w14:textId="79F0FB40" w:rsidR="00841D19" w:rsidRPr="00B92BB9" w:rsidRDefault="00C53327" w:rsidP="00C53327">
      <w:pPr>
        <w:jc w:val="right"/>
        <w:rPr>
          <w:sz w:val="24"/>
          <w:szCs w:val="24"/>
        </w:rPr>
      </w:pPr>
      <w:r w:rsidRPr="00B92BB9">
        <w:rPr>
          <w:sz w:val="24"/>
          <w:szCs w:val="24"/>
        </w:rPr>
        <w:t>Docket No</w:t>
      </w:r>
      <w:r w:rsidR="001507AF" w:rsidRPr="00B92BB9">
        <w:rPr>
          <w:sz w:val="24"/>
          <w:szCs w:val="24"/>
        </w:rPr>
        <w:t>s</w:t>
      </w:r>
      <w:r w:rsidRPr="00B92BB9">
        <w:rPr>
          <w:sz w:val="24"/>
          <w:szCs w:val="24"/>
        </w:rPr>
        <w:t xml:space="preserve">. </w:t>
      </w:r>
      <w:r w:rsidR="008F5D63" w:rsidRPr="00B92BB9">
        <w:rPr>
          <w:sz w:val="24"/>
          <w:szCs w:val="24"/>
        </w:rPr>
        <w:t>A-2018-</w:t>
      </w:r>
      <w:r w:rsidR="00EC54A2" w:rsidRPr="00B92BB9">
        <w:rPr>
          <w:sz w:val="24"/>
          <w:szCs w:val="24"/>
        </w:rPr>
        <w:t>264</w:t>
      </w:r>
      <w:r w:rsidR="00841D19" w:rsidRPr="00B92BB9">
        <w:rPr>
          <w:sz w:val="24"/>
          <w:szCs w:val="24"/>
        </w:rPr>
        <w:t>2837</w:t>
      </w:r>
      <w:r w:rsidR="00DD1CE5" w:rsidRPr="00B92BB9">
        <w:rPr>
          <w:sz w:val="24"/>
          <w:szCs w:val="24"/>
        </w:rPr>
        <w:t xml:space="preserve"> </w:t>
      </w:r>
      <w:r w:rsidR="00BA6393" w:rsidRPr="00B92BB9">
        <w:rPr>
          <w:sz w:val="24"/>
          <w:szCs w:val="24"/>
        </w:rPr>
        <w:t>&amp;</w:t>
      </w:r>
      <w:r w:rsidR="00DC57FE">
        <w:rPr>
          <w:sz w:val="24"/>
          <w:szCs w:val="24"/>
        </w:rPr>
        <w:t xml:space="preserve"> </w:t>
      </w:r>
      <w:r w:rsidR="00841D19" w:rsidRPr="00B92BB9">
        <w:rPr>
          <w:sz w:val="24"/>
          <w:szCs w:val="24"/>
        </w:rPr>
        <w:t>A-2018-2642839</w:t>
      </w:r>
    </w:p>
    <w:p w14:paraId="34007F5A" w14:textId="7AE382E1" w:rsidR="00841D19" w:rsidRPr="00B92BB9" w:rsidRDefault="00664F48" w:rsidP="00093DF4">
      <w:pPr>
        <w:jc w:val="right"/>
        <w:rPr>
          <w:sz w:val="24"/>
          <w:szCs w:val="24"/>
        </w:rPr>
      </w:pPr>
      <w:r w:rsidRPr="00B92BB9">
        <w:rPr>
          <w:sz w:val="24"/>
          <w:szCs w:val="24"/>
        </w:rPr>
        <w:t>Utility Code</w:t>
      </w:r>
      <w:r w:rsidR="00BA6393" w:rsidRPr="00B92BB9">
        <w:rPr>
          <w:sz w:val="24"/>
          <w:szCs w:val="24"/>
        </w:rPr>
        <w:t>s</w:t>
      </w:r>
      <w:r w:rsidR="00C53327" w:rsidRPr="00B92BB9">
        <w:rPr>
          <w:sz w:val="24"/>
          <w:szCs w:val="24"/>
        </w:rPr>
        <w:t xml:space="preserve"> </w:t>
      </w:r>
      <w:r w:rsidR="00B81D07" w:rsidRPr="00B92BB9">
        <w:rPr>
          <w:sz w:val="24"/>
          <w:szCs w:val="24"/>
        </w:rPr>
        <w:t>2</w:t>
      </w:r>
      <w:r w:rsidR="00841D19" w:rsidRPr="00B92BB9">
        <w:rPr>
          <w:sz w:val="24"/>
          <w:szCs w:val="24"/>
        </w:rPr>
        <w:t>10104</w:t>
      </w:r>
      <w:r w:rsidR="00DD1CE5" w:rsidRPr="00B92BB9">
        <w:rPr>
          <w:sz w:val="24"/>
          <w:szCs w:val="24"/>
        </w:rPr>
        <w:t xml:space="preserve"> </w:t>
      </w:r>
      <w:r w:rsidR="00BA6393" w:rsidRPr="00B92BB9">
        <w:rPr>
          <w:sz w:val="24"/>
          <w:szCs w:val="24"/>
        </w:rPr>
        <w:t xml:space="preserve">&amp; </w:t>
      </w:r>
      <w:r w:rsidR="00841D19" w:rsidRPr="00B92BB9">
        <w:rPr>
          <w:sz w:val="24"/>
          <w:szCs w:val="24"/>
        </w:rPr>
        <w:t>222750</w:t>
      </w:r>
    </w:p>
    <w:p w14:paraId="6A314171" w14:textId="77777777" w:rsidR="00C53120" w:rsidRDefault="00C53120" w:rsidP="00EF4444">
      <w:pPr>
        <w:rPr>
          <w:caps/>
          <w:sz w:val="24"/>
          <w:szCs w:val="24"/>
        </w:rPr>
      </w:pPr>
    </w:p>
    <w:p w14:paraId="19DC9EED" w14:textId="73499DA2" w:rsidR="00B81D07" w:rsidRPr="00B92BB9" w:rsidRDefault="00841D19" w:rsidP="00EF4444">
      <w:pPr>
        <w:rPr>
          <w:caps/>
          <w:sz w:val="24"/>
          <w:szCs w:val="24"/>
        </w:rPr>
      </w:pPr>
      <w:r w:rsidRPr="00B92BB9">
        <w:rPr>
          <w:caps/>
          <w:sz w:val="24"/>
          <w:szCs w:val="24"/>
        </w:rPr>
        <w:t>Thomas t Niesen</w:t>
      </w:r>
      <w:r w:rsidR="0086524B" w:rsidRPr="00B92BB9">
        <w:rPr>
          <w:caps/>
          <w:sz w:val="24"/>
          <w:szCs w:val="24"/>
        </w:rPr>
        <w:t xml:space="preserve"> ESQUIRE</w:t>
      </w:r>
    </w:p>
    <w:p w14:paraId="3FC9B553" w14:textId="76E6CA4D" w:rsidR="00D75083" w:rsidRPr="00B92BB9" w:rsidRDefault="00841D19" w:rsidP="00EF4444">
      <w:pPr>
        <w:rPr>
          <w:caps/>
          <w:sz w:val="24"/>
          <w:szCs w:val="24"/>
        </w:rPr>
      </w:pPr>
      <w:r w:rsidRPr="00B92BB9">
        <w:rPr>
          <w:caps/>
          <w:sz w:val="24"/>
          <w:szCs w:val="24"/>
        </w:rPr>
        <w:t>thomas niesen &amp; thomas</w:t>
      </w:r>
      <w:r w:rsidR="008F5DD4" w:rsidRPr="00B92BB9">
        <w:rPr>
          <w:caps/>
          <w:sz w:val="24"/>
          <w:szCs w:val="24"/>
        </w:rPr>
        <w:t xml:space="preserve"> LLC</w:t>
      </w:r>
    </w:p>
    <w:p w14:paraId="383E1914" w14:textId="09BE93A0" w:rsidR="00EF4444" w:rsidRPr="00B92BB9" w:rsidRDefault="00841D19" w:rsidP="00EF4444">
      <w:pPr>
        <w:rPr>
          <w:caps/>
          <w:sz w:val="24"/>
          <w:szCs w:val="24"/>
        </w:rPr>
      </w:pPr>
      <w:r w:rsidRPr="00B92BB9">
        <w:rPr>
          <w:caps/>
          <w:sz w:val="24"/>
          <w:szCs w:val="24"/>
        </w:rPr>
        <w:t>212 locust street suite 302</w:t>
      </w:r>
    </w:p>
    <w:p w14:paraId="4B5EC8AE" w14:textId="59212917" w:rsidR="00D5255A" w:rsidRPr="00B92BB9" w:rsidRDefault="00B81D07" w:rsidP="00464ED4">
      <w:pPr>
        <w:spacing w:after="240"/>
        <w:rPr>
          <w:caps/>
          <w:sz w:val="24"/>
          <w:szCs w:val="24"/>
        </w:rPr>
      </w:pPr>
      <w:r w:rsidRPr="00B92BB9">
        <w:rPr>
          <w:caps/>
          <w:sz w:val="24"/>
          <w:szCs w:val="24"/>
        </w:rPr>
        <w:t>harrisburg</w:t>
      </w:r>
      <w:r w:rsidR="009728A0" w:rsidRPr="00B92BB9">
        <w:rPr>
          <w:caps/>
          <w:sz w:val="24"/>
          <w:szCs w:val="24"/>
        </w:rPr>
        <w:t xml:space="preserve"> pa 17</w:t>
      </w:r>
      <w:r w:rsidRPr="00B92BB9">
        <w:rPr>
          <w:caps/>
          <w:sz w:val="24"/>
          <w:szCs w:val="24"/>
        </w:rPr>
        <w:t>110</w:t>
      </w:r>
      <w:r w:rsidR="0086524B" w:rsidRPr="00B92BB9">
        <w:rPr>
          <w:caps/>
          <w:sz w:val="24"/>
          <w:szCs w:val="24"/>
        </w:rPr>
        <w:t>-0950</w:t>
      </w:r>
    </w:p>
    <w:p w14:paraId="0E45A371" w14:textId="584A5225" w:rsidR="00C04304" w:rsidRPr="00B92BB9" w:rsidRDefault="00C53327" w:rsidP="008F6287">
      <w:pPr>
        <w:spacing w:after="240"/>
        <w:ind w:left="720" w:hanging="720"/>
        <w:rPr>
          <w:b/>
          <w:sz w:val="24"/>
          <w:szCs w:val="24"/>
          <w:u w:val="single"/>
        </w:rPr>
      </w:pPr>
      <w:r w:rsidRPr="00B92BB9">
        <w:rPr>
          <w:sz w:val="24"/>
          <w:szCs w:val="24"/>
        </w:rPr>
        <w:t>RE:</w:t>
      </w:r>
      <w:r w:rsidR="00C95415" w:rsidRPr="00B92BB9">
        <w:rPr>
          <w:sz w:val="24"/>
          <w:szCs w:val="24"/>
        </w:rPr>
        <w:tab/>
      </w:r>
      <w:bookmarkStart w:id="0" w:name="_Hlk503944363"/>
      <w:r w:rsidR="00841D19" w:rsidRPr="00B92BB9">
        <w:rPr>
          <w:sz w:val="24"/>
          <w:szCs w:val="24"/>
        </w:rPr>
        <w:t>Joint Application of Aqua Pennsylvania, Inc. and the Borough of Phoenixville</w:t>
      </w:r>
      <w:r w:rsidR="001507AF" w:rsidRPr="00B92BB9">
        <w:rPr>
          <w:sz w:val="24"/>
          <w:szCs w:val="24"/>
        </w:rPr>
        <w:t xml:space="preserve"> </w:t>
      </w:r>
      <w:r w:rsidR="00020C34" w:rsidRPr="00B92BB9">
        <w:rPr>
          <w:sz w:val="24"/>
          <w:szCs w:val="24"/>
        </w:rPr>
        <w:t xml:space="preserve">at </w:t>
      </w:r>
      <w:r w:rsidR="001507AF" w:rsidRPr="00B92BB9">
        <w:rPr>
          <w:sz w:val="24"/>
          <w:szCs w:val="24"/>
        </w:rPr>
        <w:t xml:space="preserve">Docket </w:t>
      </w:r>
      <w:r w:rsidR="00BA6393" w:rsidRPr="00B92BB9">
        <w:rPr>
          <w:sz w:val="24"/>
          <w:szCs w:val="24"/>
        </w:rPr>
        <w:t>No</w:t>
      </w:r>
      <w:r w:rsidR="001507AF" w:rsidRPr="00B92BB9">
        <w:rPr>
          <w:sz w:val="24"/>
          <w:szCs w:val="24"/>
        </w:rPr>
        <w:t>s</w:t>
      </w:r>
      <w:r w:rsidR="00BA6393" w:rsidRPr="00B92BB9">
        <w:rPr>
          <w:sz w:val="24"/>
          <w:szCs w:val="24"/>
        </w:rPr>
        <w:t>.</w:t>
      </w:r>
      <w:r w:rsidR="001507AF" w:rsidRPr="00B92BB9">
        <w:rPr>
          <w:sz w:val="24"/>
          <w:szCs w:val="24"/>
        </w:rPr>
        <w:t xml:space="preserve"> A-2018-2642837 and A-2018-2642839</w:t>
      </w:r>
    </w:p>
    <w:bookmarkEnd w:id="0"/>
    <w:p w14:paraId="3754E35B" w14:textId="2A3C8DF5" w:rsidR="00464ED4" w:rsidRPr="00B92BB9" w:rsidRDefault="00C53327" w:rsidP="00464ED4">
      <w:pPr>
        <w:spacing w:after="240"/>
        <w:rPr>
          <w:sz w:val="24"/>
          <w:szCs w:val="24"/>
        </w:rPr>
      </w:pPr>
      <w:r w:rsidRPr="00B92BB9">
        <w:rPr>
          <w:sz w:val="24"/>
          <w:szCs w:val="24"/>
        </w:rPr>
        <w:t xml:space="preserve">Dear </w:t>
      </w:r>
      <w:proofErr w:type="gramStart"/>
      <w:r w:rsidR="00B81D07" w:rsidRPr="00B92BB9">
        <w:rPr>
          <w:sz w:val="24"/>
          <w:szCs w:val="24"/>
        </w:rPr>
        <w:t>Attorney</w:t>
      </w:r>
      <w:proofErr w:type="gramEnd"/>
      <w:r w:rsidR="00B81D07" w:rsidRPr="00B92BB9">
        <w:rPr>
          <w:sz w:val="24"/>
          <w:szCs w:val="24"/>
        </w:rPr>
        <w:t xml:space="preserve"> </w:t>
      </w:r>
      <w:r w:rsidR="00841D19" w:rsidRPr="00B92BB9">
        <w:rPr>
          <w:sz w:val="24"/>
          <w:szCs w:val="24"/>
        </w:rPr>
        <w:t>Niesen</w:t>
      </w:r>
      <w:r w:rsidR="00DD1CE5" w:rsidRPr="00B92BB9">
        <w:rPr>
          <w:sz w:val="24"/>
          <w:szCs w:val="24"/>
        </w:rPr>
        <w:t>:</w:t>
      </w:r>
    </w:p>
    <w:p w14:paraId="1EDCC029" w14:textId="0565129B" w:rsidR="00AD21B2" w:rsidRPr="00B92BB9" w:rsidRDefault="00E0799D" w:rsidP="00464ED4">
      <w:pPr>
        <w:spacing w:after="240"/>
        <w:ind w:firstLine="720"/>
        <w:rPr>
          <w:sz w:val="24"/>
          <w:szCs w:val="24"/>
        </w:rPr>
      </w:pPr>
      <w:r w:rsidRPr="00B92BB9">
        <w:rPr>
          <w:sz w:val="24"/>
          <w:szCs w:val="24"/>
        </w:rPr>
        <w:t xml:space="preserve">On </w:t>
      </w:r>
      <w:r w:rsidR="00B81D07" w:rsidRPr="00B92BB9">
        <w:rPr>
          <w:sz w:val="24"/>
          <w:szCs w:val="24"/>
        </w:rPr>
        <w:t>January 1</w:t>
      </w:r>
      <w:r w:rsidR="00841D19" w:rsidRPr="00B92BB9">
        <w:rPr>
          <w:sz w:val="24"/>
          <w:szCs w:val="24"/>
        </w:rPr>
        <w:t>2</w:t>
      </w:r>
      <w:r w:rsidR="007552DD" w:rsidRPr="00B92BB9">
        <w:rPr>
          <w:sz w:val="24"/>
          <w:szCs w:val="24"/>
        </w:rPr>
        <w:t>, 201</w:t>
      </w:r>
      <w:r w:rsidR="00B81D07" w:rsidRPr="00B92BB9">
        <w:rPr>
          <w:sz w:val="24"/>
          <w:szCs w:val="24"/>
        </w:rPr>
        <w:t>8</w:t>
      </w:r>
      <w:r w:rsidR="00C04304" w:rsidRPr="00B92BB9">
        <w:rPr>
          <w:sz w:val="24"/>
          <w:szCs w:val="24"/>
        </w:rPr>
        <w:t>,</w:t>
      </w:r>
      <w:r w:rsidR="00A94BA5" w:rsidRPr="00B92BB9">
        <w:rPr>
          <w:sz w:val="24"/>
          <w:szCs w:val="24"/>
        </w:rPr>
        <w:t xml:space="preserve"> </w:t>
      </w:r>
      <w:r w:rsidR="00841D19" w:rsidRPr="00B92BB9">
        <w:rPr>
          <w:sz w:val="24"/>
          <w:szCs w:val="24"/>
        </w:rPr>
        <w:t>Aqua Pennsylvania, Inc. (Aqua), and the Borough of Phoenixville (Phoenixville)</w:t>
      </w:r>
      <w:r w:rsidR="00A94BA5" w:rsidRPr="00B92BB9">
        <w:rPr>
          <w:sz w:val="24"/>
          <w:szCs w:val="24"/>
        </w:rPr>
        <w:t xml:space="preserve"> </w:t>
      </w:r>
      <w:r w:rsidR="00BA6393" w:rsidRPr="00B92BB9">
        <w:rPr>
          <w:sz w:val="24"/>
          <w:szCs w:val="24"/>
        </w:rPr>
        <w:t>filed</w:t>
      </w:r>
      <w:r w:rsidR="00A94BA5" w:rsidRPr="00B92BB9">
        <w:rPr>
          <w:sz w:val="24"/>
          <w:szCs w:val="24"/>
        </w:rPr>
        <w:t xml:space="preserve"> </w:t>
      </w:r>
      <w:r w:rsidR="00BA6393" w:rsidRPr="00B92BB9">
        <w:rPr>
          <w:sz w:val="24"/>
          <w:szCs w:val="24"/>
        </w:rPr>
        <w:t>the above-referenced</w:t>
      </w:r>
      <w:r w:rsidR="00841D19" w:rsidRPr="00B92BB9">
        <w:rPr>
          <w:sz w:val="24"/>
          <w:szCs w:val="24"/>
        </w:rPr>
        <w:t xml:space="preserve"> joint</w:t>
      </w:r>
      <w:r w:rsidR="00A94BA5" w:rsidRPr="00B92BB9">
        <w:rPr>
          <w:sz w:val="24"/>
          <w:szCs w:val="24"/>
        </w:rPr>
        <w:t xml:space="preserve"> </w:t>
      </w:r>
      <w:r w:rsidR="009A1BF1" w:rsidRPr="00B92BB9">
        <w:rPr>
          <w:sz w:val="24"/>
          <w:szCs w:val="24"/>
        </w:rPr>
        <w:t>Application for Commission approval</w:t>
      </w:r>
      <w:r w:rsidR="00BA6393" w:rsidRPr="00B92BB9">
        <w:rPr>
          <w:sz w:val="24"/>
          <w:szCs w:val="24"/>
        </w:rPr>
        <w:t xml:space="preserve">.  </w:t>
      </w:r>
      <w:r w:rsidR="00C94519" w:rsidRPr="00B92BB9">
        <w:rPr>
          <w:sz w:val="24"/>
          <w:szCs w:val="24"/>
        </w:rPr>
        <w:t>For</w:t>
      </w:r>
      <w:r w:rsidR="00F83561" w:rsidRPr="00B92BB9">
        <w:rPr>
          <w:sz w:val="24"/>
          <w:szCs w:val="24"/>
        </w:rPr>
        <w:t xml:space="preserve"> the Commission to complete analysis of the</w:t>
      </w:r>
      <w:r w:rsidRPr="00B92BB9">
        <w:rPr>
          <w:sz w:val="24"/>
          <w:szCs w:val="24"/>
        </w:rPr>
        <w:t xml:space="preserve"> </w:t>
      </w:r>
      <w:r w:rsidR="001D282A" w:rsidRPr="00B92BB9">
        <w:rPr>
          <w:sz w:val="24"/>
          <w:szCs w:val="24"/>
        </w:rPr>
        <w:t>filing</w:t>
      </w:r>
      <w:r w:rsidR="00636BEC" w:rsidRPr="00B92BB9">
        <w:rPr>
          <w:sz w:val="24"/>
          <w:szCs w:val="24"/>
        </w:rPr>
        <w:t>,</w:t>
      </w:r>
      <w:r w:rsidRPr="00B92BB9">
        <w:rPr>
          <w:sz w:val="24"/>
          <w:szCs w:val="24"/>
        </w:rPr>
        <w:t xml:space="preserve"> </w:t>
      </w:r>
      <w:r w:rsidR="00F235B0" w:rsidRPr="00B92BB9">
        <w:rPr>
          <w:sz w:val="24"/>
          <w:szCs w:val="24"/>
        </w:rPr>
        <w:t xml:space="preserve">the Water/Wastewater Division requires responses to </w:t>
      </w:r>
      <w:r w:rsidR="007B7977" w:rsidRPr="00B92BB9">
        <w:rPr>
          <w:sz w:val="24"/>
          <w:szCs w:val="24"/>
        </w:rPr>
        <w:t>th</w:t>
      </w:r>
      <w:r w:rsidR="00F235B0" w:rsidRPr="00B92BB9">
        <w:rPr>
          <w:sz w:val="24"/>
          <w:szCs w:val="24"/>
        </w:rPr>
        <w:t>e attached data request</w:t>
      </w:r>
      <w:r w:rsidR="007B7977" w:rsidRPr="00B92BB9">
        <w:rPr>
          <w:sz w:val="24"/>
          <w:szCs w:val="24"/>
        </w:rPr>
        <w:t>s</w:t>
      </w:r>
      <w:r w:rsidR="00F235B0" w:rsidRPr="00B92BB9">
        <w:rPr>
          <w:sz w:val="24"/>
          <w:szCs w:val="24"/>
        </w:rPr>
        <w:t>.</w:t>
      </w:r>
      <w:r w:rsidRPr="00B92BB9">
        <w:rPr>
          <w:sz w:val="24"/>
          <w:szCs w:val="24"/>
        </w:rPr>
        <w:t xml:space="preserve">  </w:t>
      </w:r>
      <w:r w:rsidR="00282317" w:rsidRPr="00B92BB9">
        <w:rPr>
          <w:sz w:val="24"/>
          <w:szCs w:val="24"/>
        </w:rPr>
        <w:t xml:space="preserve">Please be advised that you are directed to forward the requested information to the Commission </w:t>
      </w:r>
      <w:r w:rsidR="00282317" w:rsidRPr="00B92BB9">
        <w:rPr>
          <w:b/>
          <w:sz w:val="24"/>
          <w:szCs w:val="24"/>
        </w:rPr>
        <w:t xml:space="preserve">within </w:t>
      </w:r>
      <w:r w:rsidR="00866E76" w:rsidRPr="00B92BB9">
        <w:rPr>
          <w:b/>
          <w:sz w:val="24"/>
          <w:szCs w:val="24"/>
        </w:rPr>
        <w:t>10 working</w:t>
      </w:r>
      <w:r w:rsidR="00282317" w:rsidRPr="00B92BB9">
        <w:rPr>
          <w:b/>
          <w:sz w:val="24"/>
          <w:szCs w:val="24"/>
        </w:rPr>
        <w:t xml:space="preserve"> days</w:t>
      </w:r>
      <w:r w:rsidR="00C6721B" w:rsidRPr="00B92BB9">
        <w:rPr>
          <w:sz w:val="24"/>
          <w:szCs w:val="24"/>
        </w:rPr>
        <w:t xml:space="preserve"> of the date</w:t>
      </w:r>
      <w:r w:rsidR="00282317" w:rsidRPr="00B92BB9">
        <w:rPr>
          <w:sz w:val="24"/>
          <w:szCs w:val="24"/>
        </w:rPr>
        <w:t xml:space="preserve"> of this letter.</w:t>
      </w:r>
    </w:p>
    <w:p w14:paraId="350A442C" w14:textId="77777777" w:rsidR="00C53327" w:rsidRPr="00B92BB9" w:rsidRDefault="00F11362" w:rsidP="001507AF">
      <w:pPr>
        <w:ind w:firstLine="720"/>
        <w:rPr>
          <w:sz w:val="24"/>
          <w:szCs w:val="24"/>
        </w:rPr>
      </w:pPr>
      <w:r w:rsidRPr="00B92BB9">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300470" w:rsidRPr="00B92BB9" w14:paraId="577F8238" w14:textId="77777777" w:rsidTr="00EA4E7F">
        <w:trPr>
          <w:trHeight w:val="154"/>
        </w:trPr>
        <w:tc>
          <w:tcPr>
            <w:tcW w:w="0" w:type="auto"/>
            <w:vAlign w:val="center"/>
          </w:tcPr>
          <w:p w14:paraId="47C1D2C8" w14:textId="77777777" w:rsidR="00300470" w:rsidRPr="00B92BB9" w:rsidRDefault="00300470" w:rsidP="00EA4E7F">
            <w:pPr>
              <w:rPr>
                <w:sz w:val="24"/>
                <w:szCs w:val="24"/>
              </w:rPr>
            </w:pPr>
            <w:r w:rsidRPr="00B92BB9">
              <w:rPr>
                <w:sz w:val="24"/>
                <w:szCs w:val="24"/>
              </w:rPr>
              <w:t>Secretary, Pennsylvania Public Utility Commission</w:t>
            </w:r>
          </w:p>
          <w:p w14:paraId="71C02F4D" w14:textId="77777777" w:rsidR="000F4769" w:rsidRPr="00B92BB9" w:rsidRDefault="000F4769" w:rsidP="00EA4E7F">
            <w:pPr>
              <w:rPr>
                <w:sz w:val="24"/>
                <w:szCs w:val="24"/>
              </w:rPr>
            </w:pPr>
            <w:r w:rsidRPr="00B92BB9">
              <w:rPr>
                <w:sz w:val="24"/>
                <w:szCs w:val="24"/>
              </w:rPr>
              <w:t>400 North Street, 2nd Floor</w:t>
            </w:r>
          </w:p>
          <w:p w14:paraId="74E38558" w14:textId="77777777" w:rsidR="000F4769" w:rsidRPr="00B92BB9" w:rsidRDefault="000F4769" w:rsidP="00EB2D38">
            <w:pPr>
              <w:spacing w:after="240"/>
              <w:rPr>
                <w:sz w:val="24"/>
                <w:szCs w:val="24"/>
              </w:rPr>
            </w:pPr>
            <w:r w:rsidRPr="00B92BB9">
              <w:rPr>
                <w:sz w:val="24"/>
                <w:szCs w:val="24"/>
              </w:rPr>
              <w:t>Harrisburg, Pennsylvania 17120</w:t>
            </w:r>
          </w:p>
        </w:tc>
      </w:tr>
    </w:tbl>
    <w:p w14:paraId="203B86C4" w14:textId="7B511D6F" w:rsidR="00055462" w:rsidRPr="00B92BB9" w:rsidRDefault="00C04304" w:rsidP="00BA6393">
      <w:pPr>
        <w:spacing w:after="240"/>
        <w:ind w:right="-86" w:firstLine="720"/>
        <w:rPr>
          <w:sz w:val="24"/>
          <w:szCs w:val="24"/>
        </w:rPr>
      </w:pPr>
      <w:r w:rsidRPr="00B92BB9">
        <w:rPr>
          <w:sz w:val="24"/>
          <w:szCs w:val="24"/>
        </w:rPr>
        <w:t>All</w:t>
      </w:r>
      <w:r w:rsidR="00F11362" w:rsidRPr="00B92BB9">
        <w:rPr>
          <w:sz w:val="24"/>
          <w:szCs w:val="24"/>
        </w:rPr>
        <w:t xml:space="preserve"> documents requiring notary stamps must have original signatures.  </w:t>
      </w:r>
      <w:r w:rsidRPr="00B92BB9">
        <w:rPr>
          <w:sz w:val="24"/>
          <w:szCs w:val="24"/>
        </w:rPr>
        <w:t>S</w:t>
      </w:r>
      <w:r w:rsidR="00F11362" w:rsidRPr="00B92BB9">
        <w:rPr>
          <w:sz w:val="24"/>
          <w:szCs w:val="24"/>
        </w:rPr>
        <w:t xml:space="preserve">ome responses may be e-filed at </w:t>
      </w:r>
      <w:hyperlink r:id="rId9" w:history="1">
        <w:r w:rsidR="00F11362" w:rsidRPr="00B92BB9">
          <w:rPr>
            <w:rStyle w:val="Hyperlink"/>
            <w:sz w:val="24"/>
            <w:szCs w:val="24"/>
          </w:rPr>
          <w:t>http://www.puc.pa.gov/efiling/default.aspx</w:t>
        </w:r>
      </w:hyperlink>
      <w:r w:rsidR="00EA4E7F" w:rsidRPr="00B92BB9">
        <w:rPr>
          <w:sz w:val="24"/>
          <w:szCs w:val="24"/>
        </w:rPr>
        <w:t xml:space="preserve">.  </w:t>
      </w:r>
      <w:r w:rsidR="00F11362" w:rsidRPr="00B92BB9">
        <w:rPr>
          <w:sz w:val="24"/>
          <w:szCs w:val="24"/>
        </w:rPr>
        <w:t xml:space="preserve">A list of </w:t>
      </w:r>
      <w:r w:rsidRPr="00B92BB9">
        <w:rPr>
          <w:sz w:val="24"/>
          <w:szCs w:val="24"/>
        </w:rPr>
        <w:t xml:space="preserve">allowable e-filing </w:t>
      </w:r>
      <w:r w:rsidR="00F11362" w:rsidRPr="00B92BB9">
        <w:rPr>
          <w:sz w:val="24"/>
          <w:szCs w:val="24"/>
        </w:rPr>
        <w:t xml:space="preserve">document types </w:t>
      </w:r>
      <w:r w:rsidRPr="00B92BB9">
        <w:rPr>
          <w:sz w:val="24"/>
          <w:szCs w:val="24"/>
        </w:rPr>
        <w:t>is available a</w:t>
      </w:r>
      <w:r w:rsidR="00F11362" w:rsidRPr="00B92BB9">
        <w:rPr>
          <w:sz w:val="24"/>
          <w:szCs w:val="24"/>
        </w:rPr>
        <w:t xml:space="preserve">t </w:t>
      </w:r>
      <w:hyperlink r:id="rId10" w:history="1">
        <w:r w:rsidRPr="00B92BB9">
          <w:rPr>
            <w:rStyle w:val="Hyperlink"/>
            <w:sz w:val="24"/>
            <w:szCs w:val="24"/>
          </w:rPr>
          <w:t>http://www.puc.pa.gov/efiling/DocTypes.aspx</w:t>
        </w:r>
      </w:hyperlink>
      <w:r w:rsidR="00F11362" w:rsidRPr="00B92BB9">
        <w:rPr>
          <w:sz w:val="24"/>
          <w:szCs w:val="24"/>
        </w:rPr>
        <w:t>.</w:t>
      </w:r>
    </w:p>
    <w:p w14:paraId="17FD8F11" w14:textId="5CAAF07F" w:rsidR="00C53327" w:rsidRDefault="001618DE" w:rsidP="00055462">
      <w:pPr>
        <w:spacing w:after="240"/>
        <w:ind w:right="-86" w:firstLine="720"/>
        <w:rPr>
          <w:sz w:val="24"/>
          <w:szCs w:val="24"/>
        </w:rPr>
      </w:pPr>
      <w:r w:rsidRPr="00B92BB9">
        <w:rPr>
          <w:noProof/>
          <w:sz w:val="24"/>
          <w:szCs w:val="24"/>
        </w:rPr>
        <mc:AlternateContent>
          <mc:Choice Requires="wps">
            <w:drawing>
              <wp:anchor distT="0" distB="0" distL="114300" distR="114300" simplePos="0" relativeHeight="251659264" behindDoc="0" locked="0" layoutInCell="1" allowOverlap="1" wp14:anchorId="3E639ACB" wp14:editId="28758432">
                <wp:simplePos x="0" y="0"/>
                <wp:positionH relativeFrom="margin">
                  <wp:posOffset>0</wp:posOffset>
                </wp:positionH>
                <wp:positionV relativeFrom="paragraph">
                  <wp:posOffset>522110</wp:posOffset>
                </wp:positionV>
                <wp:extent cx="5620385" cy="1783245"/>
                <wp:effectExtent l="0" t="0" r="1841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78324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DE2B93C" w14:textId="77777777" w:rsidR="00055462" w:rsidRDefault="00055462" w:rsidP="00055462">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DE8D962" w14:textId="77777777" w:rsidR="00055462" w:rsidRPr="0073584F" w:rsidRDefault="00055462" w:rsidP="00055462">
                            <w:pPr>
                              <w:rPr>
                                <w:i/>
                                <w:sz w:val="24"/>
                                <w:szCs w:val="24"/>
                              </w:rPr>
                            </w:pPr>
                          </w:p>
                          <w:p w14:paraId="78E87358" w14:textId="77777777" w:rsidR="00055462" w:rsidRDefault="00055462" w:rsidP="00055462">
                            <w:pPr>
                              <w:ind w:left="5040" w:firstLine="720"/>
                              <w:rPr>
                                <w:sz w:val="24"/>
                                <w:szCs w:val="24"/>
                              </w:rPr>
                            </w:pPr>
                            <w:r>
                              <w:rPr>
                                <w:sz w:val="24"/>
                                <w:szCs w:val="24"/>
                              </w:rPr>
                              <w:t>Signature ________</w:t>
                            </w:r>
                          </w:p>
                          <w:p w14:paraId="089DE2A5" w14:textId="77777777" w:rsidR="00055462" w:rsidRDefault="00055462" w:rsidP="00055462">
                            <w:pPr>
                              <w:ind w:left="5040" w:firstLine="720"/>
                              <w:rPr>
                                <w:sz w:val="24"/>
                                <w:szCs w:val="24"/>
                              </w:rPr>
                            </w:pPr>
                            <w:r>
                              <w:rPr>
                                <w:sz w:val="24"/>
                                <w:szCs w:val="24"/>
                              </w:rPr>
                              <w:t>Title ____________</w:t>
                            </w:r>
                          </w:p>
                          <w:p w14:paraId="2C0C882B" w14:textId="77777777" w:rsidR="00055462" w:rsidRPr="003E5BF1" w:rsidRDefault="00055462" w:rsidP="00055462">
                            <w:pPr>
                              <w:ind w:left="5040" w:firstLine="720"/>
                              <w:rPr>
                                <w:sz w:val="24"/>
                                <w:szCs w:val="24"/>
                              </w:rPr>
                            </w:pPr>
                            <w:r>
                              <w:rPr>
                                <w:sz w:val="24"/>
                                <w:szCs w:val="24"/>
                              </w:rPr>
                              <w:t>Date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39ACB" id="_x0000_t202" coordsize="21600,21600" o:spt="202" path="m,l,21600r21600,l21600,xe">
                <v:stroke joinstyle="miter"/>
                <v:path gradientshapeok="t" o:connecttype="rect"/>
              </v:shapetype>
              <v:shape id="Text Box 2" o:spid="_x0000_s1026" type="#_x0000_t202" style="position:absolute;left:0;text-align:left;margin-left:0;margin-top:41.1pt;width:442.55pt;height:14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" fillcolor="window" strokecolor="windowText" strokeweight="2pt">
                <v:textbox>
                  <w:txbxContent>
                    <w:p w14:paraId="0DE2B93C" w14:textId="77777777" w:rsidR="00055462" w:rsidRDefault="00055462" w:rsidP="00055462">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DE8D962" w14:textId="77777777" w:rsidR="00055462" w:rsidRPr="0073584F" w:rsidRDefault="00055462" w:rsidP="00055462">
                      <w:pPr>
                        <w:rPr>
                          <w:i/>
                          <w:sz w:val="24"/>
                          <w:szCs w:val="24"/>
                        </w:rPr>
                      </w:pPr>
                    </w:p>
                    <w:p w14:paraId="78E87358" w14:textId="77777777" w:rsidR="00055462" w:rsidRDefault="00055462" w:rsidP="00055462">
                      <w:pPr>
                        <w:ind w:left="5040" w:firstLine="720"/>
                        <w:rPr>
                          <w:sz w:val="24"/>
                          <w:szCs w:val="24"/>
                        </w:rPr>
                      </w:pPr>
                      <w:r>
                        <w:rPr>
                          <w:sz w:val="24"/>
                          <w:szCs w:val="24"/>
                        </w:rPr>
                        <w:t>Signature ________</w:t>
                      </w:r>
                    </w:p>
                    <w:p w14:paraId="089DE2A5" w14:textId="77777777" w:rsidR="00055462" w:rsidRDefault="00055462" w:rsidP="00055462">
                      <w:pPr>
                        <w:ind w:left="5040" w:firstLine="720"/>
                        <w:rPr>
                          <w:sz w:val="24"/>
                          <w:szCs w:val="24"/>
                        </w:rPr>
                      </w:pPr>
                      <w:r>
                        <w:rPr>
                          <w:sz w:val="24"/>
                          <w:szCs w:val="24"/>
                        </w:rPr>
                        <w:t>Title ____________</w:t>
                      </w:r>
                    </w:p>
                    <w:p w14:paraId="2C0C882B" w14:textId="77777777" w:rsidR="00055462" w:rsidRPr="003E5BF1" w:rsidRDefault="00055462" w:rsidP="00055462">
                      <w:pPr>
                        <w:ind w:left="5040" w:firstLine="720"/>
                        <w:rPr>
                          <w:sz w:val="24"/>
                          <w:szCs w:val="24"/>
                        </w:rPr>
                      </w:pPr>
                      <w:r>
                        <w:rPr>
                          <w:sz w:val="24"/>
                          <w:szCs w:val="24"/>
                        </w:rPr>
                        <w:t>Date ____________</w:t>
                      </w:r>
                    </w:p>
                  </w:txbxContent>
                </v:textbox>
                <w10:wrap anchorx="margin"/>
              </v:shape>
            </w:pict>
          </mc:Fallback>
        </mc:AlternateContent>
      </w:r>
      <w:r w:rsidR="00B454BD" w:rsidRPr="00B92BB9">
        <w:rPr>
          <w:b/>
          <w:sz w:val="24"/>
          <w:szCs w:val="24"/>
        </w:rPr>
        <w:t>Please note that your</w:t>
      </w:r>
      <w:r w:rsidR="0076191C" w:rsidRPr="00B92BB9">
        <w:rPr>
          <w:b/>
          <w:sz w:val="24"/>
          <w:szCs w:val="24"/>
        </w:rPr>
        <w:t xml:space="preserve"> answers must</w:t>
      </w:r>
      <w:r w:rsidR="00C53327" w:rsidRPr="00B92BB9">
        <w:rPr>
          <w:b/>
          <w:sz w:val="24"/>
          <w:szCs w:val="24"/>
        </w:rPr>
        <w:t xml:space="preserve"> be verified per 52 Pa Code § 1.36.</w:t>
      </w:r>
      <w:r w:rsidR="0073584F" w:rsidRPr="00B92BB9">
        <w:rPr>
          <w:sz w:val="24"/>
          <w:szCs w:val="24"/>
        </w:rPr>
        <w:t xml:space="preserve">  </w:t>
      </w:r>
      <w:r w:rsidR="00C53327" w:rsidRPr="00B92BB9">
        <w:rPr>
          <w:sz w:val="24"/>
          <w:szCs w:val="24"/>
        </w:rPr>
        <w:t>Accordingly, you must provide the following statement with your responses:</w:t>
      </w:r>
    </w:p>
    <w:p w14:paraId="24D92CF4" w14:textId="71142765" w:rsidR="00B92BB9" w:rsidRDefault="00B92BB9" w:rsidP="00055462">
      <w:pPr>
        <w:spacing w:after="240"/>
        <w:ind w:right="-86" w:firstLine="720"/>
        <w:rPr>
          <w:sz w:val="24"/>
          <w:szCs w:val="24"/>
        </w:rPr>
      </w:pPr>
    </w:p>
    <w:p w14:paraId="2D3837DE" w14:textId="77777777" w:rsidR="00B92BB9" w:rsidRDefault="00B92BB9" w:rsidP="00055462">
      <w:pPr>
        <w:spacing w:after="240"/>
        <w:ind w:right="-86" w:firstLine="720"/>
        <w:rPr>
          <w:sz w:val="24"/>
          <w:szCs w:val="24"/>
        </w:rPr>
      </w:pPr>
    </w:p>
    <w:p w14:paraId="0E70F20B" w14:textId="77777777" w:rsidR="00B92BB9" w:rsidRPr="00B92BB9" w:rsidRDefault="00B92BB9" w:rsidP="00055462">
      <w:pPr>
        <w:spacing w:after="240"/>
        <w:ind w:right="-86" w:firstLine="720"/>
        <w:rPr>
          <w:sz w:val="24"/>
          <w:szCs w:val="24"/>
        </w:rPr>
      </w:pPr>
    </w:p>
    <w:p w14:paraId="7A94B7EE" w14:textId="398A074C" w:rsidR="001618DE" w:rsidRPr="00B92BB9" w:rsidRDefault="001618DE" w:rsidP="00055462">
      <w:pPr>
        <w:spacing w:after="240"/>
        <w:ind w:right="-86" w:firstLine="720"/>
        <w:rPr>
          <w:sz w:val="24"/>
          <w:szCs w:val="24"/>
        </w:rPr>
      </w:pPr>
    </w:p>
    <w:p w14:paraId="75663AAA" w14:textId="76E832F9" w:rsidR="003E5BF1" w:rsidRPr="00B92BB9" w:rsidRDefault="003E5BF1" w:rsidP="003E5BF1">
      <w:pPr>
        <w:ind w:right="-90"/>
        <w:rPr>
          <w:sz w:val="24"/>
          <w:szCs w:val="24"/>
        </w:rPr>
      </w:pPr>
    </w:p>
    <w:p w14:paraId="6DE59480" w14:textId="5C069A00" w:rsidR="003E5BF1" w:rsidRPr="00B92BB9" w:rsidRDefault="003E5BF1" w:rsidP="003E5BF1">
      <w:pPr>
        <w:ind w:right="-90"/>
        <w:rPr>
          <w:sz w:val="24"/>
          <w:szCs w:val="24"/>
        </w:rPr>
      </w:pPr>
    </w:p>
    <w:p w14:paraId="05B41C40" w14:textId="77777777" w:rsidR="00055462" w:rsidRPr="00B92BB9" w:rsidRDefault="00055462" w:rsidP="00055462">
      <w:pPr>
        <w:rPr>
          <w:sz w:val="24"/>
          <w:szCs w:val="24"/>
        </w:rPr>
      </w:pPr>
    </w:p>
    <w:p w14:paraId="5B94B1CE" w14:textId="77777777" w:rsidR="00055462" w:rsidRPr="00B92BB9" w:rsidRDefault="00055462" w:rsidP="00055462">
      <w:pPr>
        <w:rPr>
          <w:sz w:val="24"/>
          <w:szCs w:val="24"/>
        </w:rPr>
      </w:pPr>
    </w:p>
    <w:p w14:paraId="7CE93898" w14:textId="77777777" w:rsidR="00055462" w:rsidRPr="00B92BB9" w:rsidRDefault="00055462" w:rsidP="00055462">
      <w:pPr>
        <w:rPr>
          <w:sz w:val="24"/>
          <w:szCs w:val="24"/>
        </w:rPr>
      </w:pPr>
    </w:p>
    <w:p w14:paraId="6D4C1680" w14:textId="6C9BA91F" w:rsidR="0076191C" w:rsidRPr="00B92BB9" w:rsidRDefault="0073584F" w:rsidP="003D56F9">
      <w:pPr>
        <w:ind w:firstLine="720"/>
        <w:rPr>
          <w:sz w:val="24"/>
          <w:szCs w:val="24"/>
        </w:rPr>
      </w:pPr>
      <w:r w:rsidRPr="00B92BB9">
        <w:rPr>
          <w:sz w:val="24"/>
          <w:szCs w:val="24"/>
        </w:rPr>
        <w:lastRenderedPageBreak/>
        <w:t xml:space="preserve">Please contact the </w:t>
      </w:r>
      <w:r w:rsidR="00D36670" w:rsidRPr="00B92BB9">
        <w:rPr>
          <w:sz w:val="24"/>
          <w:szCs w:val="24"/>
        </w:rPr>
        <w:t>below s</w:t>
      </w:r>
      <w:r w:rsidRPr="00B92BB9">
        <w:rPr>
          <w:sz w:val="24"/>
          <w:szCs w:val="24"/>
        </w:rPr>
        <w:t>taff person if any pro</w:t>
      </w:r>
      <w:r w:rsidR="00A23E86" w:rsidRPr="00B92BB9">
        <w:rPr>
          <w:sz w:val="24"/>
          <w:szCs w:val="24"/>
        </w:rPr>
        <w:t>blems should arise that prevent</w:t>
      </w:r>
      <w:r w:rsidRPr="00B92BB9">
        <w:rPr>
          <w:sz w:val="24"/>
          <w:szCs w:val="24"/>
        </w:rPr>
        <w:t xml:space="preserve"> full response within ten working days or if any clarification of these data requests is needed.  Please mark the materials “CONFIDENTIAL” in bold or highlighted manner if any of the requested information is deemed to be of a confidential nature</w:t>
      </w:r>
      <w:r w:rsidR="00B454BD" w:rsidRPr="00B92BB9">
        <w:rPr>
          <w:sz w:val="24"/>
          <w:szCs w:val="24"/>
        </w:rPr>
        <w:t>.</w:t>
      </w:r>
    </w:p>
    <w:p w14:paraId="1B082849" w14:textId="77777777" w:rsidR="00F9542E" w:rsidRPr="00B92BB9" w:rsidRDefault="00F9542E" w:rsidP="003E5BF1">
      <w:pPr>
        <w:ind w:right="-90"/>
        <w:rPr>
          <w:sz w:val="24"/>
          <w:szCs w:val="24"/>
        </w:rPr>
      </w:pPr>
    </w:p>
    <w:p w14:paraId="22FE2EB2" w14:textId="77777777" w:rsidR="0076191C" w:rsidRPr="00B92BB9" w:rsidRDefault="0076191C" w:rsidP="0076191C">
      <w:pPr>
        <w:ind w:firstLine="720"/>
        <w:rPr>
          <w:sz w:val="24"/>
          <w:szCs w:val="24"/>
        </w:rPr>
      </w:pPr>
      <w:r w:rsidRPr="00B92BB9">
        <w:rPr>
          <w:sz w:val="24"/>
          <w:szCs w:val="24"/>
        </w:rPr>
        <w:t xml:space="preserve">In addition, to expedite completion of the application, please send a copy of the information to </w:t>
      </w:r>
      <w:r w:rsidR="009728A0" w:rsidRPr="00B92BB9">
        <w:rPr>
          <w:sz w:val="24"/>
          <w:szCs w:val="24"/>
        </w:rPr>
        <w:t>Clinton McKinley</w:t>
      </w:r>
      <w:r w:rsidRPr="00B92BB9">
        <w:rPr>
          <w:sz w:val="24"/>
          <w:szCs w:val="24"/>
        </w:rPr>
        <w:t xml:space="preserve"> via e-mail at</w:t>
      </w:r>
      <w:r w:rsidRPr="00B92BB9">
        <w:rPr>
          <w:b/>
          <w:sz w:val="24"/>
          <w:szCs w:val="24"/>
        </w:rPr>
        <w:t xml:space="preserve"> </w:t>
      </w:r>
      <w:hyperlink r:id="rId11" w:history="1">
        <w:r w:rsidR="009728A0" w:rsidRPr="00B92BB9">
          <w:rPr>
            <w:rStyle w:val="Hyperlink"/>
            <w:b/>
            <w:sz w:val="24"/>
            <w:szCs w:val="24"/>
          </w:rPr>
          <w:t>cmckinley@pa.gov</w:t>
        </w:r>
      </w:hyperlink>
      <w:r w:rsidR="00C03F59" w:rsidRPr="00B92BB9">
        <w:rPr>
          <w:rStyle w:val="Hyperlink"/>
          <w:color w:val="auto"/>
          <w:sz w:val="24"/>
          <w:szCs w:val="24"/>
          <w:u w:val="none"/>
        </w:rPr>
        <w:t xml:space="preserve"> </w:t>
      </w:r>
      <w:r w:rsidRPr="00B92BB9">
        <w:rPr>
          <w:rStyle w:val="Hyperlink"/>
          <w:color w:val="auto"/>
          <w:sz w:val="24"/>
          <w:szCs w:val="24"/>
          <w:u w:val="none"/>
        </w:rPr>
        <w:t xml:space="preserve">or </w:t>
      </w:r>
      <w:r w:rsidR="00195D41" w:rsidRPr="00B92BB9">
        <w:rPr>
          <w:rStyle w:val="Hyperlink"/>
          <w:color w:val="auto"/>
          <w:sz w:val="24"/>
          <w:szCs w:val="24"/>
          <w:u w:val="none"/>
        </w:rPr>
        <w:t xml:space="preserve">by </w:t>
      </w:r>
      <w:r w:rsidRPr="00B92BB9">
        <w:rPr>
          <w:rStyle w:val="Hyperlink"/>
          <w:color w:val="auto"/>
          <w:sz w:val="24"/>
          <w:szCs w:val="24"/>
          <w:u w:val="none"/>
        </w:rPr>
        <w:t xml:space="preserve">fax </w:t>
      </w:r>
      <w:r w:rsidR="003E5BF1" w:rsidRPr="00B92BB9">
        <w:rPr>
          <w:rStyle w:val="Hyperlink"/>
          <w:color w:val="auto"/>
          <w:sz w:val="24"/>
          <w:szCs w:val="24"/>
          <w:u w:val="none"/>
        </w:rPr>
        <w:t xml:space="preserve">at </w:t>
      </w:r>
      <w:r w:rsidRPr="00B92BB9">
        <w:rPr>
          <w:rStyle w:val="Hyperlink"/>
          <w:color w:val="auto"/>
          <w:sz w:val="24"/>
          <w:szCs w:val="24"/>
          <w:u w:val="none"/>
        </w:rPr>
        <w:t>(717) 787-4750</w:t>
      </w:r>
      <w:r w:rsidR="0077694C" w:rsidRPr="00B92BB9">
        <w:rPr>
          <w:sz w:val="24"/>
          <w:szCs w:val="24"/>
        </w:rPr>
        <w:t xml:space="preserve">.  </w:t>
      </w:r>
      <w:r w:rsidR="005C65EA" w:rsidRPr="00B92BB9">
        <w:rPr>
          <w:sz w:val="24"/>
          <w:szCs w:val="24"/>
        </w:rPr>
        <w:t>Q</w:t>
      </w:r>
      <w:r w:rsidRPr="00B92BB9">
        <w:rPr>
          <w:sz w:val="24"/>
          <w:szCs w:val="24"/>
        </w:rPr>
        <w:t xml:space="preserve">uestions </w:t>
      </w:r>
      <w:r w:rsidR="005C65EA" w:rsidRPr="00B92BB9">
        <w:rPr>
          <w:sz w:val="24"/>
          <w:szCs w:val="24"/>
        </w:rPr>
        <w:t xml:space="preserve">may be directed </w:t>
      </w:r>
      <w:r w:rsidRPr="00B92BB9">
        <w:rPr>
          <w:sz w:val="24"/>
          <w:szCs w:val="24"/>
        </w:rPr>
        <w:t xml:space="preserve">to </w:t>
      </w:r>
      <w:r w:rsidR="009728A0" w:rsidRPr="00B92BB9">
        <w:rPr>
          <w:sz w:val="24"/>
          <w:szCs w:val="24"/>
        </w:rPr>
        <w:t>Clinton McKinley</w:t>
      </w:r>
      <w:r w:rsidR="0097686D" w:rsidRPr="00B92BB9">
        <w:rPr>
          <w:sz w:val="24"/>
          <w:szCs w:val="24"/>
        </w:rPr>
        <w:t xml:space="preserve"> </w:t>
      </w:r>
      <w:r w:rsidRPr="00B92BB9">
        <w:rPr>
          <w:sz w:val="24"/>
          <w:szCs w:val="24"/>
        </w:rPr>
        <w:t xml:space="preserve">in the Bureau of Technical Utility Services, Water/Wastewater Division at telephone number (717) </w:t>
      </w:r>
      <w:r w:rsidR="009728A0" w:rsidRPr="00B92BB9">
        <w:rPr>
          <w:sz w:val="24"/>
          <w:szCs w:val="24"/>
        </w:rPr>
        <w:t>783</w:t>
      </w:r>
      <w:r w:rsidR="00175E6A" w:rsidRPr="00B92BB9">
        <w:rPr>
          <w:sz w:val="24"/>
          <w:szCs w:val="24"/>
        </w:rPr>
        <w:t>-</w:t>
      </w:r>
      <w:r w:rsidR="009728A0" w:rsidRPr="00B92BB9">
        <w:rPr>
          <w:sz w:val="24"/>
          <w:szCs w:val="24"/>
        </w:rPr>
        <w:t>6161</w:t>
      </w:r>
      <w:r w:rsidRPr="00B92BB9">
        <w:rPr>
          <w:sz w:val="24"/>
          <w:szCs w:val="24"/>
        </w:rPr>
        <w:t xml:space="preserve">.  </w:t>
      </w:r>
      <w:r w:rsidR="0073584F" w:rsidRPr="00B92BB9">
        <w:rPr>
          <w:sz w:val="24"/>
          <w:szCs w:val="24"/>
        </w:rPr>
        <w:t>Thank you in advance for your cooperation.</w:t>
      </w:r>
    </w:p>
    <w:p w14:paraId="0C5222A8" w14:textId="77777777" w:rsidR="002944B9" w:rsidRPr="00B92BB9" w:rsidRDefault="002944B9" w:rsidP="00351EF9">
      <w:pPr>
        <w:rPr>
          <w:sz w:val="24"/>
          <w:szCs w:val="24"/>
        </w:rPr>
      </w:pPr>
    </w:p>
    <w:p w14:paraId="46083F27" w14:textId="46431950" w:rsidR="000F4769" w:rsidRPr="00B92BB9" w:rsidRDefault="000F4769" w:rsidP="00351EF9">
      <w:pPr>
        <w:rPr>
          <w:sz w:val="24"/>
          <w:szCs w:val="24"/>
        </w:rPr>
      </w:pPr>
    </w:p>
    <w:p w14:paraId="456B96E1" w14:textId="1D2F4AF2" w:rsidR="00093DF4" w:rsidRPr="00B92BB9" w:rsidRDefault="00DC57FE" w:rsidP="000F4769">
      <w:pPr>
        <w:tabs>
          <w:tab w:val="left" w:pos="5040"/>
        </w:tabs>
        <w:ind w:left="5040"/>
        <w:rPr>
          <w:color w:val="000000"/>
          <w:sz w:val="24"/>
          <w:szCs w:val="24"/>
        </w:rPr>
      </w:pPr>
      <w:bookmarkStart w:id="1" w:name="_GoBack"/>
      <w:r>
        <w:rPr>
          <w:noProof/>
        </w:rPr>
        <w:drawing>
          <wp:anchor distT="0" distB="0" distL="114300" distR="114300" simplePos="0" relativeHeight="251661312" behindDoc="1" locked="0" layoutInCell="1" allowOverlap="1" wp14:anchorId="4D5DD472" wp14:editId="51E7C45C">
            <wp:simplePos x="0" y="0"/>
            <wp:positionH relativeFrom="column">
              <wp:posOffset>3162300</wp:posOffset>
            </wp:positionH>
            <wp:positionV relativeFrom="paragraph">
              <wp:posOffset>170815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093DF4" w:rsidRPr="00B92BB9">
        <w:rPr>
          <w:color w:val="000000"/>
          <w:sz w:val="24"/>
          <w:szCs w:val="24"/>
        </w:rPr>
        <w:t>Sincerely,</w:t>
      </w:r>
    </w:p>
    <w:p w14:paraId="4B881C2A" w14:textId="137F7EC7" w:rsidR="00093DF4" w:rsidRPr="00B92BB9" w:rsidRDefault="00093DF4" w:rsidP="00093DF4">
      <w:pPr>
        <w:tabs>
          <w:tab w:val="left" w:pos="5040"/>
        </w:tabs>
        <w:rPr>
          <w:color w:val="000000"/>
          <w:sz w:val="24"/>
          <w:szCs w:val="24"/>
        </w:rPr>
      </w:pPr>
    </w:p>
    <w:p w14:paraId="3FAD5CB6" w14:textId="77777777" w:rsidR="00E651EC" w:rsidRPr="00B92BB9" w:rsidRDefault="00E651EC">
      <w:pPr>
        <w:rPr>
          <w:sz w:val="24"/>
          <w:szCs w:val="24"/>
        </w:rPr>
      </w:pPr>
    </w:p>
    <w:p w14:paraId="78CA89B5" w14:textId="77777777" w:rsidR="00093DF4" w:rsidRPr="00B92BB9" w:rsidRDefault="00093DF4" w:rsidP="00093DF4">
      <w:pPr>
        <w:tabs>
          <w:tab w:val="left" w:pos="5040"/>
        </w:tabs>
        <w:rPr>
          <w:color w:val="000000"/>
          <w:sz w:val="24"/>
          <w:szCs w:val="24"/>
        </w:rPr>
      </w:pPr>
    </w:p>
    <w:p w14:paraId="0D11CB8F" w14:textId="77777777" w:rsidR="00093DF4" w:rsidRPr="00B92BB9" w:rsidRDefault="00093DF4" w:rsidP="00093DF4">
      <w:pPr>
        <w:tabs>
          <w:tab w:val="left" w:pos="5040"/>
        </w:tabs>
        <w:rPr>
          <w:color w:val="000000"/>
          <w:sz w:val="24"/>
          <w:szCs w:val="24"/>
        </w:rPr>
      </w:pPr>
    </w:p>
    <w:p w14:paraId="7EBAE884" w14:textId="77777777" w:rsidR="00093DF4" w:rsidRPr="00B92BB9" w:rsidRDefault="00093DF4" w:rsidP="000F4769">
      <w:pPr>
        <w:tabs>
          <w:tab w:val="left" w:pos="5040"/>
        </w:tabs>
        <w:ind w:left="5040"/>
        <w:rPr>
          <w:color w:val="000000"/>
          <w:sz w:val="24"/>
          <w:szCs w:val="24"/>
        </w:rPr>
      </w:pPr>
      <w:r w:rsidRPr="00B92BB9">
        <w:rPr>
          <w:color w:val="000000"/>
          <w:sz w:val="24"/>
          <w:szCs w:val="24"/>
        </w:rPr>
        <w:t>Rosemary Chiavetta</w:t>
      </w:r>
    </w:p>
    <w:p w14:paraId="6376F94D" w14:textId="77777777" w:rsidR="00093DF4" w:rsidRPr="00B92BB9" w:rsidRDefault="00093DF4" w:rsidP="000F4769">
      <w:pPr>
        <w:tabs>
          <w:tab w:val="left" w:pos="5040"/>
        </w:tabs>
        <w:ind w:left="5040"/>
        <w:rPr>
          <w:color w:val="000000"/>
          <w:sz w:val="24"/>
          <w:szCs w:val="24"/>
        </w:rPr>
      </w:pPr>
      <w:r w:rsidRPr="00B92BB9">
        <w:rPr>
          <w:color w:val="000000"/>
          <w:sz w:val="24"/>
          <w:szCs w:val="24"/>
        </w:rPr>
        <w:t>Secretary</w:t>
      </w:r>
    </w:p>
    <w:p w14:paraId="6646E7CC" w14:textId="77777777" w:rsidR="00C53327" w:rsidRPr="00B92BB9" w:rsidRDefault="00C53327" w:rsidP="00093DF4">
      <w:pPr>
        <w:rPr>
          <w:sz w:val="24"/>
          <w:szCs w:val="24"/>
        </w:rPr>
      </w:pPr>
    </w:p>
    <w:p w14:paraId="49375B5E" w14:textId="77777777" w:rsidR="00005192" w:rsidRPr="00B92BB9" w:rsidRDefault="00005192" w:rsidP="00093DF4">
      <w:pPr>
        <w:rPr>
          <w:sz w:val="24"/>
          <w:szCs w:val="24"/>
        </w:rPr>
      </w:pPr>
    </w:p>
    <w:p w14:paraId="6BB91251" w14:textId="77777777" w:rsidR="00C53327" w:rsidRPr="00B92BB9" w:rsidRDefault="00C53327" w:rsidP="00C53327">
      <w:pPr>
        <w:rPr>
          <w:sz w:val="24"/>
          <w:szCs w:val="24"/>
        </w:rPr>
      </w:pPr>
      <w:r w:rsidRPr="00B92BB9">
        <w:rPr>
          <w:sz w:val="24"/>
          <w:szCs w:val="24"/>
        </w:rPr>
        <w:t>Enclosure</w:t>
      </w:r>
    </w:p>
    <w:p w14:paraId="3600A038" w14:textId="77777777" w:rsidR="00C53327" w:rsidRPr="00B92BB9" w:rsidRDefault="00C53327" w:rsidP="00C53327">
      <w:pPr>
        <w:rPr>
          <w:sz w:val="24"/>
          <w:szCs w:val="24"/>
        </w:rPr>
      </w:pPr>
    </w:p>
    <w:p w14:paraId="510F424F" w14:textId="63AC9224" w:rsidR="00066AE0" w:rsidRPr="00B92BB9" w:rsidRDefault="00367FDF" w:rsidP="00BA4EDF">
      <w:pPr>
        <w:rPr>
          <w:sz w:val="24"/>
          <w:szCs w:val="24"/>
        </w:rPr>
      </w:pPr>
      <w:r w:rsidRPr="00B92BB9">
        <w:rPr>
          <w:sz w:val="24"/>
          <w:szCs w:val="24"/>
        </w:rPr>
        <w:t xml:space="preserve">cc: </w:t>
      </w:r>
      <w:r w:rsidRPr="00B92BB9">
        <w:rPr>
          <w:sz w:val="24"/>
          <w:szCs w:val="24"/>
        </w:rPr>
        <w:tab/>
      </w:r>
      <w:r w:rsidR="00C3314D" w:rsidRPr="00B92BB9">
        <w:rPr>
          <w:sz w:val="24"/>
          <w:szCs w:val="24"/>
        </w:rPr>
        <w:t>Tanya McCloskey</w:t>
      </w:r>
      <w:r w:rsidR="00066AE0" w:rsidRPr="00B92BB9">
        <w:rPr>
          <w:sz w:val="24"/>
          <w:szCs w:val="24"/>
        </w:rPr>
        <w:t>, Office of Consumer Advocate</w:t>
      </w:r>
      <w:r w:rsidR="00C91975" w:rsidRPr="00B92BB9">
        <w:rPr>
          <w:sz w:val="24"/>
          <w:szCs w:val="24"/>
        </w:rPr>
        <w:t xml:space="preserve"> </w:t>
      </w:r>
      <w:r w:rsidR="007F5F75" w:rsidRPr="00B92BB9">
        <w:rPr>
          <w:sz w:val="24"/>
          <w:szCs w:val="24"/>
        </w:rPr>
        <w:t>(w/enclosure)</w:t>
      </w:r>
    </w:p>
    <w:p w14:paraId="516FB2DB" w14:textId="2D1705AA" w:rsidR="00066AE0" w:rsidRPr="00B92BB9" w:rsidRDefault="00066AE0" w:rsidP="00EA4E7F">
      <w:pPr>
        <w:ind w:left="720"/>
        <w:rPr>
          <w:sz w:val="24"/>
          <w:szCs w:val="24"/>
        </w:rPr>
      </w:pPr>
      <w:r w:rsidRPr="00B92BB9">
        <w:rPr>
          <w:sz w:val="24"/>
          <w:szCs w:val="24"/>
        </w:rPr>
        <w:t>John Evans, Office of Small Business Advocate</w:t>
      </w:r>
      <w:r w:rsidR="00C91975" w:rsidRPr="00B92BB9">
        <w:rPr>
          <w:sz w:val="24"/>
          <w:szCs w:val="24"/>
        </w:rPr>
        <w:t xml:space="preserve"> </w:t>
      </w:r>
      <w:r w:rsidR="007F5F75" w:rsidRPr="00B92BB9">
        <w:rPr>
          <w:sz w:val="24"/>
          <w:szCs w:val="24"/>
        </w:rPr>
        <w:t>(w/enclosure)</w:t>
      </w:r>
    </w:p>
    <w:p w14:paraId="452D5373" w14:textId="7C7FA486" w:rsidR="005C65EA" w:rsidRPr="00B92BB9" w:rsidRDefault="005148BA" w:rsidP="00EA4E7F">
      <w:pPr>
        <w:ind w:left="720"/>
        <w:rPr>
          <w:sz w:val="24"/>
          <w:szCs w:val="24"/>
        </w:rPr>
      </w:pPr>
      <w:r w:rsidRPr="00B92BB9">
        <w:rPr>
          <w:sz w:val="24"/>
          <w:szCs w:val="24"/>
        </w:rPr>
        <w:t>Richard Kanaskie</w:t>
      </w:r>
      <w:r w:rsidR="00C3314D" w:rsidRPr="00B92BB9">
        <w:rPr>
          <w:sz w:val="24"/>
          <w:szCs w:val="24"/>
        </w:rPr>
        <w:t>, PUC Bureau of Investigation and Enforcement</w:t>
      </w:r>
      <w:r w:rsidR="007F5F75" w:rsidRPr="00B92BB9">
        <w:rPr>
          <w:sz w:val="24"/>
          <w:szCs w:val="24"/>
        </w:rPr>
        <w:t xml:space="preserve"> (w/enclosure)</w:t>
      </w:r>
    </w:p>
    <w:p w14:paraId="1196314C" w14:textId="7ED2A006" w:rsidR="004443E1" w:rsidRPr="00B92BB9" w:rsidRDefault="004443E1" w:rsidP="00EA4E7F">
      <w:pPr>
        <w:ind w:left="720"/>
        <w:rPr>
          <w:sz w:val="24"/>
          <w:szCs w:val="24"/>
        </w:rPr>
      </w:pPr>
      <w:proofErr w:type="spellStart"/>
      <w:r w:rsidRPr="00B92BB9">
        <w:rPr>
          <w:sz w:val="24"/>
          <w:szCs w:val="24"/>
        </w:rPr>
        <w:t>Adeolu</w:t>
      </w:r>
      <w:proofErr w:type="spellEnd"/>
      <w:r w:rsidRPr="00B92BB9">
        <w:rPr>
          <w:sz w:val="24"/>
          <w:szCs w:val="24"/>
        </w:rPr>
        <w:t xml:space="preserve"> A. </w:t>
      </w:r>
      <w:proofErr w:type="spellStart"/>
      <w:r w:rsidRPr="00B92BB9">
        <w:rPr>
          <w:sz w:val="24"/>
          <w:szCs w:val="24"/>
        </w:rPr>
        <w:t>Bakare</w:t>
      </w:r>
      <w:proofErr w:type="spellEnd"/>
      <w:r w:rsidRPr="00B92BB9">
        <w:rPr>
          <w:sz w:val="24"/>
          <w:szCs w:val="24"/>
        </w:rPr>
        <w:t xml:space="preserve">, McNees Wallace &amp; </w:t>
      </w:r>
      <w:proofErr w:type="spellStart"/>
      <w:r w:rsidRPr="00B92BB9">
        <w:rPr>
          <w:sz w:val="24"/>
          <w:szCs w:val="24"/>
        </w:rPr>
        <w:t>Nurick</w:t>
      </w:r>
      <w:proofErr w:type="spellEnd"/>
      <w:r w:rsidRPr="00B92BB9">
        <w:rPr>
          <w:sz w:val="24"/>
          <w:szCs w:val="24"/>
        </w:rPr>
        <w:t>, LLC (w/enclosure)</w:t>
      </w:r>
    </w:p>
    <w:p w14:paraId="76E73F16" w14:textId="77777777" w:rsidR="000F4769" w:rsidRDefault="000F4769" w:rsidP="00BA4EDF">
      <w:pPr>
        <w:rPr>
          <w:sz w:val="24"/>
          <w:szCs w:val="24"/>
        </w:rPr>
      </w:pPr>
    </w:p>
    <w:p w14:paraId="206C26CE"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70197165" w14:textId="77777777" w:rsidR="00A94BA5" w:rsidRPr="00081A9B" w:rsidRDefault="00A94BA5" w:rsidP="007F6758">
      <w:pPr>
        <w:rPr>
          <w:sz w:val="26"/>
          <w:szCs w:val="26"/>
        </w:rPr>
      </w:pPr>
    </w:p>
    <w:p w14:paraId="46D7C054" w14:textId="589BDAD2" w:rsidR="002F2DA2" w:rsidRPr="00CC1A07" w:rsidRDefault="0005369C" w:rsidP="004443E1">
      <w:pPr>
        <w:spacing w:after="240"/>
        <w:rPr>
          <w:sz w:val="24"/>
          <w:szCs w:val="24"/>
        </w:rPr>
      </w:pPr>
      <w:r w:rsidRPr="001618DE">
        <w:rPr>
          <w:sz w:val="24"/>
          <w:szCs w:val="24"/>
        </w:rPr>
        <w:t xml:space="preserve">Note: </w:t>
      </w:r>
      <w:r w:rsidR="00366EC9" w:rsidRPr="001618DE">
        <w:rPr>
          <w:sz w:val="24"/>
          <w:szCs w:val="24"/>
        </w:rPr>
        <w:t xml:space="preserve"> </w:t>
      </w:r>
      <w:r w:rsidR="00773A44" w:rsidRPr="00CC1A07">
        <w:rPr>
          <w:sz w:val="24"/>
          <w:szCs w:val="24"/>
        </w:rPr>
        <w:t>Please r</w:t>
      </w:r>
      <w:r w:rsidRPr="00CC1A07">
        <w:rPr>
          <w:sz w:val="24"/>
          <w:szCs w:val="24"/>
        </w:rPr>
        <w:t>estate the data reques</w:t>
      </w:r>
      <w:r w:rsidR="002137CA" w:rsidRPr="00CC1A07">
        <w:rPr>
          <w:sz w:val="24"/>
          <w:szCs w:val="24"/>
        </w:rPr>
        <w:t>t</w:t>
      </w:r>
      <w:r w:rsidR="00D6795D" w:rsidRPr="00CC1A07">
        <w:rPr>
          <w:sz w:val="24"/>
          <w:szCs w:val="24"/>
        </w:rPr>
        <w:t xml:space="preserve"> prior to providing a response.  </w:t>
      </w:r>
      <w:r w:rsidR="002137CA" w:rsidRPr="00CC1A07">
        <w:rPr>
          <w:sz w:val="24"/>
          <w:szCs w:val="24"/>
        </w:rPr>
        <w:t>I</w:t>
      </w:r>
      <w:r w:rsidRPr="00CC1A07">
        <w:rPr>
          <w:sz w:val="24"/>
          <w:szCs w:val="24"/>
        </w:rPr>
        <w:t>n addition</w:t>
      </w:r>
      <w:r w:rsidR="00366EC9" w:rsidRPr="00CC1A07">
        <w:rPr>
          <w:sz w:val="24"/>
          <w:szCs w:val="24"/>
        </w:rPr>
        <w:t>,</w:t>
      </w:r>
      <w:r w:rsidR="00DE5642" w:rsidRPr="00CC1A07">
        <w:rPr>
          <w:sz w:val="24"/>
          <w:szCs w:val="24"/>
        </w:rPr>
        <w:t xml:space="preserve"> </w:t>
      </w:r>
      <w:r w:rsidRPr="00CC1A07">
        <w:rPr>
          <w:sz w:val="24"/>
          <w:szCs w:val="24"/>
        </w:rPr>
        <w:t xml:space="preserve">provide the name </w:t>
      </w:r>
      <w:r w:rsidR="002137CA" w:rsidRPr="00CC1A07">
        <w:rPr>
          <w:sz w:val="24"/>
          <w:szCs w:val="24"/>
        </w:rPr>
        <w:t xml:space="preserve">and title </w:t>
      </w:r>
      <w:r w:rsidRPr="00CC1A07">
        <w:rPr>
          <w:sz w:val="24"/>
          <w:szCs w:val="24"/>
        </w:rPr>
        <w:t>of the person(s) providing the response and/or information</w:t>
      </w:r>
      <w:r w:rsidR="002137CA" w:rsidRPr="00CC1A07">
        <w:rPr>
          <w:sz w:val="24"/>
          <w:szCs w:val="24"/>
        </w:rPr>
        <w:t xml:space="preserve"> for each</w:t>
      </w:r>
      <w:r w:rsidR="00366EC9" w:rsidRPr="00CC1A07">
        <w:rPr>
          <w:sz w:val="24"/>
          <w:szCs w:val="24"/>
        </w:rPr>
        <w:t xml:space="preserve"> data request</w:t>
      </w:r>
      <w:r w:rsidRPr="00CC1A07">
        <w:rPr>
          <w:sz w:val="24"/>
          <w:szCs w:val="24"/>
        </w:rPr>
        <w:t>.</w:t>
      </w:r>
    </w:p>
    <w:p w14:paraId="3397B29D" w14:textId="24715527" w:rsidR="00A258DD" w:rsidRPr="00CC1A07" w:rsidRDefault="002F2DA2" w:rsidP="00A258DD">
      <w:pPr>
        <w:pStyle w:val="ListParagraph"/>
        <w:numPr>
          <w:ilvl w:val="0"/>
          <w:numId w:val="26"/>
        </w:numPr>
        <w:ind w:hanging="720"/>
        <w:rPr>
          <w:sz w:val="24"/>
          <w:szCs w:val="24"/>
        </w:rPr>
      </w:pPr>
      <w:r w:rsidRPr="00CC1A07">
        <w:rPr>
          <w:sz w:val="24"/>
          <w:szCs w:val="24"/>
        </w:rPr>
        <w:t xml:space="preserve">Please provide a map depicting </w:t>
      </w:r>
      <w:r w:rsidR="00DD1CE5" w:rsidRPr="00CC1A07">
        <w:rPr>
          <w:sz w:val="24"/>
          <w:szCs w:val="24"/>
        </w:rPr>
        <w:t xml:space="preserve">the </w:t>
      </w:r>
      <w:r w:rsidRPr="00CC1A07">
        <w:rPr>
          <w:sz w:val="24"/>
          <w:szCs w:val="24"/>
        </w:rPr>
        <w:t xml:space="preserve">location or route of the waterworks </w:t>
      </w:r>
      <w:r w:rsidR="00DD1CE5" w:rsidRPr="00CC1A07">
        <w:rPr>
          <w:sz w:val="24"/>
          <w:szCs w:val="24"/>
        </w:rPr>
        <w:t xml:space="preserve">facilities to be </w:t>
      </w:r>
      <w:r w:rsidR="00E101E1" w:rsidRPr="00CC1A07">
        <w:rPr>
          <w:sz w:val="24"/>
          <w:szCs w:val="24"/>
        </w:rPr>
        <w:t>acquired</w:t>
      </w:r>
      <w:r w:rsidR="00DD1CE5" w:rsidRPr="00CC1A07">
        <w:rPr>
          <w:sz w:val="24"/>
          <w:szCs w:val="24"/>
        </w:rPr>
        <w:t xml:space="preserve"> as part of this Application</w:t>
      </w:r>
      <w:r w:rsidR="0049328B" w:rsidRPr="00CC1A07">
        <w:rPr>
          <w:sz w:val="24"/>
          <w:szCs w:val="24"/>
        </w:rPr>
        <w:t xml:space="preserve"> along with </w:t>
      </w:r>
      <w:r w:rsidRPr="00CC1A07">
        <w:rPr>
          <w:sz w:val="24"/>
          <w:szCs w:val="24"/>
        </w:rPr>
        <w:t>Phoenixville</w:t>
      </w:r>
      <w:r w:rsidR="008A157A" w:rsidRPr="00CC1A07">
        <w:rPr>
          <w:sz w:val="24"/>
          <w:szCs w:val="24"/>
        </w:rPr>
        <w:t xml:space="preserve"> Borough</w:t>
      </w:r>
      <w:r w:rsidRPr="00CC1A07">
        <w:rPr>
          <w:sz w:val="24"/>
          <w:szCs w:val="24"/>
        </w:rPr>
        <w:t xml:space="preserve">’s </w:t>
      </w:r>
      <w:r w:rsidR="008A157A" w:rsidRPr="00CC1A07">
        <w:rPr>
          <w:sz w:val="24"/>
          <w:szCs w:val="24"/>
        </w:rPr>
        <w:t xml:space="preserve">(Phoenixville’s) </w:t>
      </w:r>
      <w:r w:rsidRPr="00CC1A07">
        <w:rPr>
          <w:sz w:val="24"/>
          <w:szCs w:val="24"/>
        </w:rPr>
        <w:t>current and proposed interconnect locations with Aqua</w:t>
      </w:r>
      <w:r w:rsidR="00955B33" w:rsidRPr="00CC1A07">
        <w:rPr>
          <w:sz w:val="24"/>
          <w:szCs w:val="24"/>
        </w:rPr>
        <w:t xml:space="preserve"> Pennsylvania Inc. (Aqua)</w:t>
      </w:r>
      <w:r w:rsidRPr="00CC1A07">
        <w:rPr>
          <w:sz w:val="24"/>
          <w:szCs w:val="24"/>
        </w:rPr>
        <w:t xml:space="preserve"> and </w:t>
      </w:r>
      <w:r w:rsidR="00955B33" w:rsidRPr="00CC1A07">
        <w:rPr>
          <w:sz w:val="24"/>
          <w:szCs w:val="24"/>
        </w:rPr>
        <w:t>Pennsylvania-American Water Company (</w:t>
      </w:r>
      <w:r w:rsidRPr="00CC1A07">
        <w:rPr>
          <w:sz w:val="24"/>
          <w:szCs w:val="24"/>
        </w:rPr>
        <w:t>PAWC</w:t>
      </w:r>
      <w:r w:rsidR="00955B33" w:rsidRPr="00CC1A07">
        <w:rPr>
          <w:sz w:val="24"/>
          <w:szCs w:val="24"/>
        </w:rPr>
        <w:t>)</w:t>
      </w:r>
      <w:r w:rsidRPr="00CC1A07">
        <w:rPr>
          <w:sz w:val="24"/>
          <w:szCs w:val="24"/>
        </w:rPr>
        <w:t>.</w:t>
      </w:r>
    </w:p>
    <w:p w14:paraId="2ADC8226" w14:textId="77777777" w:rsidR="00A258DD" w:rsidRPr="00CC1A07" w:rsidRDefault="00A258DD" w:rsidP="00A258DD">
      <w:pPr>
        <w:pStyle w:val="ListParagraph"/>
        <w:rPr>
          <w:sz w:val="24"/>
          <w:szCs w:val="24"/>
        </w:rPr>
      </w:pPr>
    </w:p>
    <w:p w14:paraId="59AE0836" w14:textId="57AD7608" w:rsidR="00105390" w:rsidRPr="00CC1A07" w:rsidRDefault="002B4F55" w:rsidP="00A258DD">
      <w:pPr>
        <w:pStyle w:val="ListParagraph"/>
        <w:numPr>
          <w:ilvl w:val="0"/>
          <w:numId w:val="26"/>
        </w:numPr>
        <w:ind w:hanging="720"/>
        <w:rPr>
          <w:sz w:val="24"/>
          <w:szCs w:val="24"/>
        </w:rPr>
      </w:pPr>
      <w:r w:rsidRPr="00CC1A07">
        <w:rPr>
          <w:sz w:val="24"/>
          <w:szCs w:val="24"/>
        </w:rPr>
        <w:t xml:space="preserve">Please </w:t>
      </w:r>
      <w:r w:rsidR="00105390" w:rsidRPr="00CC1A07">
        <w:rPr>
          <w:sz w:val="24"/>
          <w:szCs w:val="24"/>
        </w:rPr>
        <w:t xml:space="preserve">provide a </w:t>
      </w:r>
      <w:r w:rsidRPr="00CC1A07">
        <w:rPr>
          <w:sz w:val="24"/>
          <w:szCs w:val="24"/>
        </w:rPr>
        <w:t>revise</w:t>
      </w:r>
      <w:r w:rsidR="00105390" w:rsidRPr="00CC1A07">
        <w:rPr>
          <w:sz w:val="24"/>
          <w:szCs w:val="24"/>
        </w:rPr>
        <w:t xml:space="preserve">d copy of </w:t>
      </w:r>
      <w:r w:rsidRPr="00CC1A07">
        <w:rPr>
          <w:sz w:val="24"/>
          <w:szCs w:val="24"/>
        </w:rPr>
        <w:t xml:space="preserve">the Application’s Exhibit A </w:t>
      </w:r>
      <w:r w:rsidR="00105390" w:rsidRPr="00CC1A07">
        <w:rPr>
          <w:sz w:val="24"/>
          <w:szCs w:val="24"/>
        </w:rPr>
        <w:t xml:space="preserve">map </w:t>
      </w:r>
      <w:r w:rsidR="00FF7AB6" w:rsidRPr="00CC1A07">
        <w:rPr>
          <w:sz w:val="24"/>
          <w:szCs w:val="24"/>
        </w:rPr>
        <w:t xml:space="preserve">that </w:t>
      </w:r>
      <w:r w:rsidR="00DD1CE5" w:rsidRPr="00CC1A07">
        <w:rPr>
          <w:sz w:val="24"/>
          <w:szCs w:val="24"/>
        </w:rPr>
        <w:t>clarif</w:t>
      </w:r>
      <w:r w:rsidR="00FF7AB6" w:rsidRPr="00CC1A07">
        <w:rPr>
          <w:sz w:val="24"/>
          <w:szCs w:val="24"/>
        </w:rPr>
        <w:t>ies</w:t>
      </w:r>
      <w:r w:rsidR="00DD1CE5" w:rsidRPr="00CC1A07">
        <w:rPr>
          <w:sz w:val="24"/>
          <w:szCs w:val="24"/>
        </w:rPr>
        <w:t xml:space="preserve"> the meaning</w:t>
      </w:r>
      <w:r w:rsidR="00A258DD" w:rsidRPr="00CC1A07">
        <w:rPr>
          <w:sz w:val="24"/>
          <w:szCs w:val="24"/>
        </w:rPr>
        <w:t xml:space="preserve"> of the area with the blue boundary </w:t>
      </w:r>
      <w:r w:rsidR="00865EF6">
        <w:rPr>
          <w:sz w:val="24"/>
          <w:szCs w:val="24"/>
        </w:rPr>
        <w:t>by noting it in</w:t>
      </w:r>
      <w:r w:rsidR="00A258DD" w:rsidRPr="00CC1A07">
        <w:rPr>
          <w:sz w:val="24"/>
          <w:szCs w:val="24"/>
        </w:rPr>
        <w:t xml:space="preserve"> the map’s legend</w:t>
      </w:r>
      <w:r w:rsidR="00904E40" w:rsidRPr="00CC1A07">
        <w:rPr>
          <w:sz w:val="24"/>
          <w:szCs w:val="24"/>
        </w:rPr>
        <w:t>.</w:t>
      </w:r>
    </w:p>
    <w:p w14:paraId="1A8EA5F1" w14:textId="77777777" w:rsidR="00105390" w:rsidRPr="00CC1A07" w:rsidRDefault="00105390" w:rsidP="00105390">
      <w:pPr>
        <w:pStyle w:val="ListParagraph"/>
        <w:rPr>
          <w:sz w:val="24"/>
          <w:szCs w:val="24"/>
        </w:rPr>
      </w:pPr>
    </w:p>
    <w:p w14:paraId="5CE95B97" w14:textId="392FF61B" w:rsidR="0084770D" w:rsidRDefault="00CC1A07" w:rsidP="0084770D">
      <w:pPr>
        <w:pStyle w:val="ListParagraph"/>
        <w:numPr>
          <w:ilvl w:val="0"/>
          <w:numId w:val="26"/>
        </w:numPr>
        <w:ind w:hanging="720"/>
        <w:rPr>
          <w:sz w:val="24"/>
          <w:szCs w:val="24"/>
        </w:rPr>
      </w:pPr>
      <w:r w:rsidRPr="00CC1A07">
        <w:rPr>
          <w:sz w:val="24"/>
          <w:szCs w:val="24"/>
        </w:rPr>
        <w:t>As per Section 1327 of the Public Utility Code, 66 Pa. C.S. § 1327(a)(6)</w:t>
      </w:r>
      <w:r w:rsidR="00753840">
        <w:rPr>
          <w:sz w:val="24"/>
          <w:szCs w:val="24"/>
        </w:rPr>
        <w:t>,</w:t>
      </w:r>
      <w:r w:rsidRPr="00CC1A07">
        <w:rPr>
          <w:sz w:val="24"/>
          <w:szCs w:val="24"/>
        </w:rPr>
        <w:t xml:space="preserve"> </w:t>
      </w:r>
      <w:r w:rsidR="00753840">
        <w:rPr>
          <w:sz w:val="24"/>
          <w:szCs w:val="24"/>
        </w:rPr>
        <w:t>p</w:t>
      </w:r>
      <w:r w:rsidRPr="00CC1A07">
        <w:rPr>
          <w:sz w:val="24"/>
          <w:szCs w:val="24"/>
        </w:rPr>
        <w:t>lease provide evidence that the purchase price is reasonable (i.e., provide a comparison of the proposed purchase price and estimated original cost less depreciation).</w:t>
      </w:r>
    </w:p>
    <w:p w14:paraId="7C795F71" w14:textId="77777777" w:rsidR="0084770D" w:rsidRPr="0084770D" w:rsidRDefault="0084770D" w:rsidP="0084770D">
      <w:pPr>
        <w:pStyle w:val="ListParagraph"/>
        <w:rPr>
          <w:sz w:val="24"/>
          <w:szCs w:val="24"/>
        </w:rPr>
      </w:pPr>
    </w:p>
    <w:p w14:paraId="256F288D" w14:textId="361BA082" w:rsidR="0084770D" w:rsidRPr="0084770D" w:rsidRDefault="0084770D" w:rsidP="0084770D">
      <w:pPr>
        <w:pStyle w:val="ListParagraph"/>
        <w:numPr>
          <w:ilvl w:val="0"/>
          <w:numId w:val="26"/>
        </w:numPr>
        <w:ind w:hanging="720"/>
        <w:rPr>
          <w:sz w:val="24"/>
          <w:szCs w:val="24"/>
        </w:rPr>
      </w:pPr>
      <w:r w:rsidRPr="0084770D">
        <w:rPr>
          <w:sz w:val="24"/>
          <w:szCs w:val="24"/>
        </w:rPr>
        <w:t>Please provide the original cost, by year and major plant category, of used and useful plant in service and related accrued depreciation calculations for the assets to be transferred as part of this transaction.</w:t>
      </w:r>
    </w:p>
    <w:p w14:paraId="5A204869" w14:textId="77777777" w:rsidR="00D724F7" w:rsidRPr="00CC1A07" w:rsidRDefault="00D724F7" w:rsidP="00D51630">
      <w:pPr>
        <w:rPr>
          <w:sz w:val="24"/>
          <w:szCs w:val="24"/>
        </w:rPr>
      </w:pPr>
    </w:p>
    <w:p w14:paraId="4A84D073" w14:textId="77777777" w:rsidR="000C7695" w:rsidRDefault="002067F5" w:rsidP="000C7695">
      <w:pPr>
        <w:pStyle w:val="ListParagraph"/>
        <w:numPr>
          <w:ilvl w:val="0"/>
          <w:numId w:val="26"/>
        </w:numPr>
        <w:ind w:hanging="720"/>
        <w:rPr>
          <w:sz w:val="24"/>
          <w:szCs w:val="24"/>
        </w:rPr>
      </w:pPr>
      <w:r w:rsidRPr="00CC1A07">
        <w:rPr>
          <w:sz w:val="24"/>
          <w:szCs w:val="24"/>
        </w:rPr>
        <w:t xml:space="preserve">Please provide a breakdown of the sources of funds used to finance the construction of </w:t>
      </w:r>
      <w:r w:rsidR="00105390" w:rsidRPr="00CC1A07">
        <w:rPr>
          <w:sz w:val="24"/>
          <w:szCs w:val="24"/>
        </w:rPr>
        <w:t xml:space="preserve">Phoenixville’s </w:t>
      </w:r>
      <w:r w:rsidRPr="00CC1A07">
        <w:rPr>
          <w:sz w:val="24"/>
          <w:szCs w:val="24"/>
        </w:rPr>
        <w:t xml:space="preserve">assets to be </w:t>
      </w:r>
      <w:r w:rsidR="00105390" w:rsidRPr="00CC1A07">
        <w:rPr>
          <w:sz w:val="24"/>
          <w:szCs w:val="24"/>
        </w:rPr>
        <w:t>acquired by Aqua</w:t>
      </w:r>
      <w:r w:rsidRPr="00CC1A07">
        <w:rPr>
          <w:sz w:val="24"/>
          <w:szCs w:val="24"/>
        </w:rPr>
        <w:t xml:space="preserve"> as part of this </w:t>
      </w:r>
      <w:r w:rsidR="00105390" w:rsidRPr="00CC1A07">
        <w:rPr>
          <w:sz w:val="24"/>
          <w:szCs w:val="24"/>
        </w:rPr>
        <w:t xml:space="preserve">proposed </w:t>
      </w:r>
      <w:r w:rsidRPr="00CC1A07">
        <w:rPr>
          <w:sz w:val="24"/>
          <w:szCs w:val="24"/>
        </w:rPr>
        <w:t>transaction.</w:t>
      </w:r>
    </w:p>
    <w:p w14:paraId="4BC4FB42" w14:textId="77777777" w:rsidR="000C7695" w:rsidRPr="000C7695" w:rsidRDefault="000C7695" w:rsidP="000C7695">
      <w:pPr>
        <w:pStyle w:val="ListParagraph"/>
        <w:rPr>
          <w:sz w:val="24"/>
          <w:szCs w:val="24"/>
        </w:rPr>
      </w:pPr>
    </w:p>
    <w:p w14:paraId="07F49A8D" w14:textId="3C1720D3" w:rsidR="000C7695" w:rsidRPr="000C7695" w:rsidRDefault="000C7695" w:rsidP="000C7695">
      <w:pPr>
        <w:pStyle w:val="ListParagraph"/>
        <w:numPr>
          <w:ilvl w:val="0"/>
          <w:numId w:val="26"/>
        </w:numPr>
        <w:ind w:hanging="720"/>
        <w:rPr>
          <w:sz w:val="24"/>
          <w:szCs w:val="24"/>
        </w:rPr>
      </w:pPr>
      <w:r w:rsidRPr="000C7695">
        <w:rPr>
          <w:sz w:val="24"/>
          <w:szCs w:val="24"/>
        </w:rPr>
        <w:t xml:space="preserve">Please state if any of </w:t>
      </w:r>
      <w:r>
        <w:rPr>
          <w:sz w:val="24"/>
          <w:szCs w:val="24"/>
        </w:rPr>
        <w:t xml:space="preserve">Phoenixville’s </w:t>
      </w:r>
      <w:r w:rsidRPr="000C7695">
        <w:rPr>
          <w:sz w:val="24"/>
          <w:szCs w:val="24"/>
        </w:rPr>
        <w:t>water system assets</w:t>
      </w:r>
      <w:r w:rsidR="00753840">
        <w:rPr>
          <w:sz w:val="24"/>
          <w:szCs w:val="24"/>
        </w:rPr>
        <w:t xml:space="preserve"> to be acquired by Aqua</w:t>
      </w:r>
      <w:r w:rsidRPr="000C7695">
        <w:rPr>
          <w:sz w:val="24"/>
          <w:szCs w:val="24"/>
        </w:rPr>
        <w:t xml:space="preserve"> were contributed.</w:t>
      </w:r>
    </w:p>
    <w:p w14:paraId="5970430C" w14:textId="77777777" w:rsidR="00DD1CE5" w:rsidRPr="00CC1A07" w:rsidRDefault="00DD1CE5" w:rsidP="00DD1CE5">
      <w:pPr>
        <w:pStyle w:val="ListParagraph"/>
        <w:numPr>
          <w:ilvl w:val="0"/>
          <w:numId w:val="26"/>
        </w:numPr>
        <w:spacing w:before="240"/>
        <w:ind w:hanging="720"/>
        <w:contextualSpacing w:val="0"/>
        <w:rPr>
          <w:sz w:val="24"/>
          <w:szCs w:val="24"/>
        </w:rPr>
      </w:pPr>
      <w:r w:rsidRPr="00CC1A07">
        <w:rPr>
          <w:sz w:val="24"/>
          <w:szCs w:val="24"/>
        </w:rPr>
        <w:t xml:space="preserve">The Application’s </w:t>
      </w:r>
      <w:r w:rsidR="00B8387C" w:rsidRPr="00CC1A07">
        <w:rPr>
          <w:sz w:val="24"/>
          <w:szCs w:val="24"/>
        </w:rPr>
        <w:t xml:space="preserve">Section 34 </w:t>
      </w:r>
      <w:r w:rsidRPr="00CC1A07">
        <w:rPr>
          <w:sz w:val="24"/>
          <w:szCs w:val="24"/>
        </w:rPr>
        <w:t>indicates</w:t>
      </w:r>
      <w:r w:rsidR="00B8387C" w:rsidRPr="00CC1A07">
        <w:rPr>
          <w:sz w:val="24"/>
          <w:szCs w:val="24"/>
        </w:rPr>
        <w:t xml:space="preserve"> an estimated annual operating and maintenance expense of $181,000, exclusive of depreciation.  Please provide an estimate of annual depreciation that </w:t>
      </w:r>
      <w:r w:rsidRPr="00CC1A07">
        <w:rPr>
          <w:sz w:val="24"/>
          <w:szCs w:val="24"/>
        </w:rPr>
        <w:t>is</w:t>
      </w:r>
      <w:r w:rsidR="00B8387C" w:rsidRPr="00CC1A07">
        <w:rPr>
          <w:sz w:val="24"/>
          <w:szCs w:val="24"/>
        </w:rPr>
        <w:t xml:space="preserve"> in addition to the $181,000 estimate.</w:t>
      </w:r>
    </w:p>
    <w:p w14:paraId="237399D1" w14:textId="4F01F233" w:rsidR="00DF38AE" w:rsidRPr="00CC1A07" w:rsidRDefault="00DD1CE5" w:rsidP="009B52E8">
      <w:pPr>
        <w:pStyle w:val="ListParagraph"/>
        <w:numPr>
          <w:ilvl w:val="0"/>
          <w:numId w:val="26"/>
        </w:numPr>
        <w:spacing w:before="240"/>
        <w:ind w:hanging="720"/>
        <w:contextualSpacing w:val="0"/>
        <w:rPr>
          <w:sz w:val="24"/>
          <w:szCs w:val="24"/>
        </w:rPr>
      </w:pPr>
      <w:r w:rsidRPr="00CC1A07">
        <w:rPr>
          <w:sz w:val="24"/>
          <w:szCs w:val="24"/>
        </w:rPr>
        <w:t xml:space="preserve">The Application’s </w:t>
      </w:r>
      <w:r w:rsidR="00FE4992" w:rsidRPr="00CC1A07">
        <w:rPr>
          <w:sz w:val="24"/>
          <w:szCs w:val="24"/>
        </w:rPr>
        <w:t xml:space="preserve">Section 20 indicates Phoenixville has 39 fire hydrants that Aqua will acquire.  However, Schedule 4.h of the </w:t>
      </w:r>
      <w:r w:rsidRPr="00CC1A07">
        <w:rPr>
          <w:sz w:val="24"/>
          <w:szCs w:val="24"/>
        </w:rPr>
        <w:t xml:space="preserve">Application’s </w:t>
      </w:r>
      <w:r w:rsidR="007C0F7D" w:rsidRPr="00CC1A07">
        <w:rPr>
          <w:sz w:val="24"/>
          <w:szCs w:val="24"/>
        </w:rPr>
        <w:t>Asset Purchase Agreement (</w:t>
      </w:r>
      <w:r w:rsidR="00FE4992" w:rsidRPr="00CC1A07">
        <w:rPr>
          <w:sz w:val="24"/>
          <w:szCs w:val="24"/>
        </w:rPr>
        <w:t>APA</w:t>
      </w:r>
      <w:r w:rsidR="007C0F7D" w:rsidRPr="00CC1A07">
        <w:rPr>
          <w:sz w:val="24"/>
          <w:szCs w:val="24"/>
        </w:rPr>
        <w:t xml:space="preserve">) </w:t>
      </w:r>
      <w:r w:rsidR="00FE4992" w:rsidRPr="00CC1A07">
        <w:rPr>
          <w:sz w:val="24"/>
          <w:szCs w:val="24"/>
        </w:rPr>
        <w:t xml:space="preserve">appears to depict 51 fire hydrants </w:t>
      </w:r>
      <w:r w:rsidRPr="00CC1A07">
        <w:rPr>
          <w:sz w:val="24"/>
          <w:szCs w:val="24"/>
        </w:rPr>
        <w:t xml:space="preserve">while the Application’s </w:t>
      </w:r>
      <w:r w:rsidR="00FE4992" w:rsidRPr="00CC1A07">
        <w:rPr>
          <w:sz w:val="24"/>
          <w:szCs w:val="24"/>
        </w:rPr>
        <w:t xml:space="preserve">Exhibit J indicates there are 54 public fire hydrants outside the borough’s limits. </w:t>
      </w:r>
      <w:r w:rsidR="003D66C8" w:rsidRPr="00CC1A07">
        <w:rPr>
          <w:sz w:val="24"/>
          <w:szCs w:val="24"/>
        </w:rPr>
        <w:t xml:space="preserve"> </w:t>
      </w:r>
      <w:r w:rsidR="00FE4992" w:rsidRPr="00CC1A07">
        <w:rPr>
          <w:sz w:val="24"/>
          <w:szCs w:val="24"/>
        </w:rPr>
        <w:t xml:space="preserve">Please </w:t>
      </w:r>
      <w:r w:rsidRPr="00CC1A07">
        <w:rPr>
          <w:sz w:val="24"/>
          <w:szCs w:val="24"/>
        </w:rPr>
        <w:t xml:space="preserve">clarify the </w:t>
      </w:r>
      <w:r w:rsidR="003D66C8" w:rsidRPr="00CC1A07">
        <w:rPr>
          <w:sz w:val="24"/>
          <w:szCs w:val="24"/>
        </w:rPr>
        <w:t xml:space="preserve">total </w:t>
      </w:r>
      <w:r w:rsidRPr="00CC1A07">
        <w:rPr>
          <w:sz w:val="24"/>
          <w:szCs w:val="24"/>
        </w:rPr>
        <w:t xml:space="preserve">number of hydrants to be acquired </w:t>
      </w:r>
      <w:r w:rsidR="0091539B" w:rsidRPr="00CC1A07">
        <w:rPr>
          <w:sz w:val="24"/>
          <w:szCs w:val="24"/>
        </w:rPr>
        <w:t xml:space="preserve">by Aqua </w:t>
      </w:r>
      <w:r w:rsidRPr="00CC1A07">
        <w:rPr>
          <w:sz w:val="24"/>
          <w:szCs w:val="24"/>
        </w:rPr>
        <w:t>in each municipality by type (i.e., public and private).</w:t>
      </w:r>
    </w:p>
    <w:p w14:paraId="355A5724" w14:textId="77777777" w:rsidR="003D66C8" w:rsidRPr="00CC1A07" w:rsidRDefault="00C24745" w:rsidP="003D66C8">
      <w:pPr>
        <w:pStyle w:val="ListParagraph"/>
        <w:numPr>
          <w:ilvl w:val="0"/>
          <w:numId w:val="26"/>
        </w:numPr>
        <w:spacing w:before="240"/>
        <w:ind w:hanging="720"/>
        <w:contextualSpacing w:val="0"/>
        <w:rPr>
          <w:sz w:val="24"/>
          <w:szCs w:val="24"/>
        </w:rPr>
      </w:pPr>
      <w:r w:rsidRPr="00CC1A07">
        <w:rPr>
          <w:sz w:val="24"/>
          <w:szCs w:val="24"/>
        </w:rPr>
        <w:t xml:space="preserve">Please provide revised </w:t>
      </w:r>
      <w:r w:rsidR="00DF38AE" w:rsidRPr="00CC1A07">
        <w:rPr>
          <w:sz w:val="24"/>
          <w:szCs w:val="24"/>
        </w:rPr>
        <w:t xml:space="preserve">annual </w:t>
      </w:r>
      <w:r w:rsidRPr="00CC1A07">
        <w:rPr>
          <w:sz w:val="24"/>
          <w:szCs w:val="24"/>
        </w:rPr>
        <w:t xml:space="preserve">revenue calculation </w:t>
      </w:r>
      <w:r w:rsidR="00DF38AE" w:rsidRPr="00CC1A07">
        <w:rPr>
          <w:sz w:val="24"/>
          <w:szCs w:val="24"/>
        </w:rPr>
        <w:t>i</w:t>
      </w:r>
      <w:r w:rsidRPr="00CC1A07">
        <w:rPr>
          <w:sz w:val="24"/>
          <w:szCs w:val="24"/>
        </w:rPr>
        <w:t xml:space="preserve">f </w:t>
      </w:r>
      <w:r w:rsidR="00DF38AE" w:rsidRPr="00CC1A07">
        <w:rPr>
          <w:sz w:val="24"/>
          <w:szCs w:val="24"/>
        </w:rPr>
        <w:t xml:space="preserve">the number fire </w:t>
      </w:r>
      <w:r w:rsidR="00FE4992" w:rsidRPr="00CC1A07">
        <w:rPr>
          <w:sz w:val="24"/>
          <w:szCs w:val="24"/>
        </w:rPr>
        <w:t xml:space="preserve">hydrants </w:t>
      </w:r>
      <w:r w:rsidR="00DF38AE" w:rsidRPr="00CC1A07">
        <w:rPr>
          <w:sz w:val="24"/>
          <w:szCs w:val="24"/>
        </w:rPr>
        <w:t xml:space="preserve">that </w:t>
      </w:r>
      <w:r w:rsidR="00FE4992" w:rsidRPr="00CC1A07">
        <w:rPr>
          <w:sz w:val="24"/>
          <w:szCs w:val="24"/>
        </w:rPr>
        <w:t xml:space="preserve">Aqua will </w:t>
      </w:r>
      <w:r w:rsidR="00DF38AE" w:rsidRPr="00CC1A07">
        <w:rPr>
          <w:sz w:val="24"/>
          <w:szCs w:val="24"/>
        </w:rPr>
        <w:t xml:space="preserve">acquire </w:t>
      </w:r>
      <w:r w:rsidR="004443E1" w:rsidRPr="00CC1A07">
        <w:rPr>
          <w:sz w:val="24"/>
          <w:szCs w:val="24"/>
        </w:rPr>
        <w:t xml:space="preserve">from Phoenixville </w:t>
      </w:r>
      <w:r w:rsidR="00DF38AE" w:rsidRPr="00CC1A07">
        <w:rPr>
          <w:sz w:val="24"/>
          <w:szCs w:val="24"/>
        </w:rPr>
        <w:t>does not equal 39</w:t>
      </w:r>
      <w:r w:rsidR="00FE4992" w:rsidRPr="00CC1A07">
        <w:rPr>
          <w:sz w:val="24"/>
          <w:szCs w:val="24"/>
        </w:rPr>
        <w:t>.</w:t>
      </w:r>
    </w:p>
    <w:p w14:paraId="1F148A89" w14:textId="7D5380AE" w:rsidR="00423A11" w:rsidRDefault="00C26C46" w:rsidP="003D66C8">
      <w:pPr>
        <w:pStyle w:val="ListParagraph"/>
        <w:numPr>
          <w:ilvl w:val="0"/>
          <w:numId w:val="26"/>
        </w:numPr>
        <w:spacing w:before="240"/>
        <w:ind w:hanging="720"/>
        <w:contextualSpacing w:val="0"/>
        <w:rPr>
          <w:sz w:val="24"/>
          <w:szCs w:val="24"/>
        </w:rPr>
      </w:pPr>
      <w:r w:rsidRPr="00CC1A07">
        <w:rPr>
          <w:sz w:val="24"/>
          <w:szCs w:val="24"/>
        </w:rPr>
        <w:t xml:space="preserve">Section 1.4(a) of the </w:t>
      </w:r>
      <w:r w:rsidR="00BC4C44" w:rsidRPr="00CC1A07">
        <w:rPr>
          <w:sz w:val="24"/>
          <w:szCs w:val="24"/>
        </w:rPr>
        <w:t xml:space="preserve">Application’s </w:t>
      </w:r>
      <w:r w:rsidRPr="00CC1A07">
        <w:rPr>
          <w:sz w:val="24"/>
          <w:szCs w:val="24"/>
        </w:rPr>
        <w:t>APA referenced a Cash Deposit Escrow Agreement dated November 17, 2016</w:t>
      </w:r>
      <w:r w:rsidR="004443E1" w:rsidRPr="00CC1A07">
        <w:rPr>
          <w:sz w:val="24"/>
          <w:szCs w:val="24"/>
        </w:rPr>
        <w:t>,</w:t>
      </w:r>
      <w:r w:rsidRPr="00CC1A07">
        <w:rPr>
          <w:sz w:val="24"/>
          <w:szCs w:val="24"/>
        </w:rPr>
        <w:t xml:space="preserve"> between Aqua and Phoenixville.  Please provide a copy of this agreement.</w:t>
      </w:r>
    </w:p>
    <w:p w14:paraId="077C90A5" w14:textId="77777777" w:rsidR="00423A11" w:rsidRDefault="00423A11">
      <w:pPr>
        <w:rPr>
          <w:sz w:val="24"/>
          <w:szCs w:val="24"/>
        </w:rPr>
      </w:pPr>
      <w:r>
        <w:rPr>
          <w:sz w:val="24"/>
          <w:szCs w:val="24"/>
        </w:rPr>
        <w:br w:type="page"/>
      </w:r>
    </w:p>
    <w:p w14:paraId="1B49E7EF" w14:textId="77777777" w:rsidR="00423A11" w:rsidRPr="00423A11" w:rsidRDefault="00423A11" w:rsidP="00423A11">
      <w:pPr>
        <w:spacing w:before="240"/>
        <w:rPr>
          <w:sz w:val="24"/>
          <w:szCs w:val="24"/>
        </w:rPr>
      </w:pPr>
    </w:p>
    <w:p w14:paraId="08F433B7" w14:textId="45931301" w:rsidR="002D1476" w:rsidRPr="00423A11" w:rsidRDefault="00C26C46" w:rsidP="00506B7C">
      <w:pPr>
        <w:pStyle w:val="ListParagraph"/>
        <w:numPr>
          <w:ilvl w:val="0"/>
          <w:numId w:val="26"/>
        </w:numPr>
        <w:spacing w:before="240"/>
        <w:ind w:hanging="720"/>
        <w:contextualSpacing w:val="0"/>
        <w:rPr>
          <w:sz w:val="24"/>
          <w:szCs w:val="24"/>
        </w:rPr>
      </w:pPr>
      <w:r w:rsidRPr="00423A11">
        <w:rPr>
          <w:sz w:val="24"/>
          <w:szCs w:val="24"/>
        </w:rPr>
        <w:t xml:space="preserve">Please estimate the anticipated </w:t>
      </w:r>
      <w:r w:rsidR="004443E1" w:rsidRPr="00423A11">
        <w:rPr>
          <w:sz w:val="24"/>
          <w:szCs w:val="24"/>
        </w:rPr>
        <w:t xml:space="preserve">transfer tax </w:t>
      </w:r>
      <w:r w:rsidRPr="00423A11">
        <w:rPr>
          <w:sz w:val="24"/>
          <w:szCs w:val="24"/>
        </w:rPr>
        <w:t>cost Aqua</w:t>
      </w:r>
      <w:r w:rsidR="004F794D" w:rsidRPr="00423A11">
        <w:rPr>
          <w:sz w:val="24"/>
          <w:szCs w:val="24"/>
        </w:rPr>
        <w:t xml:space="preserve"> will incur pursuant to</w:t>
      </w:r>
      <w:r w:rsidRPr="00423A11">
        <w:rPr>
          <w:sz w:val="24"/>
          <w:szCs w:val="24"/>
        </w:rPr>
        <w:t xml:space="preserve"> Section 2.2 of the </w:t>
      </w:r>
      <w:r w:rsidR="00C521AC" w:rsidRPr="00423A11">
        <w:rPr>
          <w:sz w:val="24"/>
          <w:szCs w:val="24"/>
        </w:rPr>
        <w:t xml:space="preserve">Application’s </w:t>
      </w:r>
      <w:r w:rsidRPr="00423A11">
        <w:rPr>
          <w:sz w:val="24"/>
          <w:szCs w:val="24"/>
        </w:rPr>
        <w:t>APA.</w:t>
      </w:r>
    </w:p>
    <w:p w14:paraId="11025142" w14:textId="77777777" w:rsidR="002D1476" w:rsidRPr="00CC1A07" w:rsidRDefault="002D1476" w:rsidP="002D1476">
      <w:pPr>
        <w:pStyle w:val="ListParagraph"/>
        <w:rPr>
          <w:sz w:val="24"/>
          <w:szCs w:val="24"/>
        </w:rPr>
      </w:pPr>
    </w:p>
    <w:p w14:paraId="1F627EE6" w14:textId="7FED7046" w:rsidR="00C26C46" w:rsidRPr="00CC1A07" w:rsidRDefault="00C26C46" w:rsidP="00C26C46">
      <w:pPr>
        <w:pStyle w:val="ListParagraph"/>
        <w:numPr>
          <w:ilvl w:val="0"/>
          <w:numId w:val="26"/>
        </w:numPr>
        <w:ind w:hanging="720"/>
        <w:rPr>
          <w:sz w:val="24"/>
          <w:szCs w:val="24"/>
        </w:rPr>
      </w:pPr>
      <w:r w:rsidRPr="00CC1A07">
        <w:rPr>
          <w:sz w:val="24"/>
          <w:szCs w:val="24"/>
        </w:rPr>
        <w:t xml:space="preserve">Please </w:t>
      </w:r>
      <w:r w:rsidR="007B31B1" w:rsidRPr="00CC1A07">
        <w:rPr>
          <w:sz w:val="24"/>
          <w:szCs w:val="24"/>
        </w:rPr>
        <w:t xml:space="preserve">provide an </w:t>
      </w:r>
      <w:r w:rsidRPr="00CC1A07">
        <w:rPr>
          <w:sz w:val="24"/>
          <w:szCs w:val="24"/>
        </w:rPr>
        <w:t xml:space="preserve">estimate </w:t>
      </w:r>
      <w:r w:rsidR="007B31B1" w:rsidRPr="00CC1A07">
        <w:rPr>
          <w:sz w:val="24"/>
          <w:szCs w:val="24"/>
        </w:rPr>
        <w:t xml:space="preserve">of </w:t>
      </w:r>
      <w:r w:rsidRPr="00CC1A07">
        <w:rPr>
          <w:sz w:val="24"/>
          <w:szCs w:val="24"/>
        </w:rPr>
        <w:t>the cost</w:t>
      </w:r>
      <w:r w:rsidR="00810A88" w:rsidRPr="00CC1A07">
        <w:rPr>
          <w:sz w:val="24"/>
          <w:szCs w:val="24"/>
        </w:rPr>
        <w:t>s associated with the installation of the meter pits and meters identified in</w:t>
      </w:r>
      <w:r w:rsidRPr="00CC1A07">
        <w:rPr>
          <w:sz w:val="24"/>
          <w:szCs w:val="24"/>
        </w:rPr>
        <w:t xml:space="preserve"> Section 3 of the Water Supply Agreement</w:t>
      </w:r>
      <w:r w:rsidR="004208A2" w:rsidRPr="00CC1A07">
        <w:rPr>
          <w:sz w:val="24"/>
          <w:szCs w:val="24"/>
        </w:rPr>
        <w:t xml:space="preserve"> provided in</w:t>
      </w:r>
      <w:r w:rsidRPr="00CC1A07">
        <w:rPr>
          <w:sz w:val="24"/>
          <w:szCs w:val="24"/>
        </w:rPr>
        <w:t xml:space="preserve"> </w:t>
      </w:r>
      <w:r w:rsidR="004208A2" w:rsidRPr="00CC1A07">
        <w:rPr>
          <w:sz w:val="24"/>
          <w:szCs w:val="24"/>
        </w:rPr>
        <w:t xml:space="preserve">the Application’s </w:t>
      </w:r>
      <w:r w:rsidRPr="00CC1A07">
        <w:rPr>
          <w:sz w:val="24"/>
          <w:szCs w:val="24"/>
        </w:rPr>
        <w:t>Exhibit G1.</w:t>
      </w:r>
    </w:p>
    <w:p w14:paraId="6FB258CB" w14:textId="77777777" w:rsidR="00810A88" w:rsidRPr="00CC1A07" w:rsidRDefault="00810A88" w:rsidP="00810A88">
      <w:pPr>
        <w:pStyle w:val="ListParagraph"/>
        <w:rPr>
          <w:sz w:val="24"/>
          <w:szCs w:val="24"/>
        </w:rPr>
      </w:pPr>
    </w:p>
    <w:p w14:paraId="76BD2D72" w14:textId="77777777" w:rsidR="00D47E7A" w:rsidRPr="00CC1A07" w:rsidRDefault="00810A88" w:rsidP="00D47E7A">
      <w:pPr>
        <w:pStyle w:val="ListParagraph"/>
        <w:numPr>
          <w:ilvl w:val="0"/>
          <w:numId w:val="26"/>
        </w:numPr>
        <w:ind w:hanging="720"/>
        <w:rPr>
          <w:sz w:val="24"/>
          <w:szCs w:val="24"/>
        </w:rPr>
      </w:pPr>
      <w:r w:rsidRPr="00CC1A07">
        <w:rPr>
          <w:sz w:val="24"/>
          <w:szCs w:val="24"/>
        </w:rPr>
        <w:t xml:space="preserve">Please </w:t>
      </w:r>
      <w:r w:rsidR="004208A2" w:rsidRPr="00CC1A07">
        <w:rPr>
          <w:sz w:val="24"/>
          <w:szCs w:val="24"/>
        </w:rPr>
        <w:t xml:space="preserve">clarify </w:t>
      </w:r>
      <w:r w:rsidRPr="00CC1A07">
        <w:rPr>
          <w:sz w:val="24"/>
          <w:szCs w:val="24"/>
        </w:rPr>
        <w:t xml:space="preserve">if Aqua will retain ownership of the </w:t>
      </w:r>
      <w:r w:rsidR="004443E1" w:rsidRPr="00CC1A07">
        <w:rPr>
          <w:sz w:val="24"/>
          <w:szCs w:val="24"/>
        </w:rPr>
        <w:t>meter pits</w:t>
      </w:r>
      <w:r w:rsidRPr="00CC1A07">
        <w:rPr>
          <w:sz w:val="24"/>
          <w:szCs w:val="24"/>
        </w:rPr>
        <w:t xml:space="preserve"> to be installed </w:t>
      </w:r>
      <w:r w:rsidR="004208A2" w:rsidRPr="00CC1A07">
        <w:rPr>
          <w:sz w:val="24"/>
          <w:szCs w:val="24"/>
        </w:rPr>
        <w:t xml:space="preserve">as </w:t>
      </w:r>
      <w:r w:rsidR="003024D8" w:rsidRPr="00CC1A07">
        <w:rPr>
          <w:sz w:val="24"/>
          <w:szCs w:val="24"/>
        </w:rPr>
        <w:t>per</w:t>
      </w:r>
      <w:r w:rsidRPr="00CC1A07">
        <w:rPr>
          <w:sz w:val="24"/>
          <w:szCs w:val="24"/>
        </w:rPr>
        <w:t xml:space="preserve"> Section 3 of the Water Supply Agreement</w:t>
      </w:r>
      <w:r w:rsidR="003024D8" w:rsidRPr="00CC1A07">
        <w:rPr>
          <w:sz w:val="24"/>
          <w:szCs w:val="24"/>
        </w:rPr>
        <w:t xml:space="preserve"> provided </w:t>
      </w:r>
      <w:r w:rsidR="004208A2" w:rsidRPr="00CC1A07">
        <w:rPr>
          <w:sz w:val="24"/>
          <w:szCs w:val="24"/>
        </w:rPr>
        <w:t xml:space="preserve">in the Application’s </w:t>
      </w:r>
      <w:r w:rsidR="003024D8" w:rsidRPr="00CC1A07">
        <w:rPr>
          <w:sz w:val="24"/>
          <w:szCs w:val="24"/>
        </w:rPr>
        <w:t>Exhibit G1</w:t>
      </w:r>
      <w:r w:rsidR="00E512A5" w:rsidRPr="00CC1A07">
        <w:rPr>
          <w:sz w:val="24"/>
          <w:szCs w:val="24"/>
        </w:rPr>
        <w:t>.</w:t>
      </w:r>
    </w:p>
    <w:p w14:paraId="35ED8806" w14:textId="77777777" w:rsidR="00D47E7A" w:rsidRPr="00CC1A07" w:rsidRDefault="00D47E7A" w:rsidP="00D47E7A">
      <w:pPr>
        <w:pStyle w:val="ListParagraph"/>
        <w:rPr>
          <w:sz w:val="24"/>
          <w:szCs w:val="24"/>
        </w:rPr>
      </w:pPr>
    </w:p>
    <w:p w14:paraId="24DD49C0" w14:textId="77777777" w:rsidR="00D47E7A" w:rsidRPr="00CC1A07" w:rsidRDefault="001B02DB" w:rsidP="00D47E7A">
      <w:pPr>
        <w:pStyle w:val="ListParagraph"/>
        <w:numPr>
          <w:ilvl w:val="0"/>
          <w:numId w:val="26"/>
        </w:numPr>
        <w:ind w:hanging="720"/>
        <w:rPr>
          <w:sz w:val="24"/>
          <w:szCs w:val="24"/>
        </w:rPr>
      </w:pPr>
      <w:r w:rsidRPr="00CC1A07">
        <w:rPr>
          <w:sz w:val="24"/>
          <w:szCs w:val="24"/>
        </w:rPr>
        <w:t>If Phoenixville does not renew the Water Supply Agreement provided in Exhibit G1 after the initial 10-year term</w:t>
      </w:r>
      <w:r w:rsidR="000234C9" w:rsidRPr="00CC1A07">
        <w:rPr>
          <w:sz w:val="24"/>
          <w:szCs w:val="24"/>
        </w:rPr>
        <w:t>, p</w:t>
      </w:r>
      <w:r w:rsidRPr="00CC1A07">
        <w:rPr>
          <w:sz w:val="24"/>
          <w:szCs w:val="24"/>
        </w:rPr>
        <w:t>lease explain how Aqua w</w:t>
      </w:r>
      <w:r w:rsidR="00DA3ADD" w:rsidRPr="00CC1A07">
        <w:rPr>
          <w:sz w:val="24"/>
          <w:szCs w:val="24"/>
        </w:rPr>
        <w:t>ill</w:t>
      </w:r>
      <w:r w:rsidRPr="00CC1A07">
        <w:rPr>
          <w:sz w:val="24"/>
          <w:szCs w:val="24"/>
        </w:rPr>
        <w:t xml:space="preserve"> continue to provide water service to the requested territory and estimate any associated costs Aqua would incur to continue water service to the requested territory</w:t>
      </w:r>
      <w:r w:rsidR="00DA3ADD" w:rsidRPr="00CC1A07">
        <w:rPr>
          <w:sz w:val="24"/>
          <w:szCs w:val="24"/>
        </w:rPr>
        <w:t xml:space="preserve"> without the benefit of Phoenixville’s water supply</w:t>
      </w:r>
      <w:r w:rsidRPr="00CC1A07">
        <w:rPr>
          <w:sz w:val="24"/>
          <w:szCs w:val="24"/>
        </w:rPr>
        <w:t>.</w:t>
      </w:r>
    </w:p>
    <w:p w14:paraId="681D458A" w14:textId="77777777" w:rsidR="00D47E7A" w:rsidRPr="00CC1A07" w:rsidRDefault="00D47E7A" w:rsidP="00D47E7A">
      <w:pPr>
        <w:pStyle w:val="ListParagraph"/>
        <w:rPr>
          <w:sz w:val="24"/>
          <w:szCs w:val="24"/>
        </w:rPr>
      </w:pPr>
    </w:p>
    <w:p w14:paraId="4B29C1A7" w14:textId="31071EB7" w:rsidR="00D47E7A" w:rsidRDefault="0012648F" w:rsidP="00D47E7A">
      <w:pPr>
        <w:pStyle w:val="ListParagraph"/>
        <w:numPr>
          <w:ilvl w:val="0"/>
          <w:numId w:val="26"/>
        </w:numPr>
        <w:ind w:hanging="720"/>
        <w:rPr>
          <w:sz w:val="24"/>
          <w:szCs w:val="24"/>
        </w:rPr>
      </w:pPr>
      <w:r w:rsidRPr="00CC1A07">
        <w:rPr>
          <w:sz w:val="24"/>
          <w:szCs w:val="24"/>
        </w:rPr>
        <w:t>T</w:t>
      </w:r>
      <w:r w:rsidR="000C2DD6" w:rsidRPr="00CC1A07">
        <w:rPr>
          <w:sz w:val="24"/>
          <w:szCs w:val="24"/>
        </w:rPr>
        <w:t>he Application</w:t>
      </w:r>
      <w:r w:rsidRPr="00CC1A07">
        <w:rPr>
          <w:sz w:val="24"/>
          <w:szCs w:val="24"/>
        </w:rPr>
        <w:t>’s Exhibit G</w:t>
      </w:r>
      <w:r w:rsidR="000C2DD6" w:rsidRPr="00CC1A07">
        <w:rPr>
          <w:sz w:val="24"/>
          <w:szCs w:val="24"/>
        </w:rPr>
        <w:t xml:space="preserve"> contains a copy of a Water Supply Agreement between Phoenixville and Citizens Utilities Home Water Company</w:t>
      </w:r>
      <w:r w:rsidR="00DA3ADD" w:rsidRPr="00CC1A07">
        <w:rPr>
          <w:sz w:val="24"/>
          <w:szCs w:val="24"/>
        </w:rPr>
        <w:t xml:space="preserve"> dated March 10, 1986</w:t>
      </w:r>
      <w:r w:rsidR="000C2DD6" w:rsidRPr="00CC1A07">
        <w:rPr>
          <w:sz w:val="24"/>
          <w:szCs w:val="24"/>
        </w:rPr>
        <w:t xml:space="preserve">.  This </w:t>
      </w:r>
      <w:r w:rsidR="00DA3ADD" w:rsidRPr="00CC1A07">
        <w:rPr>
          <w:sz w:val="24"/>
          <w:szCs w:val="24"/>
        </w:rPr>
        <w:t>agreement</w:t>
      </w:r>
      <w:r w:rsidR="000C2DD6" w:rsidRPr="00CC1A07">
        <w:rPr>
          <w:sz w:val="24"/>
          <w:szCs w:val="24"/>
        </w:rPr>
        <w:t xml:space="preserve"> was filed with the Commission at Docket No. U-00860266.  However, this Agreement was later amended by a resolution of </w:t>
      </w:r>
      <w:r w:rsidRPr="00CC1A07">
        <w:rPr>
          <w:sz w:val="24"/>
          <w:szCs w:val="24"/>
        </w:rPr>
        <w:t>Phoenixville</w:t>
      </w:r>
      <w:r w:rsidR="000C2DD6" w:rsidRPr="00CC1A07">
        <w:rPr>
          <w:sz w:val="24"/>
          <w:szCs w:val="24"/>
        </w:rPr>
        <w:t xml:space="preserve"> Borough dated March 13, 1990, through a filing at Docket No. U-00901279.  Please confirm if Aqua intends to assume the amended agreement at Docket No. U-00901279 rather than the original agreement at Docket No. U-00860266</w:t>
      </w:r>
      <w:r w:rsidR="00A17531" w:rsidRPr="00CC1A07">
        <w:rPr>
          <w:sz w:val="24"/>
          <w:szCs w:val="24"/>
        </w:rPr>
        <w:t>.  Please</w:t>
      </w:r>
      <w:r w:rsidR="000C2DD6" w:rsidRPr="00CC1A07">
        <w:rPr>
          <w:sz w:val="24"/>
          <w:szCs w:val="24"/>
        </w:rPr>
        <w:t xml:space="preserve"> </w:t>
      </w:r>
      <w:r w:rsidR="00A17531" w:rsidRPr="00CC1A07">
        <w:rPr>
          <w:sz w:val="24"/>
          <w:szCs w:val="24"/>
        </w:rPr>
        <w:t xml:space="preserve">also </w:t>
      </w:r>
      <w:r w:rsidR="000C2DD6" w:rsidRPr="00CC1A07">
        <w:rPr>
          <w:sz w:val="24"/>
          <w:szCs w:val="24"/>
        </w:rPr>
        <w:t>provide a copy of the amended agreement from Docket No. U-00901279</w:t>
      </w:r>
      <w:r w:rsidR="00DA3ADD" w:rsidRPr="00CC1A07">
        <w:rPr>
          <w:sz w:val="24"/>
          <w:szCs w:val="24"/>
        </w:rPr>
        <w:t xml:space="preserve"> if Aqua will assume it</w:t>
      </w:r>
      <w:r w:rsidR="000C2DD6" w:rsidRPr="00CC1A07">
        <w:rPr>
          <w:sz w:val="24"/>
          <w:szCs w:val="24"/>
        </w:rPr>
        <w:t>.</w:t>
      </w:r>
    </w:p>
    <w:p w14:paraId="7048B361" w14:textId="77777777" w:rsidR="00655AAD" w:rsidRPr="00655AAD" w:rsidRDefault="00655AAD" w:rsidP="00655AAD">
      <w:pPr>
        <w:pStyle w:val="ListParagraph"/>
        <w:rPr>
          <w:sz w:val="24"/>
          <w:szCs w:val="24"/>
        </w:rPr>
      </w:pPr>
    </w:p>
    <w:p w14:paraId="610B1CD6" w14:textId="20A7F8E4" w:rsidR="0062121D" w:rsidRPr="00CC1A07" w:rsidRDefault="0062121D" w:rsidP="00D47E7A">
      <w:pPr>
        <w:pStyle w:val="ListParagraph"/>
        <w:numPr>
          <w:ilvl w:val="0"/>
          <w:numId w:val="26"/>
        </w:numPr>
        <w:ind w:hanging="720"/>
        <w:rPr>
          <w:sz w:val="24"/>
          <w:szCs w:val="24"/>
        </w:rPr>
      </w:pPr>
      <w:r w:rsidRPr="00CC1A07">
        <w:rPr>
          <w:sz w:val="24"/>
          <w:szCs w:val="24"/>
        </w:rPr>
        <w:t xml:space="preserve">Please provide a recent Phoenixville </w:t>
      </w:r>
      <w:r w:rsidR="0012648F" w:rsidRPr="00CC1A07">
        <w:rPr>
          <w:sz w:val="24"/>
          <w:szCs w:val="24"/>
        </w:rPr>
        <w:t>water</w:t>
      </w:r>
      <w:r w:rsidRPr="00CC1A07">
        <w:rPr>
          <w:sz w:val="24"/>
          <w:szCs w:val="24"/>
        </w:rPr>
        <w:t xml:space="preserve"> bill for the following customer classifications</w:t>
      </w:r>
      <w:r w:rsidR="004443E1" w:rsidRPr="00CC1A07">
        <w:rPr>
          <w:sz w:val="24"/>
          <w:szCs w:val="24"/>
        </w:rPr>
        <w:t xml:space="preserve"> located outside of the borough</w:t>
      </w:r>
      <w:r w:rsidRPr="00CC1A07">
        <w:rPr>
          <w:sz w:val="24"/>
          <w:szCs w:val="24"/>
        </w:rPr>
        <w:t>:</w:t>
      </w:r>
    </w:p>
    <w:p w14:paraId="518B1FA1" w14:textId="77777777" w:rsidR="0062121D" w:rsidRPr="00CC1A07" w:rsidRDefault="0062121D" w:rsidP="0062121D">
      <w:pPr>
        <w:pStyle w:val="ListParagraph"/>
        <w:rPr>
          <w:sz w:val="24"/>
          <w:szCs w:val="24"/>
        </w:rPr>
      </w:pPr>
    </w:p>
    <w:p w14:paraId="025E255F" w14:textId="77777777" w:rsidR="0062121D" w:rsidRPr="00CC1A07" w:rsidRDefault="0062121D" w:rsidP="0062121D">
      <w:pPr>
        <w:pStyle w:val="ListParagraph"/>
        <w:numPr>
          <w:ilvl w:val="1"/>
          <w:numId w:val="26"/>
        </w:numPr>
        <w:rPr>
          <w:sz w:val="24"/>
          <w:szCs w:val="24"/>
        </w:rPr>
      </w:pPr>
      <w:r w:rsidRPr="00CC1A07">
        <w:rPr>
          <w:sz w:val="24"/>
          <w:szCs w:val="24"/>
        </w:rPr>
        <w:t>A residential customer.</w:t>
      </w:r>
    </w:p>
    <w:p w14:paraId="70CC6901" w14:textId="77777777" w:rsidR="0062121D" w:rsidRPr="00CC1A07" w:rsidRDefault="0062121D" w:rsidP="0062121D">
      <w:pPr>
        <w:pStyle w:val="ListParagraph"/>
        <w:numPr>
          <w:ilvl w:val="1"/>
          <w:numId w:val="26"/>
        </w:numPr>
        <w:rPr>
          <w:sz w:val="24"/>
          <w:szCs w:val="24"/>
        </w:rPr>
      </w:pPr>
      <w:r w:rsidRPr="00CC1A07">
        <w:rPr>
          <w:sz w:val="24"/>
          <w:szCs w:val="24"/>
        </w:rPr>
        <w:t>A commercial or industrial customer.</w:t>
      </w:r>
    </w:p>
    <w:p w14:paraId="6CE52DBE" w14:textId="77777777" w:rsidR="0062121D" w:rsidRPr="00CC1A07" w:rsidRDefault="0062121D" w:rsidP="0062121D">
      <w:pPr>
        <w:pStyle w:val="ListParagraph"/>
        <w:numPr>
          <w:ilvl w:val="1"/>
          <w:numId w:val="26"/>
        </w:numPr>
        <w:rPr>
          <w:sz w:val="24"/>
          <w:szCs w:val="24"/>
        </w:rPr>
      </w:pPr>
      <w:r w:rsidRPr="00CC1A07">
        <w:rPr>
          <w:sz w:val="24"/>
          <w:szCs w:val="24"/>
        </w:rPr>
        <w:t>An interconnect with PAWC.</w:t>
      </w:r>
    </w:p>
    <w:p w14:paraId="0CB0CC57" w14:textId="55D95CD5" w:rsidR="00904CE4" w:rsidRPr="00CC1A07" w:rsidRDefault="00904CE4" w:rsidP="00D47E7A">
      <w:pPr>
        <w:ind w:left="720"/>
        <w:rPr>
          <w:sz w:val="24"/>
          <w:szCs w:val="24"/>
        </w:rPr>
      </w:pPr>
    </w:p>
    <w:p w14:paraId="2C65BA42" w14:textId="5F344B05" w:rsidR="00B8387C" w:rsidRPr="0084770D" w:rsidRDefault="00B8387C" w:rsidP="00B8387C">
      <w:pPr>
        <w:pStyle w:val="ListParagraph"/>
        <w:numPr>
          <w:ilvl w:val="0"/>
          <w:numId w:val="26"/>
        </w:numPr>
        <w:ind w:hanging="720"/>
        <w:rPr>
          <w:sz w:val="24"/>
          <w:szCs w:val="24"/>
        </w:rPr>
      </w:pPr>
      <w:r w:rsidRPr="0084770D">
        <w:rPr>
          <w:sz w:val="24"/>
          <w:szCs w:val="24"/>
        </w:rPr>
        <w:t>Please explain how customers will be transitioned from Phoenixville to Aqua as their public water supplier</w:t>
      </w:r>
      <w:r w:rsidR="0062121D" w:rsidRPr="0084770D">
        <w:rPr>
          <w:sz w:val="24"/>
          <w:szCs w:val="24"/>
        </w:rPr>
        <w:t xml:space="preserve"> and provide a</w:t>
      </w:r>
      <w:r w:rsidR="004443E1" w:rsidRPr="0084770D">
        <w:rPr>
          <w:sz w:val="24"/>
          <w:szCs w:val="24"/>
        </w:rPr>
        <w:t xml:space="preserve"> copy of a</w:t>
      </w:r>
      <w:r w:rsidR="0062121D" w:rsidRPr="0084770D">
        <w:rPr>
          <w:sz w:val="24"/>
          <w:szCs w:val="24"/>
        </w:rPr>
        <w:t xml:space="preserve"> draft customer notice</w:t>
      </w:r>
      <w:r w:rsidRPr="0084770D">
        <w:rPr>
          <w:sz w:val="24"/>
          <w:szCs w:val="24"/>
        </w:rPr>
        <w:t>.</w:t>
      </w:r>
    </w:p>
    <w:p w14:paraId="742ED984" w14:textId="77777777" w:rsidR="0084770D" w:rsidRPr="0084770D" w:rsidRDefault="0084770D" w:rsidP="0084770D">
      <w:pPr>
        <w:pStyle w:val="ListParagraph"/>
        <w:rPr>
          <w:sz w:val="24"/>
          <w:szCs w:val="24"/>
        </w:rPr>
      </w:pPr>
    </w:p>
    <w:p w14:paraId="29772B12" w14:textId="6B5CFC9B" w:rsidR="0084770D" w:rsidRPr="0084770D" w:rsidRDefault="0084770D" w:rsidP="00B8387C">
      <w:pPr>
        <w:pStyle w:val="ListParagraph"/>
        <w:numPr>
          <w:ilvl w:val="0"/>
          <w:numId w:val="26"/>
        </w:numPr>
        <w:ind w:hanging="720"/>
        <w:rPr>
          <w:sz w:val="24"/>
          <w:szCs w:val="24"/>
        </w:rPr>
      </w:pPr>
      <w:r w:rsidRPr="0084770D">
        <w:rPr>
          <w:sz w:val="24"/>
          <w:szCs w:val="24"/>
        </w:rPr>
        <w:t>Please explain ho</w:t>
      </w:r>
      <w:r>
        <w:rPr>
          <w:sz w:val="24"/>
          <w:szCs w:val="24"/>
        </w:rPr>
        <w:t xml:space="preserve">w the </w:t>
      </w:r>
      <w:r w:rsidR="008250AC">
        <w:rPr>
          <w:sz w:val="24"/>
          <w:szCs w:val="24"/>
        </w:rPr>
        <w:t xml:space="preserve">Application’s </w:t>
      </w:r>
      <w:r>
        <w:rPr>
          <w:sz w:val="24"/>
          <w:szCs w:val="24"/>
        </w:rPr>
        <w:t>proposed transaction is in the public interest.</w:t>
      </w:r>
    </w:p>
    <w:sectPr w:rsidR="0084770D" w:rsidRPr="0084770D"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FBC1" w14:textId="77777777" w:rsidR="004E1FE0" w:rsidRDefault="004E1FE0">
      <w:r>
        <w:separator/>
      </w:r>
    </w:p>
  </w:endnote>
  <w:endnote w:type="continuationSeparator" w:id="0">
    <w:p w14:paraId="4D0A6E13" w14:textId="77777777" w:rsidR="004E1FE0" w:rsidRDefault="004E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40CF02CA" w14:textId="6D828612" w:rsidR="00B82C73" w:rsidRPr="00AE4D09" w:rsidRDefault="00B82C73" w:rsidP="003E5BF1">
        <w:pPr>
          <w:pStyle w:val="Footer"/>
          <w:jc w:val="center"/>
          <w:rPr>
            <w:sz w:val="24"/>
            <w:szCs w:val="24"/>
          </w:rPr>
        </w:pPr>
        <w:r w:rsidRPr="00AE4D09">
          <w:rPr>
            <w:sz w:val="24"/>
            <w:szCs w:val="24"/>
          </w:rPr>
          <w:fldChar w:fldCharType="begin"/>
        </w:r>
        <w:r w:rsidRPr="00AE4D09">
          <w:rPr>
            <w:sz w:val="24"/>
            <w:szCs w:val="24"/>
          </w:rPr>
          <w:instrText xml:space="preserve"> PAGE   \* MERGEFORMAT </w:instrText>
        </w:r>
        <w:r w:rsidRPr="00AE4D09">
          <w:rPr>
            <w:sz w:val="24"/>
            <w:szCs w:val="24"/>
          </w:rPr>
          <w:fldChar w:fldCharType="separate"/>
        </w:r>
        <w:r w:rsidR="00DC57FE">
          <w:rPr>
            <w:noProof/>
            <w:sz w:val="24"/>
            <w:szCs w:val="24"/>
          </w:rPr>
          <w:t>2</w:t>
        </w:r>
        <w:r w:rsidRPr="00AE4D0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37855" w14:textId="77777777" w:rsidR="004E1FE0" w:rsidRDefault="004E1FE0">
      <w:r>
        <w:separator/>
      </w:r>
    </w:p>
  </w:footnote>
  <w:footnote w:type="continuationSeparator" w:id="0">
    <w:p w14:paraId="55525DC4" w14:textId="77777777" w:rsidR="004E1FE0" w:rsidRDefault="004E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DD69" w14:textId="77777777" w:rsidR="00B82C73" w:rsidRPr="00081A9B" w:rsidRDefault="00B82C73" w:rsidP="00ED0AAA">
    <w:pPr>
      <w:jc w:val="center"/>
      <w:rPr>
        <w:sz w:val="26"/>
        <w:szCs w:val="26"/>
      </w:rPr>
    </w:pPr>
    <w:r w:rsidRPr="00081A9B">
      <w:rPr>
        <w:sz w:val="26"/>
        <w:szCs w:val="26"/>
      </w:rPr>
      <w:t>Bureau of Technical Utility Services</w:t>
    </w:r>
  </w:p>
  <w:p w14:paraId="7D4AB7CB" w14:textId="77777777" w:rsidR="00B82C73" w:rsidRPr="00081A9B" w:rsidRDefault="00B82C73" w:rsidP="00ED0AAA">
    <w:pPr>
      <w:jc w:val="center"/>
      <w:rPr>
        <w:sz w:val="26"/>
        <w:szCs w:val="26"/>
      </w:rPr>
    </w:pPr>
    <w:r w:rsidRPr="00081A9B">
      <w:rPr>
        <w:sz w:val="26"/>
        <w:szCs w:val="26"/>
      </w:rPr>
      <w:t xml:space="preserve">Water/Wastewater Division </w:t>
    </w:r>
  </w:p>
  <w:p w14:paraId="3679DEDB" w14:textId="77777777" w:rsidR="00B82C73" w:rsidRPr="00081A9B" w:rsidRDefault="00B82C73" w:rsidP="00ED0AAA">
    <w:pPr>
      <w:jc w:val="center"/>
      <w:rPr>
        <w:sz w:val="26"/>
        <w:szCs w:val="26"/>
      </w:rPr>
    </w:pPr>
    <w:r w:rsidRPr="00081A9B">
      <w:rPr>
        <w:sz w:val="26"/>
        <w:szCs w:val="26"/>
      </w:rPr>
      <w:t>Data Request Set 1</w:t>
    </w:r>
  </w:p>
  <w:p w14:paraId="7C6757FD" w14:textId="77777777" w:rsidR="00B82C73" w:rsidRPr="00081A9B" w:rsidRDefault="00B82C73" w:rsidP="00ED0AAA">
    <w:pPr>
      <w:jc w:val="center"/>
      <w:rPr>
        <w:sz w:val="26"/>
        <w:szCs w:val="26"/>
      </w:rPr>
    </w:pPr>
  </w:p>
  <w:p w14:paraId="65FDF5CC" w14:textId="77777777" w:rsidR="0049328B" w:rsidRDefault="00B82C73" w:rsidP="008F5D63">
    <w:pPr>
      <w:jc w:val="center"/>
      <w:rPr>
        <w:sz w:val="26"/>
        <w:szCs w:val="26"/>
      </w:rPr>
    </w:pPr>
    <w:r>
      <w:rPr>
        <w:sz w:val="26"/>
        <w:szCs w:val="26"/>
      </w:rPr>
      <w:t>Joint Application of Aqua Pennsylvania, Inc. and the Borough of Phoenixville</w:t>
    </w:r>
  </w:p>
  <w:p w14:paraId="23A77C59" w14:textId="038D7CEB" w:rsidR="00B82C73" w:rsidRPr="00081A9B" w:rsidRDefault="00B82C73" w:rsidP="008F5D63">
    <w:pPr>
      <w:jc w:val="center"/>
      <w:rPr>
        <w:sz w:val="26"/>
        <w:szCs w:val="26"/>
      </w:rPr>
    </w:pPr>
    <w:r w:rsidRPr="00081A9B">
      <w:rPr>
        <w:sz w:val="26"/>
        <w:szCs w:val="26"/>
      </w:rPr>
      <w:t xml:space="preserve">at </w:t>
    </w:r>
    <w:bookmarkStart w:id="2" w:name="_Hlk504461215"/>
    <w:r w:rsidRPr="00081A9B">
      <w:rPr>
        <w:sz w:val="26"/>
        <w:szCs w:val="26"/>
      </w:rPr>
      <w:t xml:space="preserve">Docket </w:t>
    </w:r>
    <w:r>
      <w:rPr>
        <w:sz w:val="26"/>
        <w:szCs w:val="26"/>
      </w:rPr>
      <w:t>N</w:t>
    </w:r>
    <w:r w:rsidR="004443E1">
      <w:rPr>
        <w:sz w:val="26"/>
        <w:szCs w:val="26"/>
      </w:rPr>
      <w:t>os.</w:t>
    </w:r>
    <w:r>
      <w:rPr>
        <w:sz w:val="26"/>
        <w:szCs w:val="26"/>
      </w:rPr>
      <w:t xml:space="preserve"> </w:t>
    </w:r>
    <w:r w:rsidRPr="00081A9B">
      <w:rPr>
        <w:sz w:val="26"/>
        <w:szCs w:val="26"/>
      </w:rPr>
      <w:t>A-2018-264</w:t>
    </w:r>
    <w:r>
      <w:rPr>
        <w:sz w:val="26"/>
        <w:szCs w:val="26"/>
      </w:rPr>
      <w:t>2837 and A-2018-2642839</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43B"/>
    <w:multiLevelType w:val="hybridMultilevel"/>
    <w:tmpl w:val="E1DE91D6"/>
    <w:lvl w:ilvl="0" w:tplc="E24ACBE8">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754CE"/>
    <w:multiLevelType w:val="hybridMultilevel"/>
    <w:tmpl w:val="526EA0CC"/>
    <w:lvl w:ilvl="0" w:tplc="D9868D5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71224"/>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F655504"/>
    <w:multiLevelType w:val="hybridMultilevel"/>
    <w:tmpl w:val="88B61CA6"/>
    <w:lvl w:ilvl="0" w:tplc="D9868D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5390B"/>
    <w:multiLevelType w:val="hybridMultilevel"/>
    <w:tmpl w:val="1162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AB391B"/>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521958"/>
    <w:multiLevelType w:val="hybridMultilevel"/>
    <w:tmpl w:val="D1D20406"/>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FB2BBD"/>
    <w:multiLevelType w:val="hybridMultilevel"/>
    <w:tmpl w:val="F0BC055A"/>
    <w:lvl w:ilvl="0" w:tplc="4A644C30">
      <w:start w:val="1"/>
      <w:numFmt w:val="decimal"/>
      <w:lvlText w:val="A-%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91BE9"/>
    <w:multiLevelType w:val="hybridMultilevel"/>
    <w:tmpl w:val="8314FA2A"/>
    <w:lvl w:ilvl="0" w:tplc="101C6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0"/>
  </w:num>
  <w:num w:numId="2">
    <w:abstractNumId w:val="10"/>
  </w:num>
  <w:num w:numId="3">
    <w:abstractNumId w:val="5"/>
  </w:num>
  <w:num w:numId="4">
    <w:abstractNumId w:val="3"/>
  </w:num>
  <w:num w:numId="5">
    <w:abstractNumId w:val="13"/>
  </w:num>
  <w:num w:numId="6">
    <w:abstractNumId w:val="21"/>
  </w:num>
  <w:num w:numId="7">
    <w:abstractNumId w:val="27"/>
  </w:num>
  <w:num w:numId="8">
    <w:abstractNumId w:val="25"/>
  </w:num>
  <w:num w:numId="9">
    <w:abstractNumId w:val="1"/>
  </w:num>
  <w:num w:numId="10">
    <w:abstractNumId w:val="0"/>
  </w:num>
  <w:num w:numId="11">
    <w:abstractNumId w:val="2"/>
  </w:num>
  <w:num w:numId="12">
    <w:abstractNumId w:val="23"/>
  </w:num>
  <w:num w:numId="13">
    <w:abstractNumId w:val="18"/>
  </w:num>
  <w:num w:numId="14">
    <w:abstractNumId w:val="6"/>
  </w:num>
  <w:num w:numId="15">
    <w:abstractNumId w:val="19"/>
  </w:num>
  <w:num w:numId="16">
    <w:abstractNumId w:val="11"/>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7"/>
  </w:num>
  <w:num w:numId="23">
    <w:abstractNumId w:val="2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9"/>
  </w:num>
  <w:num w:numId="28">
    <w:abstractNumId w:val="4"/>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31F6"/>
    <w:rsid w:val="0000474C"/>
    <w:rsid w:val="00004942"/>
    <w:rsid w:val="00005192"/>
    <w:rsid w:val="00005B5B"/>
    <w:rsid w:val="00007594"/>
    <w:rsid w:val="0001029A"/>
    <w:rsid w:val="000105F8"/>
    <w:rsid w:val="00012A3C"/>
    <w:rsid w:val="00013574"/>
    <w:rsid w:val="00015458"/>
    <w:rsid w:val="00017070"/>
    <w:rsid w:val="00020C34"/>
    <w:rsid w:val="000234C9"/>
    <w:rsid w:val="0002387C"/>
    <w:rsid w:val="00024B0B"/>
    <w:rsid w:val="0002548F"/>
    <w:rsid w:val="00025F5B"/>
    <w:rsid w:val="00026EBD"/>
    <w:rsid w:val="000300A4"/>
    <w:rsid w:val="00030E13"/>
    <w:rsid w:val="00033EFC"/>
    <w:rsid w:val="00034183"/>
    <w:rsid w:val="000366B1"/>
    <w:rsid w:val="00037C8A"/>
    <w:rsid w:val="00040CA1"/>
    <w:rsid w:val="00042C3C"/>
    <w:rsid w:val="00043EC8"/>
    <w:rsid w:val="0004430C"/>
    <w:rsid w:val="000450FC"/>
    <w:rsid w:val="00046BBD"/>
    <w:rsid w:val="00047EC8"/>
    <w:rsid w:val="00052AA1"/>
    <w:rsid w:val="0005369C"/>
    <w:rsid w:val="000537F6"/>
    <w:rsid w:val="00053898"/>
    <w:rsid w:val="00055462"/>
    <w:rsid w:val="000571AE"/>
    <w:rsid w:val="000571BE"/>
    <w:rsid w:val="00062AB6"/>
    <w:rsid w:val="000643FB"/>
    <w:rsid w:val="000652E3"/>
    <w:rsid w:val="000659F6"/>
    <w:rsid w:val="00065E79"/>
    <w:rsid w:val="00066AE0"/>
    <w:rsid w:val="00067130"/>
    <w:rsid w:val="00070868"/>
    <w:rsid w:val="00070DD2"/>
    <w:rsid w:val="0007177D"/>
    <w:rsid w:val="00074046"/>
    <w:rsid w:val="00075752"/>
    <w:rsid w:val="000776BD"/>
    <w:rsid w:val="00077D4F"/>
    <w:rsid w:val="000801EF"/>
    <w:rsid w:val="00080254"/>
    <w:rsid w:val="0008176C"/>
    <w:rsid w:val="00081A9B"/>
    <w:rsid w:val="00081D34"/>
    <w:rsid w:val="0008272E"/>
    <w:rsid w:val="00082B4D"/>
    <w:rsid w:val="0008403F"/>
    <w:rsid w:val="00085345"/>
    <w:rsid w:val="00093DF4"/>
    <w:rsid w:val="00094DD2"/>
    <w:rsid w:val="00094DD3"/>
    <w:rsid w:val="000963B7"/>
    <w:rsid w:val="000977CA"/>
    <w:rsid w:val="00097FD8"/>
    <w:rsid w:val="000A0F9D"/>
    <w:rsid w:val="000A2700"/>
    <w:rsid w:val="000A34ED"/>
    <w:rsid w:val="000A4758"/>
    <w:rsid w:val="000A4DC1"/>
    <w:rsid w:val="000B1E11"/>
    <w:rsid w:val="000B2826"/>
    <w:rsid w:val="000B49E4"/>
    <w:rsid w:val="000B7E8E"/>
    <w:rsid w:val="000C013F"/>
    <w:rsid w:val="000C0E90"/>
    <w:rsid w:val="000C167D"/>
    <w:rsid w:val="000C1B28"/>
    <w:rsid w:val="000C2A00"/>
    <w:rsid w:val="000C2DD6"/>
    <w:rsid w:val="000C2FF7"/>
    <w:rsid w:val="000C5A0B"/>
    <w:rsid w:val="000C5B72"/>
    <w:rsid w:val="000C5F59"/>
    <w:rsid w:val="000C6A3A"/>
    <w:rsid w:val="000C7695"/>
    <w:rsid w:val="000D2646"/>
    <w:rsid w:val="000D2BA0"/>
    <w:rsid w:val="000D485B"/>
    <w:rsid w:val="000D6199"/>
    <w:rsid w:val="000D6511"/>
    <w:rsid w:val="000E1163"/>
    <w:rsid w:val="000E1918"/>
    <w:rsid w:val="000E26B5"/>
    <w:rsid w:val="000E2906"/>
    <w:rsid w:val="000E30DD"/>
    <w:rsid w:val="000E3303"/>
    <w:rsid w:val="000E4024"/>
    <w:rsid w:val="000E4AA5"/>
    <w:rsid w:val="000E4C20"/>
    <w:rsid w:val="000E5832"/>
    <w:rsid w:val="000E60B7"/>
    <w:rsid w:val="000F02C7"/>
    <w:rsid w:val="000F1C25"/>
    <w:rsid w:val="000F27F7"/>
    <w:rsid w:val="000F3907"/>
    <w:rsid w:val="000F4769"/>
    <w:rsid w:val="000F5343"/>
    <w:rsid w:val="000F647B"/>
    <w:rsid w:val="000F6A77"/>
    <w:rsid w:val="000F7208"/>
    <w:rsid w:val="00100100"/>
    <w:rsid w:val="0010012C"/>
    <w:rsid w:val="00100533"/>
    <w:rsid w:val="00101474"/>
    <w:rsid w:val="001033E8"/>
    <w:rsid w:val="00104D21"/>
    <w:rsid w:val="00105390"/>
    <w:rsid w:val="00105875"/>
    <w:rsid w:val="00105E43"/>
    <w:rsid w:val="00110058"/>
    <w:rsid w:val="00111770"/>
    <w:rsid w:val="00111B35"/>
    <w:rsid w:val="00111FA9"/>
    <w:rsid w:val="00112E27"/>
    <w:rsid w:val="00113430"/>
    <w:rsid w:val="00115C3A"/>
    <w:rsid w:val="00117EE8"/>
    <w:rsid w:val="00123053"/>
    <w:rsid w:val="0012325B"/>
    <w:rsid w:val="00126055"/>
    <w:rsid w:val="0012648F"/>
    <w:rsid w:val="00130762"/>
    <w:rsid w:val="00130DB0"/>
    <w:rsid w:val="00131ECD"/>
    <w:rsid w:val="00133068"/>
    <w:rsid w:val="00133936"/>
    <w:rsid w:val="00134668"/>
    <w:rsid w:val="0013476B"/>
    <w:rsid w:val="00135045"/>
    <w:rsid w:val="00135696"/>
    <w:rsid w:val="00136319"/>
    <w:rsid w:val="00136A95"/>
    <w:rsid w:val="001419D4"/>
    <w:rsid w:val="001420B2"/>
    <w:rsid w:val="00144B0C"/>
    <w:rsid w:val="00144D59"/>
    <w:rsid w:val="00145BC4"/>
    <w:rsid w:val="00147162"/>
    <w:rsid w:val="00147820"/>
    <w:rsid w:val="001507AF"/>
    <w:rsid w:val="00151F0F"/>
    <w:rsid w:val="00152032"/>
    <w:rsid w:val="001523E8"/>
    <w:rsid w:val="00153901"/>
    <w:rsid w:val="00154CCE"/>
    <w:rsid w:val="001557B7"/>
    <w:rsid w:val="001601D7"/>
    <w:rsid w:val="00160B85"/>
    <w:rsid w:val="001617EF"/>
    <w:rsid w:val="001618DE"/>
    <w:rsid w:val="001619A2"/>
    <w:rsid w:val="001619AD"/>
    <w:rsid w:val="001638E9"/>
    <w:rsid w:val="00164179"/>
    <w:rsid w:val="00164CB3"/>
    <w:rsid w:val="001711AA"/>
    <w:rsid w:val="00171425"/>
    <w:rsid w:val="001719B2"/>
    <w:rsid w:val="00173736"/>
    <w:rsid w:val="00173BE3"/>
    <w:rsid w:val="00174B1B"/>
    <w:rsid w:val="00174D09"/>
    <w:rsid w:val="0017520D"/>
    <w:rsid w:val="00175E6A"/>
    <w:rsid w:val="00180847"/>
    <w:rsid w:val="00180EE3"/>
    <w:rsid w:val="00182397"/>
    <w:rsid w:val="0018453E"/>
    <w:rsid w:val="00184DE3"/>
    <w:rsid w:val="001867D6"/>
    <w:rsid w:val="001873A4"/>
    <w:rsid w:val="00190AB7"/>
    <w:rsid w:val="00190F2B"/>
    <w:rsid w:val="001933F8"/>
    <w:rsid w:val="001946B7"/>
    <w:rsid w:val="0019518E"/>
    <w:rsid w:val="00195217"/>
    <w:rsid w:val="00195A68"/>
    <w:rsid w:val="00195D41"/>
    <w:rsid w:val="00197F6C"/>
    <w:rsid w:val="001A1FB5"/>
    <w:rsid w:val="001A2379"/>
    <w:rsid w:val="001A6114"/>
    <w:rsid w:val="001A6120"/>
    <w:rsid w:val="001A62AD"/>
    <w:rsid w:val="001B02DB"/>
    <w:rsid w:val="001B0C27"/>
    <w:rsid w:val="001B1533"/>
    <w:rsid w:val="001B30B8"/>
    <w:rsid w:val="001B36BE"/>
    <w:rsid w:val="001B41D8"/>
    <w:rsid w:val="001B44BC"/>
    <w:rsid w:val="001C09A5"/>
    <w:rsid w:val="001C1C03"/>
    <w:rsid w:val="001C2AD4"/>
    <w:rsid w:val="001C3B36"/>
    <w:rsid w:val="001C4410"/>
    <w:rsid w:val="001C569D"/>
    <w:rsid w:val="001D1FBF"/>
    <w:rsid w:val="001D282A"/>
    <w:rsid w:val="001D4FF3"/>
    <w:rsid w:val="001D6795"/>
    <w:rsid w:val="001D7C17"/>
    <w:rsid w:val="001E02DF"/>
    <w:rsid w:val="001E2889"/>
    <w:rsid w:val="001E47BF"/>
    <w:rsid w:val="001E61E8"/>
    <w:rsid w:val="001F0D55"/>
    <w:rsid w:val="001F1957"/>
    <w:rsid w:val="001F1AFE"/>
    <w:rsid w:val="001F2619"/>
    <w:rsid w:val="001F2E0A"/>
    <w:rsid w:val="001F46B0"/>
    <w:rsid w:val="001F5476"/>
    <w:rsid w:val="001F66F7"/>
    <w:rsid w:val="001F6B57"/>
    <w:rsid w:val="001F6E31"/>
    <w:rsid w:val="001F7798"/>
    <w:rsid w:val="00200DD2"/>
    <w:rsid w:val="002034B3"/>
    <w:rsid w:val="00204381"/>
    <w:rsid w:val="00204D2C"/>
    <w:rsid w:val="002067F5"/>
    <w:rsid w:val="00207941"/>
    <w:rsid w:val="00207AC1"/>
    <w:rsid w:val="00210EE5"/>
    <w:rsid w:val="002121D5"/>
    <w:rsid w:val="002123BF"/>
    <w:rsid w:val="002131AA"/>
    <w:rsid w:val="0021364B"/>
    <w:rsid w:val="002137CA"/>
    <w:rsid w:val="00216851"/>
    <w:rsid w:val="00216BC1"/>
    <w:rsid w:val="002171A6"/>
    <w:rsid w:val="002174F9"/>
    <w:rsid w:val="002206E4"/>
    <w:rsid w:val="002210E2"/>
    <w:rsid w:val="002226D6"/>
    <w:rsid w:val="002240AD"/>
    <w:rsid w:val="00225246"/>
    <w:rsid w:val="0022594C"/>
    <w:rsid w:val="0022616D"/>
    <w:rsid w:val="00226A49"/>
    <w:rsid w:val="002319A4"/>
    <w:rsid w:val="002319AD"/>
    <w:rsid w:val="00232435"/>
    <w:rsid w:val="00234FA5"/>
    <w:rsid w:val="0023550F"/>
    <w:rsid w:val="002377C9"/>
    <w:rsid w:val="00241125"/>
    <w:rsid w:val="00243277"/>
    <w:rsid w:val="002451D2"/>
    <w:rsid w:val="00245976"/>
    <w:rsid w:val="00245D0B"/>
    <w:rsid w:val="00245D57"/>
    <w:rsid w:val="002473B4"/>
    <w:rsid w:val="00250539"/>
    <w:rsid w:val="00251EB4"/>
    <w:rsid w:val="00252CB9"/>
    <w:rsid w:val="00254052"/>
    <w:rsid w:val="0025450F"/>
    <w:rsid w:val="002547DD"/>
    <w:rsid w:val="00261AEF"/>
    <w:rsid w:val="00262225"/>
    <w:rsid w:val="0026486E"/>
    <w:rsid w:val="00264998"/>
    <w:rsid w:val="0026597F"/>
    <w:rsid w:val="0026630E"/>
    <w:rsid w:val="00266A98"/>
    <w:rsid w:val="002676F8"/>
    <w:rsid w:val="002715E8"/>
    <w:rsid w:val="00271CF7"/>
    <w:rsid w:val="002726D8"/>
    <w:rsid w:val="002726F3"/>
    <w:rsid w:val="00275953"/>
    <w:rsid w:val="002775BE"/>
    <w:rsid w:val="002822AC"/>
    <w:rsid w:val="00282317"/>
    <w:rsid w:val="00282731"/>
    <w:rsid w:val="00282A33"/>
    <w:rsid w:val="00284D21"/>
    <w:rsid w:val="00285015"/>
    <w:rsid w:val="002864B2"/>
    <w:rsid w:val="00286B51"/>
    <w:rsid w:val="00290D7D"/>
    <w:rsid w:val="0029113D"/>
    <w:rsid w:val="00291AB7"/>
    <w:rsid w:val="002930C6"/>
    <w:rsid w:val="002944B9"/>
    <w:rsid w:val="00295D43"/>
    <w:rsid w:val="00296E69"/>
    <w:rsid w:val="00297488"/>
    <w:rsid w:val="002A00F3"/>
    <w:rsid w:val="002A0174"/>
    <w:rsid w:val="002A2468"/>
    <w:rsid w:val="002A3430"/>
    <w:rsid w:val="002A42A6"/>
    <w:rsid w:val="002A58C0"/>
    <w:rsid w:val="002A5A6D"/>
    <w:rsid w:val="002A679C"/>
    <w:rsid w:val="002A779C"/>
    <w:rsid w:val="002A7AFB"/>
    <w:rsid w:val="002A7C3F"/>
    <w:rsid w:val="002B042D"/>
    <w:rsid w:val="002B11DF"/>
    <w:rsid w:val="002B292D"/>
    <w:rsid w:val="002B4B62"/>
    <w:rsid w:val="002B4F55"/>
    <w:rsid w:val="002B5164"/>
    <w:rsid w:val="002B5E3C"/>
    <w:rsid w:val="002B6AF2"/>
    <w:rsid w:val="002B7B71"/>
    <w:rsid w:val="002C006F"/>
    <w:rsid w:val="002C0F7E"/>
    <w:rsid w:val="002C355B"/>
    <w:rsid w:val="002C3EF2"/>
    <w:rsid w:val="002C6FD2"/>
    <w:rsid w:val="002C773F"/>
    <w:rsid w:val="002C7C04"/>
    <w:rsid w:val="002D0D51"/>
    <w:rsid w:val="002D1476"/>
    <w:rsid w:val="002D18F2"/>
    <w:rsid w:val="002D30FD"/>
    <w:rsid w:val="002D3C68"/>
    <w:rsid w:val="002D4AA8"/>
    <w:rsid w:val="002D5BCC"/>
    <w:rsid w:val="002D5C6D"/>
    <w:rsid w:val="002D6957"/>
    <w:rsid w:val="002D7379"/>
    <w:rsid w:val="002E0444"/>
    <w:rsid w:val="002E0A23"/>
    <w:rsid w:val="002E1AD0"/>
    <w:rsid w:val="002E1FA9"/>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2DA2"/>
    <w:rsid w:val="002F413A"/>
    <w:rsid w:val="002F4A02"/>
    <w:rsid w:val="002F4B18"/>
    <w:rsid w:val="002F64B0"/>
    <w:rsid w:val="002F7B88"/>
    <w:rsid w:val="002F7FAD"/>
    <w:rsid w:val="00300470"/>
    <w:rsid w:val="00301503"/>
    <w:rsid w:val="003024D8"/>
    <w:rsid w:val="0030279A"/>
    <w:rsid w:val="00302B2A"/>
    <w:rsid w:val="00302CD9"/>
    <w:rsid w:val="00304291"/>
    <w:rsid w:val="00304724"/>
    <w:rsid w:val="0030599C"/>
    <w:rsid w:val="00306177"/>
    <w:rsid w:val="003061FB"/>
    <w:rsid w:val="00312004"/>
    <w:rsid w:val="00314E38"/>
    <w:rsid w:val="00316432"/>
    <w:rsid w:val="003203B6"/>
    <w:rsid w:val="00320EC2"/>
    <w:rsid w:val="00323358"/>
    <w:rsid w:val="003256B7"/>
    <w:rsid w:val="00325961"/>
    <w:rsid w:val="003259D0"/>
    <w:rsid w:val="00325EDB"/>
    <w:rsid w:val="0032753F"/>
    <w:rsid w:val="00330465"/>
    <w:rsid w:val="00332AF2"/>
    <w:rsid w:val="00332CD5"/>
    <w:rsid w:val="003346F2"/>
    <w:rsid w:val="003347A1"/>
    <w:rsid w:val="00334F86"/>
    <w:rsid w:val="003352A7"/>
    <w:rsid w:val="00335F78"/>
    <w:rsid w:val="00336581"/>
    <w:rsid w:val="003411B0"/>
    <w:rsid w:val="00341519"/>
    <w:rsid w:val="00342346"/>
    <w:rsid w:val="00343058"/>
    <w:rsid w:val="003446D3"/>
    <w:rsid w:val="00344B1B"/>
    <w:rsid w:val="00345266"/>
    <w:rsid w:val="003454C9"/>
    <w:rsid w:val="003471B3"/>
    <w:rsid w:val="003472FF"/>
    <w:rsid w:val="00347889"/>
    <w:rsid w:val="003508C5"/>
    <w:rsid w:val="003518C9"/>
    <w:rsid w:val="00351EF9"/>
    <w:rsid w:val="003523B6"/>
    <w:rsid w:val="00352B43"/>
    <w:rsid w:val="003544F1"/>
    <w:rsid w:val="00356997"/>
    <w:rsid w:val="00356FDE"/>
    <w:rsid w:val="00357355"/>
    <w:rsid w:val="00360FA3"/>
    <w:rsid w:val="003614E5"/>
    <w:rsid w:val="00361FFD"/>
    <w:rsid w:val="0036202C"/>
    <w:rsid w:val="003624D6"/>
    <w:rsid w:val="00362B96"/>
    <w:rsid w:val="00363D43"/>
    <w:rsid w:val="003651EE"/>
    <w:rsid w:val="00365E10"/>
    <w:rsid w:val="00366EC9"/>
    <w:rsid w:val="003679A6"/>
    <w:rsid w:val="00367FDF"/>
    <w:rsid w:val="00370F52"/>
    <w:rsid w:val="00371C12"/>
    <w:rsid w:val="00371E16"/>
    <w:rsid w:val="003723A4"/>
    <w:rsid w:val="00372992"/>
    <w:rsid w:val="00376EEB"/>
    <w:rsid w:val="003776D6"/>
    <w:rsid w:val="00377FA5"/>
    <w:rsid w:val="00380F85"/>
    <w:rsid w:val="003849F8"/>
    <w:rsid w:val="00384AAC"/>
    <w:rsid w:val="00384D57"/>
    <w:rsid w:val="00386025"/>
    <w:rsid w:val="003861B7"/>
    <w:rsid w:val="003868D7"/>
    <w:rsid w:val="00387647"/>
    <w:rsid w:val="0039023C"/>
    <w:rsid w:val="00390D74"/>
    <w:rsid w:val="00391724"/>
    <w:rsid w:val="003923D3"/>
    <w:rsid w:val="003935CC"/>
    <w:rsid w:val="00395B29"/>
    <w:rsid w:val="00397545"/>
    <w:rsid w:val="003A067E"/>
    <w:rsid w:val="003A3212"/>
    <w:rsid w:val="003A3E24"/>
    <w:rsid w:val="003A5282"/>
    <w:rsid w:val="003A5923"/>
    <w:rsid w:val="003A68DC"/>
    <w:rsid w:val="003B2585"/>
    <w:rsid w:val="003B2895"/>
    <w:rsid w:val="003B3FA3"/>
    <w:rsid w:val="003B41F1"/>
    <w:rsid w:val="003B4B9F"/>
    <w:rsid w:val="003B55AA"/>
    <w:rsid w:val="003B6727"/>
    <w:rsid w:val="003B7F07"/>
    <w:rsid w:val="003C2A3A"/>
    <w:rsid w:val="003C2D27"/>
    <w:rsid w:val="003C31EC"/>
    <w:rsid w:val="003C49D0"/>
    <w:rsid w:val="003C4AC0"/>
    <w:rsid w:val="003C5C73"/>
    <w:rsid w:val="003C7761"/>
    <w:rsid w:val="003C7967"/>
    <w:rsid w:val="003D0103"/>
    <w:rsid w:val="003D085D"/>
    <w:rsid w:val="003D0953"/>
    <w:rsid w:val="003D2849"/>
    <w:rsid w:val="003D3B22"/>
    <w:rsid w:val="003D3EDF"/>
    <w:rsid w:val="003D4525"/>
    <w:rsid w:val="003D56F9"/>
    <w:rsid w:val="003D66C8"/>
    <w:rsid w:val="003D779B"/>
    <w:rsid w:val="003D7D95"/>
    <w:rsid w:val="003E2152"/>
    <w:rsid w:val="003E299F"/>
    <w:rsid w:val="003E316D"/>
    <w:rsid w:val="003E345B"/>
    <w:rsid w:val="003E5BF1"/>
    <w:rsid w:val="003E6676"/>
    <w:rsid w:val="003E6DA6"/>
    <w:rsid w:val="003E7607"/>
    <w:rsid w:val="003E7A5B"/>
    <w:rsid w:val="003F0B26"/>
    <w:rsid w:val="003F4809"/>
    <w:rsid w:val="003F79CC"/>
    <w:rsid w:val="004007AD"/>
    <w:rsid w:val="004021C7"/>
    <w:rsid w:val="00402E7A"/>
    <w:rsid w:val="00404268"/>
    <w:rsid w:val="00405E10"/>
    <w:rsid w:val="00405E84"/>
    <w:rsid w:val="00406B96"/>
    <w:rsid w:val="00412EDB"/>
    <w:rsid w:val="004137EB"/>
    <w:rsid w:val="00420608"/>
    <w:rsid w:val="0042074D"/>
    <w:rsid w:val="004208A2"/>
    <w:rsid w:val="00420E79"/>
    <w:rsid w:val="00422212"/>
    <w:rsid w:val="00423A11"/>
    <w:rsid w:val="004243B1"/>
    <w:rsid w:val="00427C25"/>
    <w:rsid w:val="004303BF"/>
    <w:rsid w:val="0043041F"/>
    <w:rsid w:val="00431426"/>
    <w:rsid w:val="00431469"/>
    <w:rsid w:val="0043163A"/>
    <w:rsid w:val="00431993"/>
    <w:rsid w:val="004324B0"/>
    <w:rsid w:val="004335A2"/>
    <w:rsid w:val="00433754"/>
    <w:rsid w:val="00434796"/>
    <w:rsid w:val="00435CD9"/>
    <w:rsid w:val="004363B6"/>
    <w:rsid w:val="00441C91"/>
    <w:rsid w:val="0044253D"/>
    <w:rsid w:val="004443E1"/>
    <w:rsid w:val="00446991"/>
    <w:rsid w:val="00446E0E"/>
    <w:rsid w:val="00450975"/>
    <w:rsid w:val="00450A97"/>
    <w:rsid w:val="004527A2"/>
    <w:rsid w:val="00455AD8"/>
    <w:rsid w:val="00456270"/>
    <w:rsid w:val="0045667B"/>
    <w:rsid w:val="00456B79"/>
    <w:rsid w:val="00457150"/>
    <w:rsid w:val="0045734E"/>
    <w:rsid w:val="0046070E"/>
    <w:rsid w:val="00461ADC"/>
    <w:rsid w:val="00462D64"/>
    <w:rsid w:val="00464ED4"/>
    <w:rsid w:val="00466C23"/>
    <w:rsid w:val="00467833"/>
    <w:rsid w:val="00471CEB"/>
    <w:rsid w:val="00472A8C"/>
    <w:rsid w:val="00473312"/>
    <w:rsid w:val="00473676"/>
    <w:rsid w:val="00473E5C"/>
    <w:rsid w:val="00475204"/>
    <w:rsid w:val="00480945"/>
    <w:rsid w:val="004823A9"/>
    <w:rsid w:val="004849A7"/>
    <w:rsid w:val="00486192"/>
    <w:rsid w:val="00486C66"/>
    <w:rsid w:val="0049034E"/>
    <w:rsid w:val="00492FBC"/>
    <w:rsid w:val="0049319D"/>
    <w:rsid w:val="0049328B"/>
    <w:rsid w:val="00493FDA"/>
    <w:rsid w:val="00497218"/>
    <w:rsid w:val="004A63C8"/>
    <w:rsid w:val="004A7FC1"/>
    <w:rsid w:val="004B268B"/>
    <w:rsid w:val="004B28C2"/>
    <w:rsid w:val="004B33AC"/>
    <w:rsid w:val="004B4376"/>
    <w:rsid w:val="004B5BB6"/>
    <w:rsid w:val="004B65FD"/>
    <w:rsid w:val="004B7CD8"/>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D053F"/>
    <w:rsid w:val="004D1334"/>
    <w:rsid w:val="004D2A60"/>
    <w:rsid w:val="004D2BAD"/>
    <w:rsid w:val="004D3B80"/>
    <w:rsid w:val="004D5BBC"/>
    <w:rsid w:val="004D6A4A"/>
    <w:rsid w:val="004D7B0B"/>
    <w:rsid w:val="004D7D2F"/>
    <w:rsid w:val="004E09C2"/>
    <w:rsid w:val="004E0C17"/>
    <w:rsid w:val="004E0EFC"/>
    <w:rsid w:val="004E1FE0"/>
    <w:rsid w:val="004E2696"/>
    <w:rsid w:val="004E3A5B"/>
    <w:rsid w:val="004E3E60"/>
    <w:rsid w:val="004E563B"/>
    <w:rsid w:val="004E589D"/>
    <w:rsid w:val="004E7D60"/>
    <w:rsid w:val="004E7E5B"/>
    <w:rsid w:val="004F0293"/>
    <w:rsid w:val="004F0FF9"/>
    <w:rsid w:val="004F2100"/>
    <w:rsid w:val="004F30DF"/>
    <w:rsid w:val="004F5632"/>
    <w:rsid w:val="004F62B7"/>
    <w:rsid w:val="004F6A22"/>
    <w:rsid w:val="004F794D"/>
    <w:rsid w:val="00501430"/>
    <w:rsid w:val="00503CE7"/>
    <w:rsid w:val="00504078"/>
    <w:rsid w:val="00505816"/>
    <w:rsid w:val="00506310"/>
    <w:rsid w:val="00510049"/>
    <w:rsid w:val="00510213"/>
    <w:rsid w:val="005104DB"/>
    <w:rsid w:val="00510E27"/>
    <w:rsid w:val="0051128F"/>
    <w:rsid w:val="00511595"/>
    <w:rsid w:val="00511A59"/>
    <w:rsid w:val="0051290B"/>
    <w:rsid w:val="00512C10"/>
    <w:rsid w:val="005133B5"/>
    <w:rsid w:val="005148BA"/>
    <w:rsid w:val="0051571B"/>
    <w:rsid w:val="0051572C"/>
    <w:rsid w:val="005177A0"/>
    <w:rsid w:val="00522124"/>
    <w:rsid w:val="0052225A"/>
    <w:rsid w:val="0052287D"/>
    <w:rsid w:val="00524456"/>
    <w:rsid w:val="00524A10"/>
    <w:rsid w:val="00525B09"/>
    <w:rsid w:val="00526544"/>
    <w:rsid w:val="00526FCC"/>
    <w:rsid w:val="0053065E"/>
    <w:rsid w:val="0053090F"/>
    <w:rsid w:val="00531FEB"/>
    <w:rsid w:val="00534A16"/>
    <w:rsid w:val="00535DF7"/>
    <w:rsid w:val="005364C8"/>
    <w:rsid w:val="00536CE5"/>
    <w:rsid w:val="0053770B"/>
    <w:rsid w:val="00537D15"/>
    <w:rsid w:val="00537F4E"/>
    <w:rsid w:val="00541334"/>
    <w:rsid w:val="005416D0"/>
    <w:rsid w:val="00543F9C"/>
    <w:rsid w:val="0054431C"/>
    <w:rsid w:val="005451A5"/>
    <w:rsid w:val="00545628"/>
    <w:rsid w:val="00545B93"/>
    <w:rsid w:val="005463D8"/>
    <w:rsid w:val="00553CF8"/>
    <w:rsid w:val="005544BB"/>
    <w:rsid w:val="00555820"/>
    <w:rsid w:val="00555DAD"/>
    <w:rsid w:val="005565EA"/>
    <w:rsid w:val="005568C6"/>
    <w:rsid w:val="00556A7A"/>
    <w:rsid w:val="005571E4"/>
    <w:rsid w:val="0056118F"/>
    <w:rsid w:val="0056158E"/>
    <w:rsid w:val="00562B03"/>
    <w:rsid w:val="005631A8"/>
    <w:rsid w:val="00565150"/>
    <w:rsid w:val="005659E8"/>
    <w:rsid w:val="00565A7A"/>
    <w:rsid w:val="005674CB"/>
    <w:rsid w:val="00567DF8"/>
    <w:rsid w:val="0057024A"/>
    <w:rsid w:val="00572316"/>
    <w:rsid w:val="005743FD"/>
    <w:rsid w:val="005744CE"/>
    <w:rsid w:val="005756B7"/>
    <w:rsid w:val="0057597F"/>
    <w:rsid w:val="00576285"/>
    <w:rsid w:val="00576A53"/>
    <w:rsid w:val="00580BB3"/>
    <w:rsid w:val="005820EE"/>
    <w:rsid w:val="005828D7"/>
    <w:rsid w:val="00583AC4"/>
    <w:rsid w:val="0058631F"/>
    <w:rsid w:val="00590A7D"/>
    <w:rsid w:val="00590F44"/>
    <w:rsid w:val="00592CEC"/>
    <w:rsid w:val="00594BB5"/>
    <w:rsid w:val="00595529"/>
    <w:rsid w:val="00595672"/>
    <w:rsid w:val="00596FAB"/>
    <w:rsid w:val="00597AEF"/>
    <w:rsid w:val="005A106E"/>
    <w:rsid w:val="005A16F1"/>
    <w:rsid w:val="005A1898"/>
    <w:rsid w:val="005A1DA1"/>
    <w:rsid w:val="005A24C5"/>
    <w:rsid w:val="005A3786"/>
    <w:rsid w:val="005A3C6F"/>
    <w:rsid w:val="005A5586"/>
    <w:rsid w:val="005A6E9C"/>
    <w:rsid w:val="005A7419"/>
    <w:rsid w:val="005B127E"/>
    <w:rsid w:val="005B1B93"/>
    <w:rsid w:val="005B370A"/>
    <w:rsid w:val="005B4B1D"/>
    <w:rsid w:val="005B6E34"/>
    <w:rsid w:val="005B7376"/>
    <w:rsid w:val="005C1728"/>
    <w:rsid w:val="005C1812"/>
    <w:rsid w:val="005C191D"/>
    <w:rsid w:val="005C2308"/>
    <w:rsid w:val="005C2C58"/>
    <w:rsid w:val="005C376A"/>
    <w:rsid w:val="005C4074"/>
    <w:rsid w:val="005C4F27"/>
    <w:rsid w:val="005C65EA"/>
    <w:rsid w:val="005D0E61"/>
    <w:rsid w:val="005D116E"/>
    <w:rsid w:val="005D2891"/>
    <w:rsid w:val="005D2B8E"/>
    <w:rsid w:val="005D5F80"/>
    <w:rsid w:val="005D6E86"/>
    <w:rsid w:val="005D724D"/>
    <w:rsid w:val="005D7F45"/>
    <w:rsid w:val="005E058A"/>
    <w:rsid w:val="005E11B5"/>
    <w:rsid w:val="005E1430"/>
    <w:rsid w:val="005E1D94"/>
    <w:rsid w:val="005E55F6"/>
    <w:rsid w:val="005E6FD1"/>
    <w:rsid w:val="005F01B1"/>
    <w:rsid w:val="005F1507"/>
    <w:rsid w:val="005F358D"/>
    <w:rsid w:val="005F4CB9"/>
    <w:rsid w:val="00600D74"/>
    <w:rsid w:val="00604419"/>
    <w:rsid w:val="00605A10"/>
    <w:rsid w:val="00606591"/>
    <w:rsid w:val="0061115D"/>
    <w:rsid w:val="00612409"/>
    <w:rsid w:val="00612B9D"/>
    <w:rsid w:val="0061329D"/>
    <w:rsid w:val="006143DC"/>
    <w:rsid w:val="00615D4D"/>
    <w:rsid w:val="00615F18"/>
    <w:rsid w:val="006162E6"/>
    <w:rsid w:val="00617A94"/>
    <w:rsid w:val="00620233"/>
    <w:rsid w:val="00621118"/>
    <w:rsid w:val="0062121D"/>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2F34"/>
    <w:rsid w:val="0063351A"/>
    <w:rsid w:val="00634DFD"/>
    <w:rsid w:val="00636BEC"/>
    <w:rsid w:val="00636D96"/>
    <w:rsid w:val="00637B52"/>
    <w:rsid w:val="00640CEC"/>
    <w:rsid w:val="00641BA9"/>
    <w:rsid w:val="00641D57"/>
    <w:rsid w:val="0064324A"/>
    <w:rsid w:val="00644F95"/>
    <w:rsid w:val="00646331"/>
    <w:rsid w:val="006477AB"/>
    <w:rsid w:val="006503D3"/>
    <w:rsid w:val="00650F05"/>
    <w:rsid w:val="00652E85"/>
    <w:rsid w:val="00653A1A"/>
    <w:rsid w:val="00654530"/>
    <w:rsid w:val="00655826"/>
    <w:rsid w:val="00655AAD"/>
    <w:rsid w:val="00657D05"/>
    <w:rsid w:val="00660C5E"/>
    <w:rsid w:val="0066302C"/>
    <w:rsid w:val="00663D72"/>
    <w:rsid w:val="006640C3"/>
    <w:rsid w:val="0066450C"/>
    <w:rsid w:val="00664F48"/>
    <w:rsid w:val="006654CA"/>
    <w:rsid w:val="00665BFB"/>
    <w:rsid w:val="00666971"/>
    <w:rsid w:val="00667F4B"/>
    <w:rsid w:val="00672FF2"/>
    <w:rsid w:val="006743EC"/>
    <w:rsid w:val="00676F08"/>
    <w:rsid w:val="006801AA"/>
    <w:rsid w:val="00682B20"/>
    <w:rsid w:val="00683D55"/>
    <w:rsid w:val="00683FC3"/>
    <w:rsid w:val="0068420C"/>
    <w:rsid w:val="006849C2"/>
    <w:rsid w:val="00685228"/>
    <w:rsid w:val="00685D7B"/>
    <w:rsid w:val="006860C6"/>
    <w:rsid w:val="00690E9C"/>
    <w:rsid w:val="006910F3"/>
    <w:rsid w:val="00691F05"/>
    <w:rsid w:val="0069285B"/>
    <w:rsid w:val="00692DA2"/>
    <w:rsid w:val="006930FE"/>
    <w:rsid w:val="00693597"/>
    <w:rsid w:val="00694159"/>
    <w:rsid w:val="006957B7"/>
    <w:rsid w:val="0069704D"/>
    <w:rsid w:val="006A0354"/>
    <w:rsid w:val="006A074A"/>
    <w:rsid w:val="006A4678"/>
    <w:rsid w:val="006A50DE"/>
    <w:rsid w:val="006A511C"/>
    <w:rsid w:val="006A5E21"/>
    <w:rsid w:val="006A69B9"/>
    <w:rsid w:val="006A7777"/>
    <w:rsid w:val="006B06E4"/>
    <w:rsid w:val="006B305D"/>
    <w:rsid w:val="006B5BC5"/>
    <w:rsid w:val="006B6C56"/>
    <w:rsid w:val="006C1083"/>
    <w:rsid w:val="006C18B1"/>
    <w:rsid w:val="006C1C82"/>
    <w:rsid w:val="006C31D3"/>
    <w:rsid w:val="006C4ED8"/>
    <w:rsid w:val="006C5A9F"/>
    <w:rsid w:val="006C5F00"/>
    <w:rsid w:val="006C68AB"/>
    <w:rsid w:val="006C6BCE"/>
    <w:rsid w:val="006C7C10"/>
    <w:rsid w:val="006D16B0"/>
    <w:rsid w:val="006D24B1"/>
    <w:rsid w:val="006D3428"/>
    <w:rsid w:val="006D3502"/>
    <w:rsid w:val="006D3542"/>
    <w:rsid w:val="006D3A75"/>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5BA0"/>
    <w:rsid w:val="006E5CDB"/>
    <w:rsid w:val="006F1490"/>
    <w:rsid w:val="006F272D"/>
    <w:rsid w:val="006F31A3"/>
    <w:rsid w:val="006F3565"/>
    <w:rsid w:val="006F5F75"/>
    <w:rsid w:val="006F63A1"/>
    <w:rsid w:val="006F65F8"/>
    <w:rsid w:val="006F6BD1"/>
    <w:rsid w:val="006F6DD6"/>
    <w:rsid w:val="006F7FC6"/>
    <w:rsid w:val="007002FE"/>
    <w:rsid w:val="007014BB"/>
    <w:rsid w:val="00702625"/>
    <w:rsid w:val="00702CF9"/>
    <w:rsid w:val="007034BA"/>
    <w:rsid w:val="0070527F"/>
    <w:rsid w:val="0070627B"/>
    <w:rsid w:val="0070648A"/>
    <w:rsid w:val="00706DDB"/>
    <w:rsid w:val="00707275"/>
    <w:rsid w:val="007122F5"/>
    <w:rsid w:val="00713578"/>
    <w:rsid w:val="007165DB"/>
    <w:rsid w:val="0071667C"/>
    <w:rsid w:val="0072081A"/>
    <w:rsid w:val="007218F3"/>
    <w:rsid w:val="007219A7"/>
    <w:rsid w:val="0072794B"/>
    <w:rsid w:val="00727984"/>
    <w:rsid w:val="007303AE"/>
    <w:rsid w:val="00730824"/>
    <w:rsid w:val="00730CB3"/>
    <w:rsid w:val="0073342A"/>
    <w:rsid w:val="00733580"/>
    <w:rsid w:val="0073469C"/>
    <w:rsid w:val="00735261"/>
    <w:rsid w:val="0073584F"/>
    <w:rsid w:val="00737A09"/>
    <w:rsid w:val="00741281"/>
    <w:rsid w:val="00741A17"/>
    <w:rsid w:val="00741AFA"/>
    <w:rsid w:val="007422B9"/>
    <w:rsid w:val="007432DA"/>
    <w:rsid w:val="00743D6A"/>
    <w:rsid w:val="007441F6"/>
    <w:rsid w:val="00747112"/>
    <w:rsid w:val="00751705"/>
    <w:rsid w:val="00751EB6"/>
    <w:rsid w:val="0075229A"/>
    <w:rsid w:val="00752942"/>
    <w:rsid w:val="007535CD"/>
    <w:rsid w:val="00753840"/>
    <w:rsid w:val="00753F8D"/>
    <w:rsid w:val="0075516F"/>
    <w:rsid w:val="007552DD"/>
    <w:rsid w:val="00755CF4"/>
    <w:rsid w:val="007568C0"/>
    <w:rsid w:val="00756ABE"/>
    <w:rsid w:val="00756C56"/>
    <w:rsid w:val="00756EC4"/>
    <w:rsid w:val="00760576"/>
    <w:rsid w:val="00761092"/>
    <w:rsid w:val="0076191C"/>
    <w:rsid w:val="00761944"/>
    <w:rsid w:val="00763508"/>
    <w:rsid w:val="00764695"/>
    <w:rsid w:val="00764EE7"/>
    <w:rsid w:val="007656BC"/>
    <w:rsid w:val="00765CAD"/>
    <w:rsid w:val="0077315F"/>
    <w:rsid w:val="00773A44"/>
    <w:rsid w:val="0077421F"/>
    <w:rsid w:val="00775160"/>
    <w:rsid w:val="007752D9"/>
    <w:rsid w:val="007767AA"/>
    <w:rsid w:val="0077694C"/>
    <w:rsid w:val="00780502"/>
    <w:rsid w:val="00782295"/>
    <w:rsid w:val="00783BCF"/>
    <w:rsid w:val="007842E4"/>
    <w:rsid w:val="007849BC"/>
    <w:rsid w:val="00784CE1"/>
    <w:rsid w:val="0078686D"/>
    <w:rsid w:val="00787280"/>
    <w:rsid w:val="00797F54"/>
    <w:rsid w:val="007A2333"/>
    <w:rsid w:val="007A4F5D"/>
    <w:rsid w:val="007A6038"/>
    <w:rsid w:val="007A62E9"/>
    <w:rsid w:val="007A6B31"/>
    <w:rsid w:val="007A75FD"/>
    <w:rsid w:val="007B0845"/>
    <w:rsid w:val="007B1CEA"/>
    <w:rsid w:val="007B2562"/>
    <w:rsid w:val="007B31B1"/>
    <w:rsid w:val="007B4706"/>
    <w:rsid w:val="007B48AD"/>
    <w:rsid w:val="007B5485"/>
    <w:rsid w:val="007B71B9"/>
    <w:rsid w:val="007B7255"/>
    <w:rsid w:val="007B7755"/>
    <w:rsid w:val="007B7977"/>
    <w:rsid w:val="007C0F7D"/>
    <w:rsid w:val="007C135F"/>
    <w:rsid w:val="007C2405"/>
    <w:rsid w:val="007C2DA3"/>
    <w:rsid w:val="007C513C"/>
    <w:rsid w:val="007C5A08"/>
    <w:rsid w:val="007D08EE"/>
    <w:rsid w:val="007D28E8"/>
    <w:rsid w:val="007D2DEB"/>
    <w:rsid w:val="007D3732"/>
    <w:rsid w:val="007D4048"/>
    <w:rsid w:val="007D4A22"/>
    <w:rsid w:val="007D5999"/>
    <w:rsid w:val="007D6540"/>
    <w:rsid w:val="007E02F0"/>
    <w:rsid w:val="007E0EFC"/>
    <w:rsid w:val="007E1B51"/>
    <w:rsid w:val="007E2066"/>
    <w:rsid w:val="007E3E5E"/>
    <w:rsid w:val="007E4287"/>
    <w:rsid w:val="007E432F"/>
    <w:rsid w:val="007E46A5"/>
    <w:rsid w:val="007E4ACC"/>
    <w:rsid w:val="007E4B03"/>
    <w:rsid w:val="007E7AB1"/>
    <w:rsid w:val="007F076E"/>
    <w:rsid w:val="007F114F"/>
    <w:rsid w:val="007F1463"/>
    <w:rsid w:val="007F1DC4"/>
    <w:rsid w:val="007F2BC4"/>
    <w:rsid w:val="007F34BF"/>
    <w:rsid w:val="007F35EC"/>
    <w:rsid w:val="007F5AE4"/>
    <w:rsid w:val="007F5F75"/>
    <w:rsid w:val="007F6758"/>
    <w:rsid w:val="007F6EF4"/>
    <w:rsid w:val="0080004E"/>
    <w:rsid w:val="00800167"/>
    <w:rsid w:val="00801C3F"/>
    <w:rsid w:val="008032A2"/>
    <w:rsid w:val="00803A66"/>
    <w:rsid w:val="00803CC7"/>
    <w:rsid w:val="00804C1B"/>
    <w:rsid w:val="0080518D"/>
    <w:rsid w:val="00807650"/>
    <w:rsid w:val="00810A88"/>
    <w:rsid w:val="00811834"/>
    <w:rsid w:val="008149E2"/>
    <w:rsid w:val="00815A5E"/>
    <w:rsid w:val="00816016"/>
    <w:rsid w:val="008177D8"/>
    <w:rsid w:val="00820E25"/>
    <w:rsid w:val="00820E71"/>
    <w:rsid w:val="00821E36"/>
    <w:rsid w:val="0082499B"/>
    <w:rsid w:val="008250AC"/>
    <w:rsid w:val="00827F2F"/>
    <w:rsid w:val="00830E07"/>
    <w:rsid w:val="00831A92"/>
    <w:rsid w:val="008329D8"/>
    <w:rsid w:val="00833A89"/>
    <w:rsid w:val="008343E6"/>
    <w:rsid w:val="008350C7"/>
    <w:rsid w:val="0083519C"/>
    <w:rsid w:val="00835829"/>
    <w:rsid w:val="00840AA2"/>
    <w:rsid w:val="00840BEA"/>
    <w:rsid w:val="00841083"/>
    <w:rsid w:val="00841D19"/>
    <w:rsid w:val="00842B9B"/>
    <w:rsid w:val="00843E47"/>
    <w:rsid w:val="008450F2"/>
    <w:rsid w:val="00846DCB"/>
    <w:rsid w:val="0084770D"/>
    <w:rsid w:val="00850600"/>
    <w:rsid w:val="00853054"/>
    <w:rsid w:val="0085384E"/>
    <w:rsid w:val="00855DB9"/>
    <w:rsid w:val="00856DCE"/>
    <w:rsid w:val="00860819"/>
    <w:rsid w:val="008629F1"/>
    <w:rsid w:val="00863368"/>
    <w:rsid w:val="00863C76"/>
    <w:rsid w:val="0086517B"/>
    <w:rsid w:val="0086524B"/>
    <w:rsid w:val="00865EF6"/>
    <w:rsid w:val="0086628F"/>
    <w:rsid w:val="00866E76"/>
    <w:rsid w:val="00867836"/>
    <w:rsid w:val="008678D1"/>
    <w:rsid w:val="00867ACD"/>
    <w:rsid w:val="00872678"/>
    <w:rsid w:val="0088056E"/>
    <w:rsid w:val="00880F6F"/>
    <w:rsid w:val="008813C0"/>
    <w:rsid w:val="00881548"/>
    <w:rsid w:val="008824E8"/>
    <w:rsid w:val="00884888"/>
    <w:rsid w:val="008848C8"/>
    <w:rsid w:val="00895D6A"/>
    <w:rsid w:val="008A157A"/>
    <w:rsid w:val="008A34F9"/>
    <w:rsid w:val="008A4089"/>
    <w:rsid w:val="008A5888"/>
    <w:rsid w:val="008A58A0"/>
    <w:rsid w:val="008A5B48"/>
    <w:rsid w:val="008A7C03"/>
    <w:rsid w:val="008B55D6"/>
    <w:rsid w:val="008B72C2"/>
    <w:rsid w:val="008B76D8"/>
    <w:rsid w:val="008C03CE"/>
    <w:rsid w:val="008C0DB5"/>
    <w:rsid w:val="008C13D2"/>
    <w:rsid w:val="008C1F1A"/>
    <w:rsid w:val="008C2804"/>
    <w:rsid w:val="008C291C"/>
    <w:rsid w:val="008C29B5"/>
    <w:rsid w:val="008C5EED"/>
    <w:rsid w:val="008C6117"/>
    <w:rsid w:val="008C6886"/>
    <w:rsid w:val="008C74E6"/>
    <w:rsid w:val="008C7554"/>
    <w:rsid w:val="008D0E3F"/>
    <w:rsid w:val="008D18E2"/>
    <w:rsid w:val="008D297C"/>
    <w:rsid w:val="008D2EA4"/>
    <w:rsid w:val="008D37DA"/>
    <w:rsid w:val="008D3EA6"/>
    <w:rsid w:val="008D66A5"/>
    <w:rsid w:val="008D7C3A"/>
    <w:rsid w:val="008E20F4"/>
    <w:rsid w:val="008E3360"/>
    <w:rsid w:val="008E4081"/>
    <w:rsid w:val="008E6AF7"/>
    <w:rsid w:val="008E7D03"/>
    <w:rsid w:val="008F3507"/>
    <w:rsid w:val="008F498B"/>
    <w:rsid w:val="008F53DA"/>
    <w:rsid w:val="008F57BF"/>
    <w:rsid w:val="008F5CCD"/>
    <w:rsid w:val="008F5D63"/>
    <w:rsid w:val="008F5DD4"/>
    <w:rsid w:val="008F6287"/>
    <w:rsid w:val="008F7244"/>
    <w:rsid w:val="008F7794"/>
    <w:rsid w:val="00900ED4"/>
    <w:rsid w:val="00902481"/>
    <w:rsid w:val="0090324B"/>
    <w:rsid w:val="00904CE4"/>
    <w:rsid w:val="00904E40"/>
    <w:rsid w:val="00905095"/>
    <w:rsid w:val="00906577"/>
    <w:rsid w:val="00906A3B"/>
    <w:rsid w:val="009078A0"/>
    <w:rsid w:val="00907C0D"/>
    <w:rsid w:val="009125B4"/>
    <w:rsid w:val="00912835"/>
    <w:rsid w:val="0091309C"/>
    <w:rsid w:val="009131E0"/>
    <w:rsid w:val="00913B70"/>
    <w:rsid w:val="0091485B"/>
    <w:rsid w:val="0091539B"/>
    <w:rsid w:val="0091708A"/>
    <w:rsid w:val="0091781B"/>
    <w:rsid w:val="009204A9"/>
    <w:rsid w:val="0092096B"/>
    <w:rsid w:val="009224F5"/>
    <w:rsid w:val="0092370D"/>
    <w:rsid w:val="009257EC"/>
    <w:rsid w:val="00926AB7"/>
    <w:rsid w:val="009276EE"/>
    <w:rsid w:val="00927BF9"/>
    <w:rsid w:val="0093126E"/>
    <w:rsid w:val="00932D77"/>
    <w:rsid w:val="00934FA5"/>
    <w:rsid w:val="00935328"/>
    <w:rsid w:val="009362E9"/>
    <w:rsid w:val="00940A01"/>
    <w:rsid w:val="009411C6"/>
    <w:rsid w:val="009412EE"/>
    <w:rsid w:val="009422ED"/>
    <w:rsid w:val="00946B8C"/>
    <w:rsid w:val="00946BE9"/>
    <w:rsid w:val="009538B2"/>
    <w:rsid w:val="00955B33"/>
    <w:rsid w:val="009560B1"/>
    <w:rsid w:val="009569E0"/>
    <w:rsid w:val="00956C6F"/>
    <w:rsid w:val="00962C09"/>
    <w:rsid w:val="00962E85"/>
    <w:rsid w:val="009637AB"/>
    <w:rsid w:val="0096537C"/>
    <w:rsid w:val="00965F17"/>
    <w:rsid w:val="00970279"/>
    <w:rsid w:val="00971173"/>
    <w:rsid w:val="009728A0"/>
    <w:rsid w:val="00973638"/>
    <w:rsid w:val="00975562"/>
    <w:rsid w:val="00976054"/>
    <w:rsid w:val="00976428"/>
    <w:rsid w:val="0097686D"/>
    <w:rsid w:val="00977609"/>
    <w:rsid w:val="00980263"/>
    <w:rsid w:val="009825E1"/>
    <w:rsid w:val="00983D14"/>
    <w:rsid w:val="0098426D"/>
    <w:rsid w:val="00984C15"/>
    <w:rsid w:val="009856D8"/>
    <w:rsid w:val="00986582"/>
    <w:rsid w:val="00986C50"/>
    <w:rsid w:val="00987291"/>
    <w:rsid w:val="00990335"/>
    <w:rsid w:val="00992562"/>
    <w:rsid w:val="0099277D"/>
    <w:rsid w:val="00992C59"/>
    <w:rsid w:val="00993877"/>
    <w:rsid w:val="00994C51"/>
    <w:rsid w:val="00995B87"/>
    <w:rsid w:val="0099627E"/>
    <w:rsid w:val="0099702B"/>
    <w:rsid w:val="00997BF6"/>
    <w:rsid w:val="009A04D8"/>
    <w:rsid w:val="009A078E"/>
    <w:rsid w:val="009A0D79"/>
    <w:rsid w:val="009A1ADB"/>
    <w:rsid w:val="009A1BF1"/>
    <w:rsid w:val="009A23C9"/>
    <w:rsid w:val="009A5900"/>
    <w:rsid w:val="009B1050"/>
    <w:rsid w:val="009B1CC5"/>
    <w:rsid w:val="009B37CC"/>
    <w:rsid w:val="009B37E2"/>
    <w:rsid w:val="009B44B5"/>
    <w:rsid w:val="009B473D"/>
    <w:rsid w:val="009B672D"/>
    <w:rsid w:val="009B6F98"/>
    <w:rsid w:val="009C19BA"/>
    <w:rsid w:val="009C2AAF"/>
    <w:rsid w:val="009C317B"/>
    <w:rsid w:val="009C638C"/>
    <w:rsid w:val="009D069E"/>
    <w:rsid w:val="009D0ED3"/>
    <w:rsid w:val="009D1504"/>
    <w:rsid w:val="009D334E"/>
    <w:rsid w:val="009D358C"/>
    <w:rsid w:val="009D55D1"/>
    <w:rsid w:val="009D59D0"/>
    <w:rsid w:val="009D6C33"/>
    <w:rsid w:val="009E058B"/>
    <w:rsid w:val="009E0850"/>
    <w:rsid w:val="009E2CE6"/>
    <w:rsid w:val="009E367C"/>
    <w:rsid w:val="009E417D"/>
    <w:rsid w:val="009E4662"/>
    <w:rsid w:val="009E711E"/>
    <w:rsid w:val="009F18AC"/>
    <w:rsid w:val="009F2748"/>
    <w:rsid w:val="009F27C1"/>
    <w:rsid w:val="009F401F"/>
    <w:rsid w:val="009F5A00"/>
    <w:rsid w:val="009F65EE"/>
    <w:rsid w:val="009F7A05"/>
    <w:rsid w:val="00A018DC"/>
    <w:rsid w:val="00A01F1D"/>
    <w:rsid w:val="00A01FD0"/>
    <w:rsid w:val="00A032C7"/>
    <w:rsid w:val="00A0498B"/>
    <w:rsid w:val="00A050FA"/>
    <w:rsid w:val="00A062A1"/>
    <w:rsid w:val="00A065FE"/>
    <w:rsid w:val="00A067BC"/>
    <w:rsid w:val="00A06D34"/>
    <w:rsid w:val="00A06D4B"/>
    <w:rsid w:val="00A07A6C"/>
    <w:rsid w:val="00A10852"/>
    <w:rsid w:val="00A113C0"/>
    <w:rsid w:val="00A131A8"/>
    <w:rsid w:val="00A13C92"/>
    <w:rsid w:val="00A14649"/>
    <w:rsid w:val="00A15031"/>
    <w:rsid w:val="00A15C58"/>
    <w:rsid w:val="00A15CE1"/>
    <w:rsid w:val="00A15D3F"/>
    <w:rsid w:val="00A16493"/>
    <w:rsid w:val="00A17531"/>
    <w:rsid w:val="00A23508"/>
    <w:rsid w:val="00A23E86"/>
    <w:rsid w:val="00A24786"/>
    <w:rsid w:val="00A254A5"/>
    <w:rsid w:val="00A25557"/>
    <w:rsid w:val="00A258DD"/>
    <w:rsid w:val="00A26B1C"/>
    <w:rsid w:val="00A30E82"/>
    <w:rsid w:val="00A322F6"/>
    <w:rsid w:val="00A3389D"/>
    <w:rsid w:val="00A343E5"/>
    <w:rsid w:val="00A35044"/>
    <w:rsid w:val="00A35EB6"/>
    <w:rsid w:val="00A35F96"/>
    <w:rsid w:val="00A41669"/>
    <w:rsid w:val="00A42DF3"/>
    <w:rsid w:val="00A44663"/>
    <w:rsid w:val="00A448B3"/>
    <w:rsid w:val="00A46B57"/>
    <w:rsid w:val="00A47189"/>
    <w:rsid w:val="00A47C64"/>
    <w:rsid w:val="00A50072"/>
    <w:rsid w:val="00A5155E"/>
    <w:rsid w:val="00A51C58"/>
    <w:rsid w:val="00A52B1B"/>
    <w:rsid w:val="00A556E4"/>
    <w:rsid w:val="00A557B9"/>
    <w:rsid w:val="00A55B50"/>
    <w:rsid w:val="00A55ECA"/>
    <w:rsid w:val="00A57C3F"/>
    <w:rsid w:val="00A61693"/>
    <w:rsid w:val="00A62289"/>
    <w:rsid w:val="00A631C1"/>
    <w:rsid w:val="00A639AB"/>
    <w:rsid w:val="00A64250"/>
    <w:rsid w:val="00A67C5B"/>
    <w:rsid w:val="00A724FE"/>
    <w:rsid w:val="00A74C27"/>
    <w:rsid w:val="00A75E65"/>
    <w:rsid w:val="00A76217"/>
    <w:rsid w:val="00A80BE6"/>
    <w:rsid w:val="00A80E0B"/>
    <w:rsid w:val="00A80EC9"/>
    <w:rsid w:val="00A81DF5"/>
    <w:rsid w:val="00A844D6"/>
    <w:rsid w:val="00A84BAF"/>
    <w:rsid w:val="00A86D9C"/>
    <w:rsid w:val="00A87DD4"/>
    <w:rsid w:val="00A90233"/>
    <w:rsid w:val="00A91BC9"/>
    <w:rsid w:val="00A92065"/>
    <w:rsid w:val="00A94BA5"/>
    <w:rsid w:val="00A95E46"/>
    <w:rsid w:val="00A97E38"/>
    <w:rsid w:val="00AA0AA5"/>
    <w:rsid w:val="00AA215A"/>
    <w:rsid w:val="00AA2CF1"/>
    <w:rsid w:val="00AA38F0"/>
    <w:rsid w:val="00AA3A01"/>
    <w:rsid w:val="00AA514B"/>
    <w:rsid w:val="00AA5ECB"/>
    <w:rsid w:val="00AA6ED5"/>
    <w:rsid w:val="00AA7901"/>
    <w:rsid w:val="00AB0422"/>
    <w:rsid w:val="00AB16CD"/>
    <w:rsid w:val="00AB16DC"/>
    <w:rsid w:val="00AB18C9"/>
    <w:rsid w:val="00AB20A4"/>
    <w:rsid w:val="00AB2DD9"/>
    <w:rsid w:val="00AB3FFB"/>
    <w:rsid w:val="00AB4096"/>
    <w:rsid w:val="00AB4F73"/>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4E4E"/>
    <w:rsid w:val="00AD59C6"/>
    <w:rsid w:val="00AD6608"/>
    <w:rsid w:val="00AD7911"/>
    <w:rsid w:val="00AE0C7B"/>
    <w:rsid w:val="00AE26A6"/>
    <w:rsid w:val="00AE4D09"/>
    <w:rsid w:val="00AE799C"/>
    <w:rsid w:val="00AF0919"/>
    <w:rsid w:val="00AF18CC"/>
    <w:rsid w:val="00AF19E5"/>
    <w:rsid w:val="00AF292A"/>
    <w:rsid w:val="00AF466C"/>
    <w:rsid w:val="00AF4B25"/>
    <w:rsid w:val="00AF74B9"/>
    <w:rsid w:val="00AF7941"/>
    <w:rsid w:val="00B00162"/>
    <w:rsid w:val="00B004D4"/>
    <w:rsid w:val="00B00C75"/>
    <w:rsid w:val="00B01186"/>
    <w:rsid w:val="00B01586"/>
    <w:rsid w:val="00B03B68"/>
    <w:rsid w:val="00B0486E"/>
    <w:rsid w:val="00B05D63"/>
    <w:rsid w:val="00B068FA"/>
    <w:rsid w:val="00B0701E"/>
    <w:rsid w:val="00B079B6"/>
    <w:rsid w:val="00B11C4E"/>
    <w:rsid w:val="00B1301F"/>
    <w:rsid w:val="00B142B7"/>
    <w:rsid w:val="00B15D34"/>
    <w:rsid w:val="00B20E2A"/>
    <w:rsid w:val="00B251EA"/>
    <w:rsid w:val="00B25E16"/>
    <w:rsid w:val="00B271A1"/>
    <w:rsid w:val="00B30ADA"/>
    <w:rsid w:val="00B30DF0"/>
    <w:rsid w:val="00B31309"/>
    <w:rsid w:val="00B31FEF"/>
    <w:rsid w:val="00B34BC7"/>
    <w:rsid w:val="00B35867"/>
    <w:rsid w:val="00B35EAF"/>
    <w:rsid w:val="00B3762B"/>
    <w:rsid w:val="00B378B0"/>
    <w:rsid w:val="00B37AA3"/>
    <w:rsid w:val="00B422DD"/>
    <w:rsid w:val="00B44672"/>
    <w:rsid w:val="00B4531D"/>
    <w:rsid w:val="00B454BD"/>
    <w:rsid w:val="00B46A73"/>
    <w:rsid w:val="00B478D4"/>
    <w:rsid w:val="00B47FC3"/>
    <w:rsid w:val="00B500D0"/>
    <w:rsid w:val="00B538E9"/>
    <w:rsid w:val="00B5439E"/>
    <w:rsid w:val="00B5705D"/>
    <w:rsid w:val="00B616C5"/>
    <w:rsid w:val="00B63D27"/>
    <w:rsid w:val="00B63FB8"/>
    <w:rsid w:val="00B64680"/>
    <w:rsid w:val="00B70831"/>
    <w:rsid w:val="00B75404"/>
    <w:rsid w:val="00B755A4"/>
    <w:rsid w:val="00B76518"/>
    <w:rsid w:val="00B7767F"/>
    <w:rsid w:val="00B80125"/>
    <w:rsid w:val="00B81D07"/>
    <w:rsid w:val="00B829CC"/>
    <w:rsid w:val="00B82C73"/>
    <w:rsid w:val="00B8387C"/>
    <w:rsid w:val="00B86788"/>
    <w:rsid w:val="00B869C2"/>
    <w:rsid w:val="00B876D7"/>
    <w:rsid w:val="00B90286"/>
    <w:rsid w:val="00B915C4"/>
    <w:rsid w:val="00B92BB9"/>
    <w:rsid w:val="00B9307F"/>
    <w:rsid w:val="00B96A73"/>
    <w:rsid w:val="00B97350"/>
    <w:rsid w:val="00BA161C"/>
    <w:rsid w:val="00BA1E52"/>
    <w:rsid w:val="00BA4EDF"/>
    <w:rsid w:val="00BA4F39"/>
    <w:rsid w:val="00BA6393"/>
    <w:rsid w:val="00BB0231"/>
    <w:rsid w:val="00BB09FC"/>
    <w:rsid w:val="00BB0C69"/>
    <w:rsid w:val="00BB5013"/>
    <w:rsid w:val="00BB5249"/>
    <w:rsid w:val="00BB77C7"/>
    <w:rsid w:val="00BC10BB"/>
    <w:rsid w:val="00BC339F"/>
    <w:rsid w:val="00BC4C44"/>
    <w:rsid w:val="00BC5AA4"/>
    <w:rsid w:val="00BC7050"/>
    <w:rsid w:val="00BC72CD"/>
    <w:rsid w:val="00BD0758"/>
    <w:rsid w:val="00BD226C"/>
    <w:rsid w:val="00BD271D"/>
    <w:rsid w:val="00BD3760"/>
    <w:rsid w:val="00BD38AC"/>
    <w:rsid w:val="00BD3B47"/>
    <w:rsid w:val="00BD3FD7"/>
    <w:rsid w:val="00BD400E"/>
    <w:rsid w:val="00BD6811"/>
    <w:rsid w:val="00BD6DA2"/>
    <w:rsid w:val="00BD7F31"/>
    <w:rsid w:val="00BE11EB"/>
    <w:rsid w:val="00BE1952"/>
    <w:rsid w:val="00BE1D37"/>
    <w:rsid w:val="00BE2F50"/>
    <w:rsid w:val="00BE35D1"/>
    <w:rsid w:val="00BE3EEF"/>
    <w:rsid w:val="00BE44F6"/>
    <w:rsid w:val="00BE53C1"/>
    <w:rsid w:val="00BE551C"/>
    <w:rsid w:val="00BE66E8"/>
    <w:rsid w:val="00BF121B"/>
    <w:rsid w:val="00BF1396"/>
    <w:rsid w:val="00BF2CAF"/>
    <w:rsid w:val="00BF423E"/>
    <w:rsid w:val="00BF5EE0"/>
    <w:rsid w:val="00BF6852"/>
    <w:rsid w:val="00BF6B5B"/>
    <w:rsid w:val="00BF7584"/>
    <w:rsid w:val="00BF7CAB"/>
    <w:rsid w:val="00C01897"/>
    <w:rsid w:val="00C01D33"/>
    <w:rsid w:val="00C01F49"/>
    <w:rsid w:val="00C03458"/>
    <w:rsid w:val="00C03F59"/>
    <w:rsid w:val="00C04304"/>
    <w:rsid w:val="00C0551D"/>
    <w:rsid w:val="00C05A86"/>
    <w:rsid w:val="00C05B46"/>
    <w:rsid w:val="00C069E5"/>
    <w:rsid w:val="00C07ED1"/>
    <w:rsid w:val="00C11031"/>
    <w:rsid w:val="00C110B5"/>
    <w:rsid w:val="00C11516"/>
    <w:rsid w:val="00C116B3"/>
    <w:rsid w:val="00C12AE5"/>
    <w:rsid w:val="00C12EC3"/>
    <w:rsid w:val="00C137AD"/>
    <w:rsid w:val="00C176E9"/>
    <w:rsid w:val="00C17FC1"/>
    <w:rsid w:val="00C2130F"/>
    <w:rsid w:val="00C22711"/>
    <w:rsid w:val="00C22799"/>
    <w:rsid w:val="00C23ABA"/>
    <w:rsid w:val="00C24745"/>
    <w:rsid w:val="00C258CB"/>
    <w:rsid w:val="00C25DE5"/>
    <w:rsid w:val="00C2651E"/>
    <w:rsid w:val="00C26C46"/>
    <w:rsid w:val="00C27F6D"/>
    <w:rsid w:val="00C31CA7"/>
    <w:rsid w:val="00C3314D"/>
    <w:rsid w:val="00C3327B"/>
    <w:rsid w:val="00C33B6E"/>
    <w:rsid w:val="00C40CA2"/>
    <w:rsid w:val="00C40F49"/>
    <w:rsid w:val="00C41168"/>
    <w:rsid w:val="00C43C1E"/>
    <w:rsid w:val="00C4793A"/>
    <w:rsid w:val="00C50336"/>
    <w:rsid w:val="00C506BB"/>
    <w:rsid w:val="00C51A43"/>
    <w:rsid w:val="00C521AC"/>
    <w:rsid w:val="00C53120"/>
    <w:rsid w:val="00C53327"/>
    <w:rsid w:val="00C56C77"/>
    <w:rsid w:val="00C57AA8"/>
    <w:rsid w:val="00C651BD"/>
    <w:rsid w:val="00C656E1"/>
    <w:rsid w:val="00C65B02"/>
    <w:rsid w:val="00C66C4A"/>
    <w:rsid w:val="00C6721B"/>
    <w:rsid w:val="00C67323"/>
    <w:rsid w:val="00C673D8"/>
    <w:rsid w:val="00C67A99"/>
    <w:rsid w:val="00C7014A"/>
    <w:rsid w:val="00C70EDE"/>
    <w:rsid w:val="00C71429"/>
    <w:rsid w:val="00C714B6"/>
    <w:rsid w:val="00C73073"/>
    <w:rsid w:val="00C736F2"/>
    <w:rsid w:val="00C73A2B"/>
    <w:rsid w:val="00C740BC"/>
    <w:rsid w:val="00C74D6D"/>
    <w:rsid w:val="00C75FE8"/>
    <w:rsid w:val="00C81971"/>
    <w:rsid w:val="00C84424"/>
    <w:rsid w:val="00C84E04"/>
    <w:rsid w:val="00C87615"/>
    <w:rsid w:val="00C91263"/>
    <w:rsid w:val="00C914C8"/>
    <w:rsid w:val="00C91975"/>
    <w:rsid w:val="00C91CB6"/>
    <w:rsid w:val="00C93673"/>
    <w:rsid w:val="00C94486"/>
    <w:rsid w:val="00C94519"/>
    <w:rsid w:val="00C95415"/>
    <w:rsid w:val="00C967FD"/>
    <w:rsid w:val="00C96B0A"/>
    <w:rsid w:val="00C97B0C"/>
    <w:rsid w:val="00C97B56"/>
    <w:rsid w:val="00CA0684"/>
    <w:rsid w:val="00CA0919"/>
    <w:rsid w:val="00CA39A1"/>
    <w:rsid w:val="00CA462C"/>
    <w:rsid w:val="00CA4BD9"/>
    <w:rsid w:val="00CA504B"/>
    <w:rsid w:val="00CB0A4B"/>
    <w:rsid w:val="00CB0D80"/>
    <w:rsid w:val="00CB10F1"/>
    <w:rsid w:val="00CB36FD"/>
    <w:rsid w:val="00CB3A38"/>
    <w:rsid w:val="00CB50D1"/>
    <w:rsid w:val="00CB5490"/>
    <w:rsid w:val="00CB5A51"/>
    <w:rsid w:val="00CC1A07"/>
    <w:rsid w:val="00CC1FAE"/>
    <w:rsid w:val="00CC26B7"/>
    <w:rsid w:val="00CC36C6"/>
    <w:rsid w:val="00CC381C"/>
    <w:rsid w:val="00CC5283"/>
    <w:rsid w:val="00CC5F46"/>
    <w:rsid w:val="00CC6E67"/>
    <w:rsid w:val="00CD08F1"/>
    <w:rsid w:val="00CD1CE0"/>
    <w:rsid w:val="00CD285B"/>
    <w:rsid w:val="00CD3BAD"/>
    <w:rsid w:val="00CD6C6C"/>
    <w:rsid w:val="00CD6F27"/>
    <w:rsid w:val="00CE0936"/>
    <w:rsid w:val="00CE25C8"/>
    <w:rsid w:val="00CE2D9A"/>
    <w:rsid w:val="00CE3257"/>
    <w:rsid w:val="00CE3B6A"/>
    <w:rsid w:val="00CE5D57"/>
    <w:rsid w:val="00CE5EBF"/>
    <w:rsid w:val="00CE6A06"/>
    <w:rsid w:val="00CF097E"/>
    <w:rsid w:val="00CF0B07"/>
    <w:rsid w:val="00CF0D4F"/>
    <w:rsid w:val="00CF2B91"/>
    <w:rsid w:val="00CF3D25"/>
    <w:rsid w:val="00CF51E6"/>
    <w:rsid w:val="00CF60E5"/>
    <w:rsid w:val="00CF6C1B"/>
    <w:rsid w:val="00D0036B"/>
    <w:rsid w:val="00D01596"/>
    <w:rsid w:val="00D015E2"/>
    <w:rsid w:val="00D01826"/>
    <w:rsid w:val="00D02319"/>
    <w:rsid w:val="00D03609"/>
    <w:rsid w:val="00D04158"/>
    <w:rsid w:val="00D0423A"/>
    <w:rsid w:val="00D05763"/>
    <w:rsid w:val="00D06379"/>
    <w:rsid w:val="00D070F3"/>
    <w:rsid w:val="00D078F2"/>
    <w:rsid w:val="00D16D59"/>
    <w:rsid w:val="00D21A22"/>
    <w:rsid w:val="00D227D7"/>
    <w:rsid w:val="00D23AAF"/>
    <w:rsid w:val="00D23F41"/>
    <w:rsid w:val="00D2406B"/>
    <w:rsid w:val="00D242D3"/>
    <w:rsid w:val="00D24762"/>
    <w:rsid w:val="00D24767"/>
    <w:rsid w:val="00D24D46"/>
    <w:rsid w:val="00D261B6"/>
    <w:rsid w:val="00D2648F"/>
    <w:rsid w:val="00D26EF3"/>
    <w:rsid w:val="00D27A18"/>
    <w:rsid w:val="00D3063F"/>
    <w:rsid w:val="00D34633"/>
    <w:rsid w:val="00D347E8"/>
    <w:rsid w:val="00D34ED6"/>
    <w:rsid w:val="00D36670"/>
    <w:rsid w:val="00D3764C"/>
    <w:rsid w:val="00D40201"/>
    <w:rsid w:val="00D430FD"/>
    <w:rsid w:val="00D43366"/>
    <w:rsid w:val="00D435AE"/>
    <w:rsid w:val="00D436FB"/>
    <w:rsid w:val="00D456B7"/>
    <w:rsid w:val="00D45E8D"/>
    <w:rsid w:val="00D47009"/>
    <w:rsid w:val="00D474C6"/>
    <w:rsid w:val="00D4779F"/>
    <w:rsid w:val="00D47E7A"/>
    <w:rsid w:val="00D50F61"/>
    <w:rsid w:val="00D51630"/>
    <w:rsid w:val="00D5255A"/>
    <w:rsid w:val="00D55C19"/>
    <w:rsid w:val="00D6041B"/>
    <w:rsid w:val="00D60784"/>
    <w:rsid w:val="00D61835"/>
    <w:rsid w:val="00D620DC"/>
    <w:rsid w:val="00D64094"/>
    <w:rsid w:val="00D65454"/>
    <w:rsid w:val="00D65AF9"/>
    <w:rsid w:val="00D663A5"/>
    <w:rsid w:val="00D6795D"/>
    <w:rsid w:val="00D67A8F"/>
    <w:rsid w:val="00D705C2"/>
    <w:rsid w:val="00D724F7"/>
    <w:rsid w:val="00D72595"/>
    <w:rsid w:val="00D725DC"/>
    <w:rsid w:val="00D74192"/>
    <w:rsid w:val="00D75083"/>
    <w:rsid w:val="00D76AB6"/>
    <w:rsid w:val="00D775D9"/>
    <w:rsid w:val="00D77AB5"/>
    <w:rsid w:val="00D80298"/>
    <w:rsid w:val="00D82254"/>
    <w:rsid w:val="00D82270"/>
    <w:rsid w:val="00D82456"/>
    <w:rsid w:val="00D827E6"/>
    <w:rsid w:val="00D83E60"/>
    <w:rsid w:val="00D855B9"/>
    <w:rsid w:val="00D859AA"/>
    <w:rsid w:val="00D91FA5"/>
    <w:rsid w:val="00D93432"/>
    <w:rsid w:val="00D938C1"/>
    <w:rsid w:val="00D95712"/>
    <w:rsid w:val="00D97D62"/>
    <w:rsid w:val="00DA0E19"/>
    <w:rsid w:val="00DA1B90"/>
    <w:rsid w:val="00DA2A49"/>
    <w:rsid w:val="00DA332E"/>
    <w:rsid w:val="00DA3ADD"/>
    <w:rsid w:val="00DA449E"/>
    <w:rsid w:val="00DA461E"/>
    <w:rsid w:val="00DA5AF3"/>
    <w:rsid w:val="00DA7001"/>
    <w:rsid w:val="00DB49B7"/>
    <w:rsid w:val="00DB5B87"/>
    <w:rsid w:val="00DB5F02"/>
    <w:rsid w:val="00DB61D0"/>
    <w:rsid w:val="00DB6DD9"/>
    <w:rsid w:val="00DB7CAD"/>
    <w:rsid w:val="00DC0758"/>
    <w:rsid w:val="00DC0872"/>
    <w:rsid w:val="00DC0874"/>
    <w:rsid w:val="00DC2959"/>
    <w:rsid w:val="00DC49E4"/>
    <w:rsid w:val="00DC4C5C"/>
    <w:rsid w:val="00DC57FE"/>
    <w:rsid w:val="00DC6186"/>
    <w:rsid w:val="00DC66E4"/>
    <w:rsid w:val="00DD158F"/>
    <w:rsid w:val="00DD1727"/>
    <w:rsid w:val="00DD1CE5"/>
    <w:rsid w:val="00DD3956"/>
    <w:rsid w:val="00DD3C00"/>
    <w:rsid w:val="00DD45EB"/>
    <w:rsid w:val="00DD5646"/>
    <w:rsid w:val="00DD5A83"/>
    <w:rsid w:val="00DD5B14"/>
    <w:rsid w:val="00DD6751"/>
    <w:rsid w:val="00DD7C70"/>
    <w:rsid w:val="00DE0E6D"/>
    <w:rsid w:val="00DE2999"/>
    <w:rsid w:val="00DE3351"/>
    <w:rsid w:val="00DE3DF2"/>
    <w:rsid w:val="00DE4729"/>
    <w:rsid w:val="00DE5642"/>
    <w:rsid w:val="00DE606F"/>
    <w:rsid w:val="00DE6561"/>
    <w:rsid w:val="00DE693F"/>
    <w:rsid w:val="00DF09CA"/>
    <w:rsid w:val="00DF1387"/>
    <w:rsid w:val="00DF2179"/>
    <w:rsid w:val="00DF38AE"/>
    <w:rsid w:val="00DF49D3"/>
    <w:rsid w:val="00DF69E8"/>
    <w:rsid w:val="00E036AF"/>
    <w:rsid w:val="00E053D1"/>
    <w:rsid w:val="00E065E9"/>
    <w:rsid w:val="00E07464"/>
    <w:rsid w:val="00E0799D"/>
    <w:rsid w:val="00E07A6D"/>
    <w:rsid w:val="00E101E1"/>
    <w:rsid w:val="00E12399"/>
    <w:rsid w:val="00E12F77"/>
    <w:rsid w:val="00E20753"/>
    <w:rsid w:val="00E20C2C"/>
    <w:rsid w:val="00E214B5"/>
    <w:rsid w:val="00E221B7"/>
    <w:rsid w:val="00E24163"/>
    <w:rsid w:val="00E25181"/>
    <w:rsid w:val="00E272EB"/>
    <w:rsid w:val="00E30789"/>
    <w:rsid w:val="00E318C3"/>
    <w:rsid w:val="00E35CEB"/>
    <w:rsid w:val="00E35EB6"/>
    <w:rsid w:val="00E376EB"/>
    <w:rsid w:val="00E4066C"/>
    <w:rsid w:val="00E42AA3"/>
    <w:rsid w:val="00E430FD"/>
    <w:rsid w:val="00E43739"/>
    <w:rsid w:val="00E441C5"/>
    <w:rsid w:val="00E472E8"/>
    <w:rsid w:val="00E47C18"/>
    <w:rsid w:val="00E512A5"/>
    <w:rsid w:val="00E51978"/>
    <w:rsid w:val="00E52685"/>
    <w:rsid w:val="00E5328F"/>
    <w:rsid w:val="00E5528F"/>
    <w:rsid w:val="00E566E2"/>
    <w:rsid w:val="00E5708E"/>
    <w:rsid w:val="00E5730E"/>
    <w:rsid w:val="00E57340"/>
    <w:rsid w:val="00E5773E"/>
    <w:rsid w:val="00E6002E"/>
    <w:rsid w:val="00E63BB8"/>
    <w:rsid w:val="00E6421B"/>
    <w:rsid w:val="00E64EB8"/>
    <w:rsid w:val="00E651EC"/>
    <w:rsid w:val="00E73544"/>
    <w:rsid w:val="00E7358B"/>
    <w:rsid w:val="00E7376F"/>
    <w:rsid w:val="00E8035A"/>
    <w:rsid w:val="00E80E53"/>
    <w:rsid w:val="00E817D2"/>
    <w:rsid w:val="00E81CF5"/>
    <w:rsid w:val="00E827C1"/>
    <w:rsid w:val="00E86A24"/>
    <w:rsid w:val="00E91D20"/>
    <w:rsid w:val="00E9302F"/>
    <w:rsid w:val="00E93323"/>
    <w:rsid w:val="00E94502"/>
    <w:rsid w:val="00E96BB8"/>
    <w:rsid w:val="00E96EAE"/>
    <w:rsid w:val="00EA3314"/>
    <w:rsid w:val="00EA37D7"/>
    <w:rsid w:val="00EA3E07"/>
    <w:rsid w:val="00EA4E7F"/>
    <w:rsid w:val="00EA5ABD"/>
    <w:rsid w:val="00EA5B39"/>
    <w:rsid w:val="00EA63B0"/>
    <w:rsid w:val="00EA6852"/>
    <w:rsid w:val="00EB2A80"/>
    <w:rsid w:val="00EB2D38"/>
    <w:rsid w:val="00EB396C"/>
    <w:rsid w:val="00EB39B9"/>
    <w:rsid w:val="00EB4B1F"/>
    <w:rsid w:val="00EB4B4E"/>
    <w:rsid w:val="00EB58FD"/>
    <w:rsid w:val="00EB5B4C"/>
    <w:rsid w:val="00EB64D5"/>
    <w:rsid w:val="00EB780D"/>
    <w:rsid w:val="00EC4700"/>
    <w:rsid w:val="00EC54A2"/>
    <w:rsid w:val="00EC55F7"/>
    <w:rsid w:val="00EC71A6"/>
    <w:rsid w:val="00ED0AAA"/>
    <w:rsid w:val="00ED0EE3"/>
    <w:rsid w:val="00ED2760"/>
    <w:rsid w:val="00ED3B43"/>
    <w:rsid w:val="00ED483A"/>
    <w:rsid w:val="00ED5C39"/>
    <w:rsid w:val="00ED69F1"/>
    <w:rsid w:val="00EE01D0"/>
    <w:rsid w:val="00EE0D7A"/>
    <w:rsid w:val="00EE10D6"/>
    <w:rsid w:val="00EE1CEE"/>
    <w:rsid w:val="00EE2ABA"/>
    <w:rsid w:val="00EE37CF"/>
    <w:rsid w:val="00EE7718"/>
    <w:rsid w:val="00EF1446"/>
    <w:rsid w:val="00EF3B78"/>
    <w:rsid w:val="00EF4292"/>
    <w:rsid w:val="00EF4444"/>
    <w:rsid w:val="00EF5F51"/>
    <w:rsid w:val="00EF6455"/>
    <w:rsid w:val="00F0490C"/>
    <w:rsid w:val="00F05B23"/>
    <w:rsid w:val="00F05D78"/>
    <w:rsid w:val="00F05E08"/>
    <w:rsid w:val="00F0706E"/>
    <w:rsid w:val="00F11362"/>
    <w:rsid w:val="00F11D62"/>
    <w:rsid w:val="00F12D1B"/>
    <w:rsid w:val="00F12DAF"/>
    <w:rsid w:val="00F12EEB"/>
    <w:rsid w:val="00F135B6"/>
    <w:rsid w:val="00F14B9C"/>
    <w:rsid w:val="00F14C6F"/>
    <w:rsid w:val="00F1521E"/>
    <w:rsid w:val="00F16319"/>
    <w:rsid w:val="00F17155"/>
    <w:rsid w:val="00F178BD"/>
    <w:rsid w:val="00F17AF8"/>
    <w:rsid w:val="00F235B0"/>
    <w:rsid w:val="00F24493"/>
    <w:rsid w:val="00F251A3"/>
    <w:rsid w:val="00F26C40"/>
    <w:rsid w:val="00F30101"/>
    <w:rsid w:val="00F3119D"/>
    <w:rsid w:val="00F31CF9"/>
    <w:rsid w:val="00F32E5D"/>
    <w:rsid w:val="00F34A15"/>
    <w:rsid w:val="00F350F7"/>
    <w:rsid w:val="00F35622"/>
    <w:rsid w:val="00F42176"/>
    <w:rsid w:val="00F428BC"/>
    <w:rsid w:val="00F45BA5"/>
    <w:rsid w:val="00F46152"/>
    <w:rsid w:val="00F47BE0"/>
    <w:rsid w:val="00F503D4"/>
    <w:rsid w:val="00F5078A"/>
    <w:rsid w:val="00F51948"/>
    <w:rsid w:val="00F51B4E"/>
    <w:rsid w:val="00F52F18"/>
    <w:rsid w:val="00F54D16"/>
    <w:rsid w:val="00F54F24"/>
    <w:rsid w:val="00F55145"/>
    <w:rsid w:val="00F55970"/>
    <w:rsid w:val="00F56313"/>
    <w:rsid w:val="00F5699D"/>
    <w:rsid w:val="00F56ACF"/>
    <w:rsid w:val="00F625B3"/>
    <w:rsid w:val="00F628FC"/>
    <w:rsid w:val="00F636C6"/>
    <w:rsid w:val="00F63B55"/>
    <w:rsid w:val="00F64E45"/>
    <w:rsid w:val="00F654EC"/>
    <w:rsid w:val="00F6688D"/>
    <w:rsid w:val="00F66E7F"/>
    <w:rsid w:val="00F7024E"/>
    <w:rsid w:val="00F74FC6"/>
    <w:rsid w:val="00F74FEB"/>
    <w:rsid w:val="00F75158"/>
    <w:rsid w:val="00F763B3"/>
    <w:rsid w:val="00F77108"/>
    <w:rsid w:val="00F7715A"/>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97BD7"/>
    <w:rsid w:val="00FA0971"/>
    <w:rsid w:val="00FA1FF2"/>
    <w:rsid w:val="00FA2277"/>
    <w:rsid w:val="00FA4C1F"/>
    <w:rsid w:val="00FA6858"/>
    <w:rsid w:val="00FA6A49"/>
    <w:rsid w:val="00FA7F8E"/>
    <w:rsid w:val="00FB140C"/>
    <w:rsid w:val="00FC0EF1"/>
    <w:rsid w:val="00FC1026"/>
    <w:rsid w:val="00FC1048"/>
    <w:rsid w:val="00FC29C0"/>
    <w:rsid w:val="00FC335B"/>
    <w:rsid w:val="00FC4510"/>
    <w:rsid w:val="00FD02B1"/>
    <w:rsid w:val="00FD0632"/>
    <w:rsid w:val="00FD2434"/>
    <w:rsid w:val="00FD2D6C"/>
    <w:rsid w:val="00FD3475"/>
    <w:rsid w:val="00FD520C"/>
    <w:rsid w:val="00FD6193"/>
    <w:rsid w:val="00FD65CD"/>
    <w:rsid w:val="00FD7A18"/>
    <w:rsid w:val="00FD7C5A"/>
    <w:rsid w:val="00FD7CEC"/>
    <w:rsid w:val="00FE031D"/>
    <w:rsid w:val="00FE089F"/>
    <w:rsid w:val="00FE18B3"/>
    <w:rsid w:val="00FE1AC7"/>
    <w:rsid w:val="00FE1F6B"/>
    <w:rsid w:val="00FE4992"/>
    <w:rsid w:val="00FE4D7A"/>
    <w:rsid w:val="00FE5B63"/>
    <w:rsid w:val="00FE6900"/>
    <w:rsid w:val="00FE6A56"/>
    <w:rsid w:val="00FE6FBB"/>
    <w:rsid w:val="00FE7722"/>
    <w:rsid w:val="00FE79F1"/>
    <w:rsid w:val="00FE7B97"/>
    <w:rsid w:val="00FF3502"/>
    <w:rsid w:val="00FF4DE8"/>
    <w:rsid w:val="00FF4DFB"/>
    <w:rsid w:val="00FF5B97"/>
    <w:rsid w:val="00FF5D1B"/>
    <w:rsid w:val="00FF6A2A"/>
    <w:rsid w:val="00FF6B51"/>
    <w:rsid w:val="00FF73B1"/>
    <w:rsid w:val="00FF7AB6"/>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F6FF7"/>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95194639">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ckinley@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B6BF-FD44-4B72-9C8F-0A994082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7031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43</cp:revision>
  <cp:lastPrinted>2018-02-12T14:18:00Z</cp:lastPrinted>
  <dcterms:created xsi:type="dcterms:W3CDTF">2018-02-08T15:21:00Z</dcterms:created>
  <dcterms:modified xsi:type="dcterms:W3CDTF">2018-02-12T14:36:00Z</dcterms:modified>
</cp:coreProperties>
</file>