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96878" w14:textId="77777777" w:rsidR="00301C00" w:rsidRPr="00301C00" w:rsidRDefault="00301C00" w:rsidP="00301C00">
      <w:pPr>
        <w:jc w:val="center"/>
        <w:rPr>
          <w:rFonts w:eastAsia="Calibri"/>
          <w:b/>
        </w:rPr>
      </w:pPr>
      <w:r w:rsidRPr="00301C00">
        <w:rPr>
          <w:rFonts w:eastAsia="Calibri"/>
          <w:b/>
        </w:rPr>
        <w:t>BEFORE THE</w:t>
      </w:r>
    </w:p>
    <w:p w14:paraId="72497D5C" w14:textId="77777777" w:rsidR="00301C00" w:rsidRPr="00301C00" w:rsidRDefault="00301C00" w:rsidP="00301C00">
      <w:pPr>
        <w:jc w:val="center"/>
        <w:rPr>
          <w:rFonts w:eastAsia="Calibri"/>
          <w:b/>
        </w:rPr>
      </w:pPr>
      <w:r w:rsidRPr="00301C00">
        <w:rPr>
          <w:rFonts w:eastAsia="Calibri"/>
          <w:b/>
        </w:rPr>
        <w:t>PENNSYLVANIA PUBLIC UTLIITY COMMISSION</w:t>
      </w:r>
    </w:p>
    <w:p w14:paraId="085B345A" w14:textId="77777777" w:rsidR="00301C00" w:rsidRPr="00301C00" w:rsidRDefault="00301C00" w:rsidP="00301C00">
      <w:pPr>
        <w:jc w:val="center"/>
        <w:rPr>
          <w:rFonts w:eastAsia="Calibri"/>
          <w:b/>
        </w:rPr>
      </w:pPr>
    </w:p>
    <w:p w14:paraId="2DF412F9" w14:textId="77777777" w:rsidR="00301C00" w:rsidRPr="00301C00" w:rsidRDefault="00301C00" w:rsidP="00301C00">
      <w:pPr>
        <w:jc w:val="center"/>
        <w:rPr>
          <w:rFonts w:eastAsia="Calibri"/>
          <w:b/>
        </w:rPr>
      </w:pPr>
    </w:p>
    <w:p w14:paraId="0788AFBB" w14:textId="77777777" w:rsidR="00301C00" w:rsidRPr="00301C00" w:rsidRDefault="00301C00" w:rsidP="00301C00">
      <w:pPr>
        <w:jc w:val="center"/>
        <w:rPr>
          <w:rFonts w:eastAsia="Calibri"/>
          <w:b/>
        </w:rPr>
      </w:pPr>
    </w:p>
    <w:p w14:paraId="21CA412C" w14:textId="77777777" w:rsidR="00301C00" w:rsidRPr="00301C00" w:rsidRDefault="00301C00" w:rsidP="00301C00">
      <w:pPr>
        <w:rPr>
          <w:rFonts w:eastAsia="Calibri"/>
        </w:rPr>
      </w:pPr>
      <w:r w:rsidRPr="00301C00">
        <w:rPr>
          <w:rFonts w:eastAsia="Calibri"/>
        </w:rPr>
        <w:t>Application of Aqua Pennsylvania Wastewater, Inc.</w:t>
      </w:r>
      <w:r w:rsidRPr="00301C00">
        <w:rPr>
          <w:rFonts w:eastAsia="Calibri"/>
        </w:rPr>
        <w:tab/>
        <w:t>:</w:t>
      </w:r>
      <w:r w:rsidRPr="00301C00">
        <w:rPr>
          <w:rFonts w:eastAsia="Calibri"/>
        </w:rPr>
        <w:tab/>
      </w:r>
      <w:r w:rsidRPr="00301C00">
        <w:rPr>
          <w:rFonts w:eastAsia="Calibri"/>
        </w:rPr>
        <w:tab/>
      </w:r>
    </w:p>
    <w:p w14:paraId="6732FD37" w14:textId="77777777" w:rsidR="00301C00" w:rsidRPr="00301C00" w:rsidRDefault="00301C00" w:rsidP="00301C00">
      <w:pPr>
        <w:rPr>
          <w:rFonts w:eastAsia="Calibri"/>
        </w:rPr>
      </w:pPr>
      <w:r w:rsidRPr="00301C00">
        <w:rPr>
          <w:rFonts w:eastAsia="Calibri"/>
        </w:rPr>
        <w:t>for Approval of its Acquisition of Delaware County</w:t>
      </w:r>
      <w:r w:rsidRPr="00301C00">
        <w:rPr>
          <w:rFonts w:eastAsia="Calibri"/>
        </w:rPr>
        <w:tab/>
        <w:t>:</w:t>
      </w:r>
      <w:r w:rsidRPr="00301C00">
        <w:rPr>
          <w:rFonts w:eastAsia="Calibri"/>
        </w:rPr>
        <w:tab/>
      </w:r>
      <w:r w:rsidRPr="00301C00">
        <w:rPr>
          <w:rFonts w:eastAsia="Calibri"/>
        </w:rPr>
        <w:tab/>
      </w:r>
    </w:p>
    <w:p w14:paraId="2A2904B8" w14:textId="77777777" w:rsidR="00301C00" w:rsidRPr="00301C00" w:rsidRDefault="00301C00" w:rsidP="00301C00">
      <w:pPr>
        <w:rPr>
          <w:rFonts w:eastAsia="Calibri"/>
        </w:rPr>
      </w:pPr>
      <w:r w:rsidRPr="00301C00">
        <w:rPr>
          <w:rFonts w:eastAsia="Calibri"/>
        </w:rPr>
        <w:t>Regional Water Quality Control Authority’s             :</w:t>
      </w:r>
      <w:r w:rsidRPr="00301C00">
        <w:rPr>
          <w:rFonts w:eastAsia="Calibri"/>
        </w:rPr>
        <w:tab/>
      </w:r>
      <w:r w:rsidRPr="00301C00">
        <w:rPr>
          <w:rFonts w:eastAsia="Calibri"/>
        </w:rPr>
        <w:tab/>
      </w:r>
      <w:r w:rsidRPr="00301C00">
        <w:rPr>
          <w:rFonts w:eastAsia="Calibri"/>
        </w:rPr>
        <w:tab/>
        <w:t>A-2019-3015173</w:t>
      </w:r>
    </w:p>
    <w:p w14:paraId="02A6C33D" w14:textId="77777777" w:rsidR="00301C00" w:rsidRPr="00301C00" w:rsidRDefault="00301C00" w:rsidP="00301C00">
      <w:pPr>
        <w:rPr>
          <w:rFonts w:eastAsia="Calibri"/>
        </w:rPr>
      </w:pPr>
      <w:r w:rsidRPr="00301C00">
        <w:rPr>
          <w:rFonts w:eastAsia="Calibri"/>
        </w:rPr>
        <w:t>Wastewater Assets, inter alia, Pursuant to Sections</w:t>
      </w:r>
      <w:r w:rsidRPr="00301C00">
        <w:rPr>
          <w:rFonts w:eastAsia="Calibri"/>
        </w:rPr>
        <w:tab/>
        <w:t>:</w:t>
      </w:r>
      <w:r w:rsidRPr="00301C00">
        <w:rPr>
          <w:rFonts w:eastAsia="Calibri"/>
        </w:rPr>
        <w:tab/>
      </w:r>
      <w:r w:rsidRPr="00301C00">
        <w:rPr>
          <w:rFonts w:eastAsia="Calibri"/>
        </w:rPr>
        <w:tab/>
      </w:r>
    </w:p>
    <w:p w14:paraId="529CBE12" w14:textId="77777777" w:rsidR="00301C00" w:rsidRPr="00301C00" w:rsidRDefault="00301C00" w:rsidP="00301C00">
      <w:pPr>
        <w:rPr>
          <w:rFonts w:eastAsia="Calibri"/>
        </w:rPr>
      </w:pPr>
      <w:r w:rsidRPr="00301C00">
        <w:rPr>
          <w:rFonts w:eastAsia="Calibri"/>
        </w:rPr>
        <w:t>507, 1102 and 1329 of the Public Utility Code</w:t>
      </w:r>
      <w:r w:rsidRPr="00301C00">
        <w:rPr>
          <w:rFonts w:eastAsia="Calibri"/>
        </w:rPr>
        <w:tab/>
        <w:t>:</w:t>
      </w:r>
      <w:r w:rsidRPr="00301C00">
        <w:rPr>
          <w:rFonts w:eastAsia="Calibri"/>
        </w:rPr>
        <w:tab/>
      </w:r>
      <w:r w:rsidRPr="00301C00">
        <w:rPr>
          <w:rFonts w:eastAsia="Calibri"/>
        </w:rPr>
        <w:tab/>
      </w:r>
    </w:p>
    <w:p w14:paraId="62349A3F" w14:textId="77777777" w:rsidR="00301C00" w:rsidRPr="00301C00" w:rsidRDefault="00301C00" w:rsidP="00301C00">
      <w:pPr>
        <w:tabs>
          <w:tab w:val="left" w:pos="-720"/>
        </w:tabs>
        <w:suppressAutoHyphens/>
        <w:rPr>
          <w:spacing w:val="-3"/>
        </w:rPr>
      </w:pPr>
    </w:p>
    <w:p w14:paraId="1ADFFEDA" w14:textId="62DEAA7F" w:rsidR="00301C00" w:rsidRPr="00301C00" w:rsidRDefault="00301C00" w:rsidP="00301C00">
      <w:pPr>
        <w:tabs>
          <w:tab w:val="left" w:pos="-720"/>
        </w:tabs>
        <w:suppressAutoHyphens/>
        <w:rPr>
          <w:spacing w:val="-3"/>
        </w:rPr>
      </w:pPr>
    </w:p>
    <w:p w14:paraId="5AB420B2" w14:textId="77777777" w:rsidR="00B03A66" w:rsidRDefault="00B03A66" w:rsidP="00B03A66">
      <w:pPr>
        <w:rPr>
          <w:b/>
          <w:u w:val="single"/>
        </w:rPr>
      </w:pPr>
    </w:p>
    <w:p w14:paraId="1E40C139" w14:textId="5862A080" w:rsidR="00301C00" w:rsidRPr="00301C00" w:rsidRDefault="00301C00" w:rsidP="00301C00">
      <w:pPr>
        <w:jc w:val="center"/>
        <w:rPr>
          <w:b/>
          <w:u w:val="single"/>
        </w:rPr>
      </w:pPr>
      <w:r w:rsidRPr="00301C00">
        <w:rPr>
          <w:b/>
          <w:u w:val="single"/>
        </w:rPr>
        <w:t>ORDER</w:t>
      </w:r>
      <w:r w:rsidR="0014260A">
        <w:rPr>
          <w:b/>
          <w:u w:val="single"/>
        </w:rPr>
        <w:t xml:space="preserve"> CLOSING RECORD</w:t>
      </w:r>
      <w:r w:rsidRPr="00301C00">
        <w:rPr>
          <w:b/>
          <w:u w:val="single"/>
        </w:rPr>
        <w:t xml:space="preserve"> </w:t>
      </w:r>
    </w:p>
    <w:p w14:paraId="7C85FD0A" w14:textId="77777777" w:rsidR="00AA2EB5" w:rsidRDefault="00AA2EB5" w:rsidP="00B03A66">
      <w:pPr>
        <w:spacing w:line="360" w:lineRule="auto"/>
        <w:rPr>
          <w:b/>
          <w:u w:val="single"/>
        </w:rPr>
      </w:pPr>
    </w:p>
    <w:p w14:paraId="516CAD0B" w14:textId="77777777" w:rsidR="00F02937" w:rsidRPr="00F02937" w:rsidRDefault="00F02937" w:rsidP="00F02937">
      <w:pPr>
        <w:tabs>
          <w:tab w:val="left" w:pos="-720"/>
        </w:tabs>
        <w:suppressAutoHyphens/>
        <w:spacing w:line="360" w:lineRule="auto"/>
        <w:rPr>
          <w:spacing w:val="-3"/>
          <w:u w:val="single"/>
        </w:rPr>
      </w:pPr>
      <w:r w:rsidRPr="00F02937">
        <w:rPr>
          <w:spacing w:val="-3"/>
          <w:u w:val="single"/>
        </w:rPr>
        <w:t>Abbreviated Procedural History</w:t>
      </w:r>
    </w:p>
    <w:p w14:paraId="513752D7" w14:textId="77777777" w:rsidR="00F02937" w:rsidRPr="00F02937" w:rsidRDefault="00F02937" w:rsidP="00F02937">
      <w:pPr>
        <w:tabs>
          <w:tab w:val="left" w:pos="-720"/>
        </w:tabs>
        <w:suppressAutoHyphens/>
        <w:spacing w:line="360" w:lineRule="auto"/>
        <w:rPr>
          <w:spacing w:val="-3"/>
          <w:u w:val="single"/>
        </w:rPr>
      </w:pPr>
    </w:p>
    <w:p w14:paraId="5271E5C2" w14:textId="503EBB65" w:rsidR="00F02937" w:rsidRPr="00F02937" w:rsidRDefault="00F02937" w:rsidP="00F02937">
      <w:pPr>
        <w:tabs>
          <w:tab w:val="left" w:pos="-720"/>
        </w:tabs>
        <w:suppressAutoHyphens/>
        <w:spacing w:line="360" w:lineRule="auto"/>
        <w:ind w:firstLine="1440"/>
        <w:rPr>
          <w:spacing w:val="-3"/>
        </w:rPr>
      </w:pPr>
      <w:r w:rsidRPr="00F02937">
        <w:rPr>
          <w:spacing w:val="-3"/>
        </w:rPr>
        <w:t xml:space="preserve">By Secretarial letter dated December 30, 2019, the Pennsylvania Public Utility Commission (Commission) acknowledged </w:t>
      </w:r>
      <w:r w:rsidRPr="00F02937">
        <w:t xml:space="preserve">receipt of Aqua’s Letter/Notice of Licensed Engineer and Utility Valuation Expert Engagement Concerning Acquisition of the DELCORA, Delaware and Chester Counties Sanitary Wastewater Collection and Treatment System, </w:t>
      </w:r>
      <w:r w:rsidRPr="00F02937">
        <w:rPr>
          <w:spacing w:val="-3"/>
        </w:rPr>
        <w:t>filed on December 26, 2019</w:t>
      </w:r>
      <w:r w:rsidR="001D7888">
        <w:rPr>
          <w:spacing w:val="-3"/>
        </w:rPr>
        <w:t>,</w:t>
      </w:r>
      <w:r w:rsidRPr="00F02937">
        <w:rPr>
          <w:spacing w:val="-3"/>
        </w:rPr>
        <w:t xml:space="preserve"> at this docket.  Aqua requested Commission approval of its acquisition of the wastewater system assets of DELCORA and approval of the ratemaking rate base of these assets as determined by Sections 1102 and 1329 of the Public Utility Code.  Aqua also requested approval of contracts, including assignments of contracts pursuant to Section 507 of the Public Utility Code.  Aqua sent several requests for extension of time to file the requisite data for the application which were granted</w:t>
      </w:r>
    </w:p>
    <w:p w14:paraId="768833A4" w14:textId="77777777" w:rsidR="00F02937" w:rsidRPr="00F02937" w:rsidRDefault="00F02937" w:rsidP="00F02937">
      <w:pPr>
        <w:tabs>
          <w:tab w:val="left" w:pos="-720"/>
        </w:tabs>
        <w:suppressAutoHyphens/>
        <w:spacing w:line="360" w:lineRule="auto"/>
        <w:ind w:firstLine="1440"/>
        <w:rPr>
          <w:spacing w:val="-3"/>
        </w:rPr>
      </w:pPr>
    </w:p>
    <w:p w14:paraId="1921F02A" w14:textId="77777777" w:rsidR="00E4604E" w:rsidRDefault="00F02937" w:rsidP="00E4604E">
      <w:pPr>
        <w:spacing w:line="360" w:lineRule="auto"/>
        <w:ind w:firstLine="1440"/>
        <w:rPr>
          <w:spacing w:val="-3"/>
        </w:rPr>
      </w:pPr>
      <w:r w:rsidRPr="00F02937">
        <w:rPr>
          <w:spacing w:val="-3"/>
        </w:rPr>
        <w:t>On July 27, 2020, the Commission by Secretarial Letter accepted the application as complete for review.  This matter was assigned to the Office of Administrative Law Judge (OALJ).</w:t>
      </w:r>
    </w:p>
    <w:p w14:paraId="1CBB326B" w14:textId="77777777" w:rsidR="00E4604E" w:rsidRDefault="00E4604E" w:rsidP="00E4604E">
      <w:pPr>
        <w:spacing w:line="360" w:lineRule="auto"/>
        <w:ind w:firstLine="1440"/>
        <w:rPr>
          <w:spacing w:val="-3"/>
        </w:rPr>
      </w:pPr>
    </w:p>
    <w:p w14:paraId="6BA5BDDC" w14:textId="6AD93B5A" w:rsidR="00E4604E" w:rsidRPr="00E4604E" w:rsidRDefault="00E4604E" w:rsidP="00DD252B">
      <w:pPr>
        <w:spacing w:line="360" w:lineRule="auto"/>
        <w:ind w:firstLine="1440"/>
        <w:rPr>
          <w:spacing w:val="-3"/>
        </w:rPr>
      </w:pPr>
      <w:r w:rsidRPr="00E4604E">
        <w:rPr>
          <w:spacing w:val="-3"/>
        </w:rPr>
        <w:t xml:space="preserve">A telephonic Prehearing Conference took place on September 2, 2020.  During the hearing, the </w:t>
      </w:r>
      <w:r w:rsidR="00A93B24">
        <w:rPr>
          <w:spacing w:val="-3"/>
        </w:rPr>
        <w:t>P</w:t>
      </w:r>
      <w:r w:rsidRPr="00E4604E">
        <w:rPr>
          <w:spacing w:val="-3"/>
        </w:rPr>
        <w:t>arties and ALJ Jones adopted a litigation schedule and identified other procedures necessary for the conduct of this case.  On September 4, 2020, ALJ Jones</w:t>
      </w:r>
      <w:r w:rsidR="00DD252B">
        <w:rPr>
          <w:spacing w:val="-3"/>
        </w:rPr>
        <w:t xml:space="preserve"> </w:t>
      </w:r>
      <w:r w:rsidRPr="00E4604E">
        <w:rPr>
          <w:spacing w:val="-3"/>
        </w:rPr>
        <w:t xml:space="preserve">issued </w:t>
      </w:r>
      <w:r w:rsidR="00DD252B">
        <w:rPr>
          <w:spacing w:val="-3"/>
        </w:rPr>
        <w:t xml:space="preserve">an interim </w:t>
      </w:r>
      <w:r w:rsidRPr="00E4604E">
        <w:rPr>
          <w:spacing w:val="-3"/>
        </w:rPr>
        <w:t xml:space="preserve">Order, which, </w:t>
      </w:r>
      <w:r w:rsidRPr="00DD252B">
        <w:rPr>
          <w:i/>
          <w:iCs/>
          <w:spacing w:val="-3"/>
        </w:rPr>
        <w:t>inter alia</w:t>
      </w:r>
      <w:r w:rsidRPr="00E4604E">
        <w:rPr>
          <w:spacing w:val="-3"/>
        </w:rPr>
        <w:t>, set forth the following schedule for this case:</w:t>
      </w:r>
    </w:p>
    <w:p w14:paraId="0175AC35" w14:textId="77777777" w:rsidR="00EC4C65" w:rsidRDefault="00EC4C65" w:rsidP="00EC4C65">
      <w:pPr>
        <w:ind w:firstLine="1440"/>
        <w:rPr>
          <w:spacing w:val="-3"/>
        </w:rPr>
      </w:pPr>
    </w:p>
    <w:p w14:paraId="507190CA" w14:textId="36C4FD7E" w:rsidR="00E4604E" w:rsidRPr="00E4604E" w:rsidRDefault="00E4604E" w:rsidP="00EC4C65">
      <w:pPr>
        <w:ind w:firstLine="1440"/>
        <w:rPr>
          <w:spacing w:val="-3"/>
        </w:rPr>
      </w:pPr>
      <w:r w:rsidRPr="00E4604E">
        <w:rPr>
          <w:spacing w:val="-3"/>
        </w:rPr>
        <w:lastRenderedPageBreak/>
        <w:t>Public Input Hearings</w:t>
      </w:r>
      <w:r w:rsidRPr="00E4604E">
        <w:rPr>
          <w:spacing w:val="-3"/>
        </w:rPr>
        <w:tab/>
      </w:r>
      <w:r w:rsidR="00EC4C65">
        <w:rPr>
          <w:spacing w:val="-3"/>
        </w:rPr>
        <w:tab/>
      </w:r>
      <w:r w:rsidR="0018549A">
        <w:rPr>
          <w:spacing w:val="-3"/>
        </w:rPr>
        <w:t>September</w:t>
      </w:r>
      <w:r w:rsidRPr="00E4604E">
        <w:rPr>
          <w:spacing w:val="-3"/>
        </w:rPr>
        <w:t xml:space="preserve"> 16, 2020</w:t>
      </w:r>
    </w:p>
    <w:p w14:paraId="2FCC821B" w14:textId="382A425B" w:rsidR="00E4604E" w:rsidRPr="00E4604E" w:rsidRDefault="00E4604E" w:rsidP="00EC4C65">
      <w:pPr>
        <w:ind w:firstLine="1440"/>
        <w:rPr>
          <w:spacing w:val="-3"/>
        </w:rPr>
      </w:pPr>
      <w:r w:rsidRPr="00E4604E">
        <w:rPr>
          <w:spacing w:val="-3"/>
        </w:rPr>
        <w:t>Protestant Direct Testimony</w:t>
      </w:r>
      <w:r w:rsidRPr="00E4604E">
        <w:rPr>
          <w:spacing w:val="-3"/>
        </w:rPr>
        <w:tab/>
      </w:r>
      <w:r w:rsidR="0018549A">
        <w:rPr>
          <w:spacing w:val="-3"/>
        </w:rPr>
        <w:t>September</w:t>
      </w:r>
      <w:r w:rsidRPr="00E4604E">
        <w:rPr>
          <w:spacing w:val="-3"/>
        </w:rPr>
        <w:t xml:space="preserve"> 29, 2020 </w:t>
      </w:r>
    </w:p>
    <w:p w14:paraId="53A80ECA" w14:textId="6C14BFA3" w:rsidR="00E4604E" w:rsidRPr="00E4604E" w:rsidRDefault="00E4604E" w:rsidP="00EC4C65">
      <w:pPr>
        <w:ind w:firstLine="1440"/>
        <w:rPr>
          <w:spacing w:val="-3"/>
        </w:rPr>
      </w:pPr>
      <w:r w:rsidRPr="00E4604E">
        <w:rPr>
          <w:spacing w:val="-3"/>
        </w:rPr>
        <w:t xml:space="preserve">Rebuttal Testimony </w:t>
      </w:r>
      <w:r w:rsidRPr="00E4604E">
        <w:rPr>
          <w:spacing w:val="-3"/>
        </w:rPr>
        <w:tab/>
      </w:r>
      <w:r w:rsidR="00EC4C65">
        <w:rPr>
          <w:spacing w:val="-3"/>
        </w:rPr>
        <w:tab/>
      </w:r>
      <w:r w:rsidR="0018549A">
        <w:rPr>
          <w:spacing w:val="-3"/>
        </w:rPr>
        <w:t>October</w:t>
      </w:r>
      <w:r w:rsidRPr="00E4604E">
        <w:rPr>
          <w:spacing w:val="-3"/>
        </w:rPr>
        <w:t xml:space="preserve"> 20, 2020 </w:t>
      </w:r>
    </w:p>
    <w:p w14:paraId="714C3212" w14:textId="145825B9" w:rsidR="00E4604E" w:rsidRPr="00E4604E" w:rsidRDefault="00E4604E" w:rsidP="00EC4C65">
      <w:pPr>
        <w:ind w:firstLine="1440"/>
        <w:rPr>
          <w:spacing w:val="-3"/>
        </w:rPr>
      </w:pPr>
      <w:r w:rsidRPr="00E4604E">
        <w:rPr>
          <w:spacing w:val="-3"/>
        </w:rPr>
        <w:t xml:space="preserve">Surrebuttal Testimony </w:t>
      </w:r>
      <w:r w:rsidRPr="00E4604E">
        <w:rPr>
          <w:spacing w:val="-3"/>
        </w:rPr>
        <w:tab/>
      </w:r>
      <w:r w:rsidR="00EC4C65">
        <w:rPr>
          <w:spacing w:val="-3"/>
        </w:rPr>
        <w:tab/>
      </w:r>
      <w:r w:rsidR="0018549A">
        <w:rPr>
          <w:spacing w:val="-3"/>
        </w:rPr>
        <w:t>November</w:t>
      </w:r>
      <w:r w:rsidRPr="00E4604E">
        <w:rPr>
          <w:spacing w:val="-3"/>
        </w:rPr>
        <w:t xml:space="preserve"> 2, 2020 </w:t>
      </w:r>
    </w:p>
    <w:p w14:paraId="1329E2D0" w14:textId="281C1A12" w:rsidR="00E4604E" w:rsidRPr="00E4604E" w:rsidRDefault="00E4604E" w:rsidP="00EC4C65">
      <w:pPr>
        <w:ind w:firstLine="1440"/>
        <w:rPr>
          <w:spacing w:val="-3"/>
        </w:rPr>
      </w:pPr>
      <w:r w:rsidRPr="00E4604E">
        <w:rPr>
          <w:spacing w:val="-3"/>
        </w:rPr>
        <w:t>Evidentiary Hearings</w:t>
      </w:r>
      <w:r w:rsidRPr="00E4604E">
        <w:rPr>
          <w:spacing w:val="-3"/>
        </w:rPr>
        <w:tab/>
      </w:r>
      <w:r w:rsidR="00EC4C65">
        <w:rPr>
          <w:spacing w:val="-3"/>
        </w:rPr>
        <w:tab/>
      </w:r>
      <w:r w:rsidR="0018549A">
        <w:rPr>
          <w:spacing w:val="-3"/>
        </w:rPr>
        <w:t xml:space="preserve">November </w:t>
      </w:r>
      <w:r w:rsidRPr="00E4604E">
        <w:rPr>
          <w:spacing w:val="-3"/>
        </w:rPr>
        <w:t>9</w:t>
      </w:r>
      <w:r w:rsidR="00EC4C65">
        <w:rPr>
          <w:spacing w:val="-3"/>
        </w:rPr>
        <w:t xml:space="preserve"> </w:t>
      </w:r>
      <w:r w:rsidRPr="00E4604E">
        <w:rPr>
          <w:spacing w:val="-3"/>
        </w:rPr>
        <w:t>&amp;</w:t>
      </w:r>
      <w:r w:rsidR="00EC4C65">
        <w:rPr>
          <w:spacing w:val="-3"/>
        </w:rPr>
        <w:t xml:space="preserve"> </w:t>
      </w:r>
      <w:r w:rsidRPr="00E4604E">
        <w:rPr>
          <w:spacing w:val="-3"/>
        </w:rPr>
        <w:t>10, 2020</w:t>
      </w:r>
    </w:p>
    <w:p w14:paraId="48EF0C38" w14:textId="063DEBFE" w:rsidR="00E4604E" w:rsidRPr="00E4604E" w:rsidRDefault="00E4604E" w:rsidP="0018549A">
      <w:pPr>
        <w:ind w:firstLine="1440"/>
        <w:rPr>
          <w:spacing w:val="-3"/>
        </w:rPr>
      </w:pPr>
      <w:r w:rsidRPr="00E4604E">
        <w:rPr>
          <w:spacing w:val="-3"/>
        </w:rPr>
        <w:t>Main Briefs</w:t>
      </w:r>
      <w:r w:rsidRPr="00E4604E">
        <w:rPr>
          <w:spacing w:val="-3"/>
        </w:rPr>
        <w:tab/>
      </w:r>
      <w:r w:rsidR="00EC4C65">
        <w:rPr>
          <w:spacing w:val="-3"/>
        </w:rPr>
        <w:tab/>
      </w:r>
      <w:r w:rsidR="00EC4C65">
        <w:rPr>
          <w:spacing w:val="-3"/>
        </w:rPr>
        <w:tab/>
      </w:r>
      <w:r w:rsidR="0018549A">
        <w:rPr>
          <w:spacing w:val="-3"/>
        </w:rPr>
        <w:t>December</w:t>
      </w:r>
      <w:r w:rsidRPr="00E4604E">
        <w:rPr>
          <w:spacing w:val="-3"/>
        </w:rPr>
        <w:t xml:space="preserve"> 1, 2020</w:t>
      </w:r>
    </w:p>
    <w:p w14:paraId="36D1B616" w14:textId="5670C80A" w:rsidR="00BB6376" w:rsidRDefault="00E4604E" w:rsidP="00EC4C65">
      <w:pPr>
        <w:ind w:firstLine="1440"/>
        <w:rPr>
          <w:spacing w:val="-3"/>
        </w:rPr>
      </w:pPr>
      <w:r w:rsidRPr="00E4604E">
        <w:rPr>
          <w:spacing w:val="-3"/>
        </w:rPr>
        <w:t>Reply Briefs</w:t>
      </w:r>
      <w:r w:rsidRPr="00E4604E">
        <w:rPr>
          <w:spacing w:val="-3"/>
        </w:rPr>
        <w:tab/>
      </w:r>
      <w:r w:rsidR="00EC4C65">
        <w:rPr>
          <w:spacing w:val="-3"/>
        </w:rPr>
        <w:tab/>
      </w:r>
      <w:r w:rsidR="00EC4C65">
        <w:rPr>
          <w:spacing w:val="-3"/>
        </w:rPr>
        <w:tab/>
      </w:r>
      <w:r w:rsidR="0018549A">
        <w:rPr>
          <w:spacing w:val="-3"/>
        </w:rPr>
        <w:t>December</w:t>
      </w:r>
      <w:r w:rsidRPr="00E4604E">
        <w:rPr>
          <w:spacing w:val="-3"/>
        </w:rPr>
        <w:t xml:space="preserve"> 14, 2020</w:t>
      </w:r>
    </w:p>
    <w:p w14:paraId="06D9469C" w14:textId="77777777" w:rsidR="008C7439" w:rsidRDefault="008C7439" w:rsidP="00B03A66">
      <w:pPr>
        <w:spacing w:line="360" w:lineRule="auto"/>
        <w:rPr>
          <w:spacing w:val="-3"/>
        </w:rPr>
      </w:pPr>
    </w:p>
    <w:p w14:paraId="7AE23DEA" w14:textId="77777777" w:rsidR="00F079D8" w:rsidRDefault="005641E9" w:rsidP="00F079D8">
      <w:pPr>
        <w:spacing w:line="360" w:lineRule="auto"/>
      </w:pPr>
      <w:r>
        <w:rPr>
          <w:spacing w:val="-3"/>
        </w:rPr>
        <w:tab/>
      </w:r>
      <w:r>
        <w:rPr>
          <w:spacing w:val="-3"/>
        </w:rPr>
        <w:tab/>
      </w:r>
      <w:r w:rsidR="00892D86">
        <w:rPr>
          <w:spacing w:val="-3"/>
        </w:rPr>
        <w:t xml:space="preserve">In accordance with the foregoing schedule, </w:t>
      </w:r>
      <w:r w:rsidR="00892D86" w:rsidRPr="00F77149">
        <w:t xml:space="preserve">Main Briefs were filed by the </w:t>
      </w:r>
      <w:r w:rsidR="00A93B24">
        <w:t>P</w:t>
      </w:r>
      <w:r w:rsidR="00892D86" w:rsidRPr="00F77149">
        <w:t xml:space="preserve">arties on </w:t>
      </w:r>
      <w:r w:rsidR="00460B5B">
        <w:t>December 1, 2020</w:t>
      </w:r>
      <w:r w:rsidR="00892D86" w:rsidRPr="00F77149">
        <w:t xml:space="preserve">, and Reply Briefs were filed on </w:t>
      </w:r>
      <w:r w:rsidR="00460B5B">
        <w:t xml:space="preserve">December 14, 2020.  </w:t>
      </w:r>
    </w:p>
    <w:p w14:paraId="25684805" w14:textId="77777777" w:rsidR="00F079D8" w:rsidRDefault="00F079D8" w:rsidP="00F079D8">
      <w:pPr>
        <w:spacing w:line="360" w:lineRule="auto"/>
      </w:pPr>
    </w:p>
    <w:p w14:paraId="080EF201" w14:textId="10251312" w:rsidR="00F079D8" w:rsidRPr="00F079D8" w:rsidRDefault="00F079D8" w:rsidP="00F079D8">
      <w:pPr>
        <w:spacing w:line="360" w:lineRule="auto"/>
        <w:ind w:firstLine="1440"/>
      </w:pPr>
      <w:r w:rsidRPr="00F079D8">
        <w:rPr>
          <w:spacing w:val="-3"/>
        </w:rPr>
        <w:t xml:space="preserve">On November 13, 2020, Aqua filed a </w:t>
      </w:r>
      <w:bookmarkStart w:id="0" w:name="_Hlk58227479"/>
      <w:r w:rsidRPr="00F079D8">
        <w:rPr>
          <w:spacing w:val="-3"/>
        </w:rPr>
        <w:t xml:space="preserve">Motion to Keep the Record Open for the Limited Purpose of Admitting the Decision of the Court of Common Pleas of Delaware County at No. CV-2020-003185 (Motion), </w:t>
      </w:r>
      <w:bookmarkEnd w:id="0"/>
      <w:r w:rsidRPr="00F079D8">
        <w:rPr>
          <w:spacing w:val="-3"/>
        </w:rPr>
        <w:t xml:space="preserve">along with an attached Notice to Plead.  </w:t>
      </w:r>
    </w:p>
    <w:p w14:paraId="4066D752" w14:textId="77777777" w:rsidR="00F079D8" w:rsidRPr="00F079D8" w:rsidRDefault="00F079D8" w:rsidP="00F079D8">
      <w:pPr>
        <w:tabs>
          <w:tab w:val="left" w:pos="-720"/>
        </w:tabs>
        <w:suppressAutoHyphens/>
        <w:spacing w:line="360" w:lineRule="auto"/>
        <w:ind w:firstLine="1440"/>
        <w:rPr>
          <w:spacing w:val="-3"/>
        </w:rPr>
      </w:pPr>
    </w:p>
    <w:p w14:paraId="445F3F27" w14:textId="453A5A9C" w:rsidR="00F079D8" w:rsidRPr="00F079D8" w:rsidRDefault="00F079D8" w:rsidP="00F079D8">
      <w:pPr>
        <w:tabs>
          <w:tab w:val="left" w:pos="-720"/>
        </w:tabs>
        <w:suppressAutoHyphens/>
        <w:spacing w:line="360" w:lineRule="auto"/>
        <w:ind w:firstLine="1440"/>
        <w:rPr>
          <w:spacing w:val="-3"/>
        </w:rPr>
      </w:pPr>
      <w:r w:rsidRPr="00F079D8">
        <w:rPr>
          <w:spacing w:val="-3"/>
        </w:rPr>
        <w:t xml:space="preserve">On December 2, 2020, the County of Delaware, Pennsylvania filed an Answer in Opposition to the Motion.  </w:t>
      </w:r>
    </w:p>
    <w:p w14:paraId="15069742" w14:textId="77777777" w:rsidR="00F079D8" w:rsidRPr="00F079D8" w:rsidRDefault="00F079D8" w:rsidP="00F079D8">
      <w:pPr>
        <w:tabs>
          <w:tab w:val="left" w:pos="-720"/>
        </w:tabs>
        <w:suppressAutoHyphens/>
        <w:spacing w:line="360" w:lineRule="auto"/>
        <w:ind w:firstLine="1440"/>
        <w:rPr>
          <w:spacing w:val="-3"/>
        </w:rPr>
      </w:pPr>
    </w:p>
    <w:p w14:paraId="17E343DA" w14:textId="77777777" w:rsidR="009F1B06" w:rsidRDefault="00B7753B" w:rsidP="00F079D8">
      <w:pPr>
        <w:tabs>
          <w:tab w:val="left" w:pos="-720"/>
        </w:tabs>
        <w:suppressAutoHyphens/>
        <w:autoSpaceDE w:val="0"/>
        <w:autoSpaceDN w:val="0"/>
        <w:spacing w:after="200" w:line="360" w:lineRule="auto"/>
        <w:ind w:firstLine="1440"/>
        <w:rPr>
          <w:spacing w:val="-3"/>
        </w:rPr>
      </w:pPr>
      <w:r>
        <w:rPr>
          <w:spacing w:val="-3"/>
        </w:rPr>
        <w:t>On December 7, 2020, we issued an Order denying the Motion</w:t>
      </w:r>
      <w:r w:rsidR="009F1B06">
        <w:rPr>
          <w:spacing w:val="-3"/>
        </w:rPr>
        <w:t xml:space="preserve">.  </w:t>
      </w:r>
    </w:p>
    <w:p w14:paraId="45D8C9B3" w14:textId="77777777" w:rsidR="009F1B06" w:rsidRDefault="009F1B06" w:rsidP="00616A72">
      <w:pPr>
        <w:spacing w:line="360" w:lineRule="auto"/>
        <w:ind w:firstLine="1440"/>
      </w:pPr>
    </w:p>
    <w:p w14:paraId="226BFD82" w14:textId="7C1ED4DB" w:rsidR="00616A72" w:rsidRDefault="00616A72" w:rsidP="00616A72">
      <w:pPr>
        <w:spacing w:line="360" w:lineRule="auto"/>
        <w:ind w:firstLine="1440"/>
      </w:pPr>
      <w:r>
        <w:t>THEREFORE;</w:t>
      </w:r>
    </w:p>
    <w:p w14:paraId="23E92797" w14:textId="77777777" w:rsidR="00616A72" w:rsidRDefault="00616A72" w:rsidP="00616A72">
      <w:pPr>
        <w:spacing w:line="360" w:lineRule="auto"/>
        <w:ind w:firstLine="1440"/>
      </w:pPr>
    </w:p>
    <w:p w14:paraId="42A08AA5" w14:textId="77777777" w:rsidR="00616A72" w:rsidRDefault="00616A72" w:rsidP="00616A72">
      <w:pPr>
        <w:spacing w:line="360" w:lineRule="auto"/>
        <w:ind w:firstLine="1440"/>
      </w:pPr>
      <w:r>
        <w:t>IT IS ORDERED:</w:t>
      </w:r>
    </w:p>
    <w:p w14:paraId="23F3BE06" w14:textId="77777777" w:rsidR="00616A72" w:rsidRDefault="00616A72" w:rsidP="00A4230C">
      <w:pPr>
        <w:keepLines/>
        <w:spacing w:line="360" w:lineRule="auto"/>
        <w:ind w:firstLine="1440"/>
      </w:pPr>
    </w:p>
    <w:p w14:paraId="3E8BB992" w14:textId="7A19689A" w:rsidR="00C32BC7" w:rsidRDefault="00DB3193" w:rsidP="003C3C50">
      <w:pPr>
        <w:pStyle w:val="ListParagraph"/>
        <w:keepLines/>
        <w:spacing w:line="360" w:lineRule="auto"/>
        <w:ind w:left="0" w:firstLine="1440"/>
      </w:pPr>
      <w:r>
        <w:t xml:space="preserve">That the record in this case </w:t>
      </w:r>
      <w:r w:rsidR="00EC7907">
        <w:t xml:space="preserve">closed </w:t>
      </w:r>
      <w:r w:rsidR="003C3C50">
        <w:t>on December 14, 2020</w:t>
      </w:r>
      <w:r w:rsidR="000C2F2D">
        <w:t xml:space="preserve">, upon receipt of the </w:t>
      </w:r>
      <w:r w:rsidR="00A93B24">
        <w:t>P</w:t>
      </w:r>
      <w:r w:rsidR="000C2F2D">
        <w:t>arties’ Reply Briefs</w:t>
      </w:r>
      <w:r w:rsidR="003C3C50">
        <w:t xml:space="preserve">.  </w:t>
      </w:r>
    </w:p>
    <w:p w14:paraId="115ADEDF" w14:textId="77777777" w:rsidR="006A62D9" w:rsidRDefault="006A62D9" w:rsidP="006A62D9">
      <w:pPr>
        <w:spacing w:line="360" w:lineRule="auto"/>
        <w:ind w:firstLine="1440"/>
      </w:pPr>
    </w:p>
    <w:p w14:paraId="6624D9C4" w14:textId="77777777" w:rsidR="005A302F" w:rsidRPr="00C673AE" w:rsidRDefault="00C673AE" w:rsidP="00C673AE">
      <w:pPr>
        <w:spacing w:line="360" w:lineRule="auto"/>
        <w:ind w:firstLine="1440"/>
      </w:pPr>
      <w:r>
        <w:t xml:space="preserve">  </w:t>
      </w:r>
    </w:p>
    <w:p w14:paraId="7AFF760B" w14:textId="650C5BBC" w:rsidR="00BB05E4" w:rsidRPr="00BB05E4" w:rsidRDefault="00BB05E4" w:rsidP="00BB05E4">
      <w:pPr>
        <w:tabs>
          <w:tab w:val="left" w:pos="720"/>
          <w:tab w:val="left" w:pos="5040"/>
        </w:tabs>
        <w:suppressAutoHyphens/>
        <w:autoSpaceDE w:val="0"/>
        <w:autoSpaceDN w:val="0"/>
        <w:rPr>
          <w:spacing w:val="-3"/>
          <w:u w:val="single"/>
        </w:rPr>
      </w:pPr>
      <w:r w:rsidRPr="00BB05E4">
        <w:rPr>
          <w:spacing w:val="-3"/>
        </w:rPr>
        <w:t>Date:</w:t>
      </w:r>
      <w:r w:rsidRPr="00BB05E4">
        <w:rPr>
          <w:spacing w:val="-3"/>
          <w:u w:val="single"/>
        </w:rPr>
        <w:t xml:space="preserve">  December </w:t>
      </w:r>
      <w:r>
        <w:rPr>
          <w:spacing w:val="-3"/>
          <w:u w:val="single"/>
        </w:rPr>
        <w:t>21</w:t>
      </w:r>
      <w:r w:rsidRPr="00BB05E4">
        <w:rPr>
          <w:spacing w:val="-3"/>
          <w:u w:val="single"/>
        </w:rPr>
        <w:t xml:space="preserve">, 2020  </w:t>
      </w:r>
      <w:r w:rsidRPr="00BB05E4">
        <w:rPr>
          <w:spacing w:val="-3"/>
        </w:rPr>
        <w:tab/>
      </w:r>
      <w:r w:rsidRPr="00BB05E4">
        <w:rPr>
          <w:spacing w:val="-3"/>
          <w:u w:val="single"/>
        </w:rPr>
        <w:tab/>
        <w:t>/s/</w:t>
      </w:r>
      <w:r w:rsidRPr="00BB05E4">
        <w:rPr>
          <w:spacing w:val="-3"/>
          <w:u w:val="single"/>
        </w:rPr>
        <w:tab/>
      </w:r>
      <w:r w:rsidRPr="00BB05E4">
        <w:rPr>
          <w:spacing w:val="-3"/>
          <w:u w:val="single"/>
        </w:rPr>
        <w:tab/>
      </w:r>
      <w:r w:rsidRPr="00BB05E4">
        <w:rPr>
          <w:spacing w:val="-3"/>
          <w:u w:val="single"/>
        </w:rPr>
        <w:tab/>
      </w:r>
    </w:p>
    <w:p w14:paraId="3560816D" w14:textId="77777777" w:rsidR="00BB05E4" w:rsidRPr="00BB05E4" w:rsidRDefault="00BB05E4" w:rsidP="00BB05E4">
      <w:pPr>
        <w:tabs>
          <w:tab w:val="left" w:pos="720"/>
          <w:tab w:val="left" w:pos="5040"/>
        </w:tabs>
        <w:suppressAutoHyphens/>
        <w:autoSpaceDE w:val="0"/>
        <w:autoSpaceDN w:val="0"/>
      </w:pPr>
      <w:r w:rsidRPr="00BB05E4">
        <w:rPr>
          <w:spacing w:val="-3"/>
        </w:rPr>
        <w:tab/>
      </w:r>
      <w:r w:rsidRPr="00BB05E4">
        <w:rPr>
          <w:spacing w:val="-3"/>
        </w:rPr>
        <w:tab/>
      </w:r>
      <w:r w:rsidRPr="00BB05E4">
        <w:t>Angela T. Jones</w:t>
      </w:r>
    </w:p>
    <w:p w14:paraId="52520F22" w14:textId="77777777" w:rsidR="00BB05E4" w:rsidRPr="00BB05E4" w:rsidRDefault="00BB05E4" w:rsidP="00BB05E4">
      <w:pPr>
        <w:tabs>
          <w:tab w:val="left" w:pos="720"/>
          <w:tab w:val="left" w:pos="5040"/>
        </w:tabs>
        <w:suppressAutoHyphens/>
        <w:autoSpaceDE w:val="0"/>
        <w:autoSpaceDN w:val="0"/>
      </w:pPr>
      <w:r w:rsidRPr="00BB05E4">
        <w:rPr>
          <w:spacing w:val="-3"/>
        </w:rPr>
        <w:tab/>
      </w:r>
      <w:r w:rsidRPr="00BB05E4">
        <w:rPr>
          <w:spacing w:val="-3"/>
        </w:rPr>
        <w:tab/>
        <w:t>F. Joseph Brady</w:t>
      </w:r>
    </w:p>
    <w:p w14:paraId="311B71B4" w14:textId="77777777" w:rsidR="00BB05E4" w:rsidRPr="00BB05E4" w:rsidRDefault="00BB05E4" w:rsidP="00BB05E4">
      <w:pPr>
        <w:autoSpaceDE w:val="0"/>
        <w:autoSpaceDN w:val="0"/>
      </w:pPr>
      <w:r w:rsidRPr="00BB05E4">
        <w:tab/>
      </w:r>
      <w:r w:rsidRPr="00BB05E4">
        <w:tab/>
      </w:r>
      <w:r w:rsidRPr="00BB05E4">
        <w:tab/>
      </w:r>
      <w:r w:rsidRPr="00BB05E4">
        <w:tab/>
      </w:r>
      <w:r w:rsidRPr="00BB05E4">
        <w:tab/>
      </w:r>
      <w:r w:rsidRPr="00BB05E4">
        <w:tab/>
      </w:r>
      <w:r w:rsidRPr="00BB05E4">
        <w:tab/>
        <w:t>Administrative Law Judges</w:t>
      </w:r>
    </w:p>
    <w:p w14:paraId="2A77BD9F" w14:textId="7D350571" w:rsidR="00B03A66" w:rsidRDefault="00B03A66">
      <w:r>
        <w:br w:type="page"/>
      </w:r>
    </w:p>
    <w:p w14:paraId="3CC7DC18" w14:textId="77777777" w:rsidR="001D7888" w:rsidRPr="00591ECB" w:rsidRDefault="001D7888" w:rsidP="001D7888">
      <w:pPr>
        <w:pStyle w:val="NoSpacing"/>
        <w:rPr>
          <w:rFonts w:eastAsia="Microsoft Sans Serif"/>
          <w:b/>
          <w:bCs/>
          <w:szCs w:val="24"/>
        </w:rPr>
      </w:pPr>
      <w:r w:rsidRPr="00591ECB">
        <w:rPr>
          <w:rFonts w:eastAsia="Microsoft Sans Serif"/>
          <w:b/>
          <w:bCs/>
          <w:szCs w:val="24"/>
        </w:rPr>
        <w:lastRenderedPageBreak/>
        <w:t xml:space="preserve">A-2019-3015173 - APPLICATION OF AQUA PA PURSUANT TO SECTIONS 1102 AND 1329 OF THE PA </w:t>
      </w:r>
      <w:proofErr w:type="gramStart"/>
      <w:r w:rsidRPr="00591ECB">
        <w:rPr>
          <w:rFonts w:eastAsia="Microsoft Sans Serif"/>
          <w:b/>
          <w:bCs/>
          <w:szCs w:val="24"/>
        </w:rPr>
        <w:t>CODE</w:t>
      </w:r>
      <w:proofErr w:type="gramEnd"/>
      <w:r w:rsidRPr="00591ECB">
        <w:rPr>
          <w:rFonts w:eastAsia="Microsoft Sans Serif"/>
          <w:b/>
          <w:bCs/>
          <w:szCs w:val="24"/>
        </w:rPr>
        <w:t xml:space="preserve"> FOR THE ACQUISITION BY AQUA OF THE WASTEWATER SYSTEM ASSETS OF DELAWARE COUNTY REGIONAL WATER QUALITY CONTROL AUTHORITY  </w:t>
      </w:r>
    </w:p>
    <w:p w14:paraId="5A534B86" w14:textId="77777777" w:rsidR="001D7888" w:rsidRDefault="001D7888" w:rsidP="001D7888">
      <w:pPr>
        <w:pStyle w:val="NoSpacing"/>
        <w:rPr>
          <w:rFonts w:eastAsia="Microsoft Sans Serif"/>
          <w:szCs w:val="24"/>
        </w:rPr>
      </w:pPr>
    </w:p>
    <w:p w14:paraId="48854678" w14:textId="77777777" w:rsidR="001D7888" w:rsidRDefault="001D7888" w:rsidP="001D7888">
      <w:pPr>
        <w:pStyle w:val="NoSpacing"/>
        <w:rPr>
          <w:rFonts w:eastAsia="Microsoft Sans Serif"/>
          <w:b/>
          <w:bCs/>
          <w:szCs w:val="24"/>
        </w:rPr>
      </w:pPr>
      <w:r>
        <w:rPr>
          <w:rFonts w:eastAsia="Microsoft Sans Serif"/>
          <w:b/>
          <w:bCs/>
          <w:szCs w:val="24"/>
        </w:rPr>
        <w:t>Revised 10-8-20</w:t>
      </w:r>
    </w:p>
    <w:p w14:paraId="3BED4DEC" w14:textId="77777777" w:rsidR="001D7888" w:rsidRDefault="001D7888" w:rsidP="001D7888">
      <w:pPr>
        <w:pStyle w:val="NoSpacing"/>
        <w:rPr>
          <w:rFonts w:eastAsia="Microsoft Sans Serif"/>
          <w:b/>
          <w:bCs/>
          <w:szCs w:val="24"/>
        </w:rPr>
      </w:pPr>
    </w:p>
    <w:p w14:paraId="19D338E5" w14:textId="77777777" w:rsidR="001D7888" w:rsidRDefault="001D7888" w:rsidP="001D7888">
      <w:pPr>
        <w:pStyle w:val="NoSpacing"/>
        <w:rPr>
          <w:rFonts w:eastAsia="Microsoft Sans Serif"/>
          <w:szCs w:val="24"/>
        </w:rPr>
      </w:pPr>
      <w:r>
        <w:rPr>
          <w:rFonts w:eastAsia="Microsoft Sans Serif"/>
          <w:szCs w:val="24"/>
        </w:rPr>
        <w:t>ALEXANDER R STAHL ESQUIRE</w:t>
      </w:r>
    </w:p>
    <w:p w14:paraId="573A5AB8" w14:textId="77777777" w:rsidR="001D7888" w:rsidRDefault="001D7888" w:rsidP="001D7888">
      <w:pPr>
        <w:pStyle w:val="NoSpacing"/>
        <w:rPr>
          <w:rFonts w:eastAsia="Microsoft Sans Serif"/>
          <w:szCs w:val="24"/>
        </w:rPr>
      </w:pPr>
      <w:r>
        <w:rPr>
          <w:rFonts w:eastAsia="Microsoft Sans Serif"/>
          <w:szCs w:val="24"/>
        </w:rPr>
        <w:t>AQUA PENNSYLVANIA INC</w:t>
      </w:r>
    </w:p>
    <w:p w14:paraId="74B72127" w14:textId="77777777" w:rsidR="001D7888" w:rsidRDefault="001D7888" w:rsidP="001D7888">
      <w:pPr>
        <w:pStyle w:val="NoSpacing"/>
        <w:rPr>
          <w:rFonts w:eastAsia="Microsoft Sans Serif"/>
          <w:szCs w:val="24"/>
        </w:rPr>
      </w:pPr>
      <w:r>
        <w:rPr>
          <w:rFonts w:eastAsia="Microsoft Sans Serif"/>
          <w:szCs w:val="24"/>
        </w:rPr>
        <w:t>762 W LANCASTER AVE</w:t>
      </w:r>
    </w:p>
    <w:p w14:paraId="307FCCFB" w14:textId="77777777" w:rsidR="001D7888" w:rsidRDefault="001D7888" w:rsidP="001D7888">
      <w:pPr>
        <w:pStyle w:val="NoSpacing"/>
        <w:rPr>
          <w:rFonts w:eastAsia="Microsoft Sans Serif"/>
          <w:szCs w:val="24"/>
        </w:rPr>
      </w:pPr>
      <w:r>
        <w:rPr>
          <w:rFonts w:eastAsia="Microsoft Sans Serif"/>
          <w:szCs w:val="24"/>
        </w:rPr>
        <w:t>BRYN MAWR PA  19010</w:t>
      </w:r>
    </w:p>
    <w:p w14:paraId="31E77DBF" w14:textId="77777777" w:rsidR="001D7888" w:rsidRDefault="001D7888" w:rsidP="001D7888">
      <w:pPr>
        <w:pStyle w:val="NoSpacing"/>
        <w:rPr>
          <w:rFonts w:eastAsia="Microsoft Sans Serif"/>
          <w:szCs w:val="24"/>
        </w:rPr>
      </w:pPr>
      <w:r>
        <w:rPr>
          <w:rFonts w:eastAsia="Microsoft Sans Serif"/>
          <w:bCs/>
          <w:szCs w:val="24"/>
        </w:rPr>
        <w:t>610.645.1130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THOMAS NIESEN ESQUIRE</w:t>
      </w:r>
    </w:p>
    <w:p w14:paraId="18CFC395" w14:textId="77777777" w:rsidR="001D7888" w:rsidRDefault="001D7888" w:rsidP="001D7888">
      <w:pPr>
        <w:pStyle w:val="NoSpacing"/>
        <w:rPr>
          <w:rFonts w:eastAsia="Microsoft Sans Serif"/>
          <w:szCs w:val="24"/>
        </w:rPr>
      </w:pPr>
      <w:r>
        <w:rPr>
          <w:rFonts w:eastAsia="Microsoft Sans Serif"/>
          <w:szCs w:val="24"/>
        </w:rPr>
        <w:t>THOMAS NIESEN &amp; THOMAS LLC</w:t>
      </w:r>
    </w:p>
    <w:p w14:paraId="758EF1A2" w14:textId="77777777" w:rsidR="001D7888" w:rsidRDefault="001D7888" w:rsidP="001D7888">
      <w:pPr>
        <w:pStyle w:val="NoSpacing"/>
        <w:rPr>
          <w:rFonts w:eastAsia="Microsoft Sans Serif"/>
          <w:szCs w:val="24"/>
        </w:rPr>
      </w:pPr>
      <w:r>
        <w:rPr>
          <w:rFonts w:eastAsia="Microsoft Sans Serif"/>
          <w:szCs w:val="24"/>
        </w:rPr>
        <w:t>212 LOCUST STREET STE 302</w:t>
      </w:r>
    </w:p>
    <w:p w14:paraId="07D8D123" w14:textId="77777777" w:rsidR="001D7888" w:rsidRDefault="001D7888" w:rsidP="001D7888">
      <w:pPr>
        <w:pStyle w:val="NoSpacing"/>
        <w:rPr>
          <w:rFonts w:eastAsia="Microsoft Sans Serif"/>
          <w:szCs w:val="24"/>
        </w:rPr>
      </w:pPr>
      <w:r>
        <w:rPr>
          <w:rFonts w:eastAsia="Microsoft Sans Serif"/>
          <w:szCs w:val="24"/>
        </w:rPr>
        <w:t>HARRISBURG PA  17101</w:t>
      </w:r>
    </w:p>
    <w:p w14:paraId="23DBD3CE" w14:textId="77777777" w:rsidR="001D7888" w:rsidRDefault="001D7888" w:rsidP="001D7888">
      <w:pPr>
        <w:pStyle w:val="NoSpacing"/>
        <w:rPr>
          <w:rFonts w:eastAsia="Microsoft Sans Serif"/>
          <w:szCs w:val="24"/>
        </w:rPr>
      </w:pPr>
      <w:r>
        <w:rPr>
          <w:rFonts w:eastAsia="Microsoft Sans Serif"/>
          <w:bCs/>
          <w:szCs w:val="24"/>
        </w:rPr>
        <w:t>717.255.7600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*STEVEN C GRAY ESQUIRE</w:t>
      </w:r>
      <w:r>
        <w:rPr>
          <w:rFonts w:eastAsia="Microsoft Sans Serif"/>
          <w:szCs w:val="24"/>
        </w:rPr>
        <w:br/>
        <w:t>OFFICE OF SMALL BUSINESS ADVOCATE</w:t>
      </w:r>
    </w:p>
    <w:p w14:paraId="43594021" w14:textId="77777777" w:rsidR="001D7888" w:rsidRDefault="001D7888" w:rsidP="001D7888">
      <w:pPr>
        <w:pStyle w:val="NoSpacing"/>
        <w:rPr>
          <w:rFonts w:eastAsia="Microsoft Sans Serif"/>
          <w:szCs w:val="24"/>
        </w:rPr>
      </w:pPr>
      <w:r>
        <w:rPr>
          <w:rFonts w:eastAsia="Microsoft Sans Serif"/>
          <w:szCs w:val="24"/>
        </w:rPr>
        <w:t>FORUM PLACE</w:t>
      </w:r>
    </w:p>
    <w:p w14:paraId="51FE17F7" w14:textId="77777777" w:rsidR="001D7888" w:rsidRDefault="001D7888" w:rsidP="001D7888">
      <w:pPr>
        <w:pStyle w:val="NoSpacing"/>
        <w:rPr>
          <w:rFonts w:eastAsia="Microsoft Sans Serif"/>
          <w:szCs w:val="24"/>
        </w:rPr>
      </w:pPr>
      <w:r>
        <w:rPr>
          <w:rFonts w:eastAsia="Microsoft Sans Serif"/>
          <w:szCs w:val="24"/>
        </w:rPr>
        <w:t>555 WALNUT STREET 1ST FLOOR</w:t>
      </w:r>
    </w:p>
    <w:p w14:paraId="1BEA40BD" w14:textId="77777777" w:rsidR="001D7888" w:rsidRDefault="001D7888" w:rsidP="001D7888">
      <w:pPr>
        <w:pStyle w:val="NoSpacing"/>
        <w:rPr>
          <w:rFonts w:eastAsia="Microsoft Sans Serif"/>
          <w:szCs w:val="24"/>
        </w:rPr>
      </w:pPr>
      <w:r>
        <w:rPr>
          <w:rFonts w:eastAsia="Microsoft Sans Serif"/>
          <w:szCs w:val="24"/>
        </w:rPr>
        <w:t>HARRISBURG PA  17101</w:t>
      </w:r>
    </w:p>
    <w:p w14:paraId="04C25C9E" w14:textId="77777777" w:rsidR="001D7888" w:rsidRDefault="001D7888" w:rsidP="001D7888">
      <w:pPr>
        <w:pStyle w:val="NoSpacing"/>
        <w:rPr>
          <w:rFonts w:eastAsia="Microsoft Sans Serif"/>
          <w:szCs w:val="24"/>
        </w:rPr>
      </w:pPr>
      <w:r>
        <w:rPr>
          <w:rFonts w:eastAsia="Microsoft Sans Serif"/>
          <w:bCs/>
          <w:szCs w:val="24"/>
        </w:rPr>
        <w:t>717.783.2525</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8" w:history="1">
        <w:r>
          <w:rPr>
            <w:rStyle w:val="Hyperlink"/>
            <w:rFonts w:eastAsia="Microsoft Sans Serif"/>
            <w:szCs w:val="24"/>
          </w:rPr>
          <w:t>sgray@pa.gov</w:t>
        </w:r>
      </w:hyperlink>
      <w:r>
        <w:rPr>
          <w:rFonts w:eastAsia="Microsoft Sans Serif"/>
          <w:szCs w:val="24"/>
        </w:rPr>
        <w:br/>
      </w:r>
      <w:r>
        <w:rPr>
          <w:rFonts w:eastAsia="Microsoft Sans Serif"/>
          <w:i/>
          <w:iCs/>
          <w:szCs w:val="24"/>
        </w:rPr>
        <w:t>Representing OSBA</w:t>
      </w:r>
    </w:p>
    <w:p w14:paraId="2F67D797" w14:textId="77777777" w:rsidR="001D7888" w:rsidRDefault="001D7888" w:rsidP="001D7888">
      <w:pPr>
        <w:pStyle w:val="NoSpacing"/>
        <w:rPr>
          <w:rFonts w:eastAsia="Microsoft Sans Serif"/>
          <w:szCs w:val="24"/>
        </w:rPr>
      </w:pPr>
      <w:r>
        <w:rPr>
          <w:rFonts w:eastAsia="Microsoft Sans Serif"/>
          <w:szCs w:val="24"/>
        </w:rPr>
        <w:br w:type="page"/>
      </w:r>
    </w:p>
    <w:p w14:paraId="3DC68C8E" w14:textId="77777777" w:rsidR="001D7888" w:rsidRDefault="001D7888" w:rsidP="001D7888">
      <w:pPr>
        <w:pStyle w:val="NoSpacing"/>
        <w:rPr>
          <w:rFonts w:eastAsia="Microsoft Sans Serif"/>
          <w:szCs w:val="24"/>
        </w:rPr>
      </w:pPr>
      <w:r>
        <w:rPr>
          <w:rFonts w:eastAsia="Microsoft Sans Serif"/>
          <w:szCs w:val="24"/>
        </w:rPr>
        <w:lastRenderedPageBreak/>
        <w:t>CHRISTINE M HOOVER ESQUIRE</w:t>
      </w:r>
      <w:r>
        <w:rPr>
          <w:rFonts w:eastAsia="Microsoft Sans Serif"/>
          <w:szCs w:val="24"/>
        </w:rPr>
        <w:br/>
        <w:t>ERIN L GANNON ESQUIRE</w:t>
      </w:r>
      <w:r>
        <w:rPr>
          <w:rFonts w:eastAsia="Microsoft Sans Serif"/>
          <w:szCs w:val="24"/>
        </w:rPr>
        <w:br/>
        <w:t>SANTO G SPATARO ESQIURE</w:t>
      </w:r>
      <w:r>
        <w:rPr>
          <w:rFonts w:eastAsia="Microsoft Sans Serif"/>
          <w:szCs w:val="24"/>
        </w:rPr>
        <w:br/>
        <w:t>HARRISON W BREITMAN ESQUIRE</w:t>
      </w:r>
      <w:r>
        <w:rPr>
          <w:rFonts w:eastAsia="Microsoft Sans Serif"/>
          <w:szCs w:val="24"/>
        </w:rPr>
        <w:br/>
        <w:t>OFFICE OF CONSUMER ADVOCATE</w:t>
      </w:r>
    </w:p>
    <w:p w14:paraId="050AEF1E" w14:textId="77777777" w:rsidR="001D7888" w:rsidRDefault="001D7888" w:rsidP="001D7888">
      <w:pPr>
        <w:pStyle w:val="NoSpacing"/>
        <w:rPr>
          <w:rFonts w:eastAsia="Microsoft Sans Serif"/>
          <w:szCs w:val="24"/>
        </w:rPr>
      </w:pPr>
      <w:r>
        <w:rPr>
          <w:rFonts w:eastAsia="Microsoft Sans Serif"/>
          <w:szCs w:val="24"/>
        </w:rPr>
        <w:t>5TH FLOOR FORUM PLACE</w:t>
      </w:r>
    </w:p>
    <w:p w14:paraId="0F8408F9" w14:textId="77777777" w:rsidR="001D7888" w:rsidRDefault="001D7888" w:rsidP="001D7888">
      <w:pPr>
        <w:pStyle w:val="NoSpacing"/>
        <w:rPr>
          <w:rFonts w:eastAsia="Microsoft Sans Serif"/>
          <w:szCs w:val="24"/>
        </w:rPr>
      </w:pPr>
      <w:r>
        <w:rPr>
          <w:rFonts w:eastAsia="Microsoft Sans Serif"/>
          <w:szCs w:val="24"/>
        </w:rPr>
        <w:t>555 WALNUT STREET</w:t>
      </w:r>
    </w:p>
    <w:p w14:paraId="5758FF57" w14:textId="77777777" w:rsidR="001D7888" w:rsidRDefault="001D7888" w:rsidP="001D7888">
      <w:pPr>
        <w:pStyle w:val="NoSpacing"/>
        <w:rPr>
          <w:rFonts w:eastAsia="Microsoft Sans Serif"/>
          <w:szCs w:val="24"/>
        </w:rPr>
      </w:pPr>
      <w:r>
        <w:rPr>
          <w:rFonts w:eastAsia="Microsoft Sans Serif"/>
          <w:szCs w:val="24"/>
        </w:rPr>
        <w:t>HARRISBURG PA  17101</w:t>
      </w:r>
    </w:p>
    <w:p w14:paraId="0C488001" w14:textId="77777777" w:rsidR="001D7888" w:rsidRDefault="001D7888" w:rsidP="001D7888">
      <w:pPr>
        <w:pStyle w:val="NoSpacing"/>
        <w:rPr>
          <w:rFonts w:eastAsia="Microsoft Sans Serif"/>
          <w:szCs w:val="24"/>
        </w:rPr>
      </w:pPr>
      <w:r>
        <w:rPr>
          <w:rFonts w:eastAsia="Microsoft Sans Serif"/>
          <w:bCs/>
          <w:szCs w:val="24"/>
        </w:rPr>
        <w:t>717.783.5048</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 OCA</w:t>
      </w:r>
    </w:p>
    <w:p w14:paraId="54636035" w14:textId="77777777" w:rsidR="001D7888" w:rsidRDefault="001D7888" w:rsidP="001D7888">
      <w:pPr>
        <w:pStyle w:val="NoSpacing"/>
        <w:rPr>
          <w:rFonts w:eastAsia="Microsoft Sans Serif"/>
          <w:szCs w:val="24"/>
        </w:rPr>
      </w:pPr>
    </w:p>
    <w:p w14:paraId="036EB3CA" w14:textId="77777777" w:rsidR="001D7888" w:rsidRDefault="001D7888" w:rsidP="001D7888">
      <w:pPr>
        <w:pStyle w:val="NoSpacing"/>
        <w:rPr>
          <w:rFonts w:eastAsia="Microsoft Sans Serif"/>
          <w:szCs w:val="24"/>
        </w:rPr>
      </w:pPr>
      <w:r>
        <w:rPr>
          <w:rFonts w:eastAsia="Microsoft Sans Serif"/>
          <w:szCs w:val="24"/>
        </w:rPr>
        <w:t>GINA MILLER ESQUIRE</w:t>
      </w:r>
      <w:r>
        <w:rPr>
          <w:rFonts w:eastAsia="Microsoft Sans Serif"/>
          <w:szCs w:val="24"/>
        </w:rPr>
        <w:br/>
        <w:t xml:space="preserve">ERIKA MCLAIN ESQUIRE </w:t>
      </w:r>
    </w:p>
    <w:p w14:paraId="48F3FA63" w14:textId="77777777" w:rsidR="001D7888" w:rsidRDefault="001D7888" w:rsidP="001D7888">
      <w:pPr>
        <w:pStyle w:val="NoSpacing"/>
        <w:rPr>
          <w:rFonts w:eastAsia="Microsoft Sans Serif"/>
          <w:szCs w:val="24"/>
        </w:rPr>
      </w:pPr>
      <w:r>
        <w:rPr>
          <w:rFonts w:eastAsia="Microsoft Sans Serif"/>
          <w:szCs w:val="24"/>
        </w:rPr>
        <w:t>PA PUC BIE</w:t>
      </w:r>
      <w:r>
        <w:rPr>
          <w:rFonts w:eastAsia="Microsoft Sans Serif"/>
          <w:szCs w:val="24"/>
        </w:rPr>
        <w:br/>
        <w:t>400 NORTH STREET</w:t>
      </w:r>
    </w:p>
    <w:p w14:paraId="52D99609" w14:textId="77777777" w:rsidR="001D7888" w:rsidRDefault="001D7888" w:rsidP="001D7888">
      <w:pPr>
        <w:pStyle w:val="NoSpacing"/>
        <w:rPr>
          <w:rFonts w:eastAsia="Microsoft Sans Serif"/>
          <w:szCs w:val="24"/>
        </w:rPr>
      </w:pPr>
      <w:r>
        <w:rPr>
          <w:rFonts w:eastAsia="Microsoft Sans Serif"/>
          <w:szCs w:val="24"/>
        </w:rPr>
        <w:t>HARRISBURG PA  17120</w:t>
      </w:r>
    </w:p>
    <w:p w14:paraId="005DAA98" w14:textId="77777777" w:rsidR="001D7888" w:rsidRDefault="001D7888" w:rsidP="001D7888">
      <w:pPr>
        <w:pStyle w:val="NoSpacing"/>
        <w:rPr>
          <w:rFonts w:eastAsia="Microsoft Sans Serif"/>
          <w:szCs w:val="24"/>
        </w:rPr>
      </w:pPr>
      <w:r>
        <w:rPr>
          <w:rFonts w:eastAsia="Microsoft Sans Serif"/>
          <w:bCs/>
          <w:szCs w:val="24"/>
        </w:rPr>
        <w:t>717.783.8754</w:t>
      </w:r>
      <w:r>
        <w:rPr>
          <w:rFonts w:eastAsia="Microsoft Sans Serif"/>
          <w:bCs/>
          <w:szCs w:val="24"/>
        </w:rPr>
        <w:br/>
      </w:r>
      <w:r>
        <w:rPr>
          <w:rFonts w:eastAsia="Microsoft Sans Serif"/>
          <w:szCs w:val="24"/>
        </w:rPr>
        <w:t>Accepts eService</w:t>
      </w:r>
      <w:r>
        <w:rPr>
          <w:rFonts w:eastAsia="Microsoft Sans Serif"/>
          <w:szCs w:val="24"/>
        </w:rPr>
        <w:br/>
        <w:t>Representing PUC BIE</w:t>
      </w:r>
    </w:p>
    <w:p w14:paraId="24663C19" w14:textId="77777777" w:rsidR="001D7888" w:rsidRDefault="001D7888" w:rsidP="001D7888">
      <w:pPr>
        <w:pStyle w:val="NoSpacing"/>
        <w:rPr>
          <w:rFonts w:eastAsia="Microsoft Sans Serif"/>
          <w:szCs w:val="24"/>
        </w:rPr>
      </w:pPr>
    </w:p>
    <w:p w14:paraId="011C4B60" w14:textId="77777777" w:rsidR="001D7888" w:rsidRDefault="001D7888" w:rsidP="001D7888">
      <w:pPr>
        <w:pStyle w:val="NoSpacing"/>
        <w:rPr>
          <w:rFonts w:eastAsia="Microsoft Sans Serif"/>
          <w:szCs w:val="24"/>
        </w:rPr>
      </w:pPr>
      <w:r>
        <w:rPr>
          <w:rFonts w:eastAsia="Microsoft Sans Serif"/>
          <w:szCs w:val="24"/>
        </w:rPr>
        <w:t>ADEOLU A BAKARE ESQUIRE</w:t>
      </w:r>
      <w:r>
        <w:rPr>
          <w:rFonts w:eastAsia="Microsoft Sans Serif"/>
          <w:szCs w:val="24"/>
        </w:rPr>
        <w:br/>
        <w:t>KENNETH R STARK ESQUIRE</w:t>
      </w:r>
      <w:r>
        <w:rPr>
          <w:rFonts w:eastAsia="Microsoft Sans Serif"/>
          <w:szCs w:val="24"/>
        </w:rPr>
        <w:br/>
        <w:t xml:space="preserve">ROBERT F YOUNG ESQUIRE </w:t>
      </w:r>
    </w:p>
    <w:p w14:paraId="35845DE5" w14:textId="77777777" w:rsidR="001D7888" w:rsidRDefault="001D7888" w:rsidP="001D7888">
      <w:pPr>
        <w:pStyle w:val="NoSpacing"/>
        <w:rPr>
          <w:rFonts w:eastAsia="Microsoft Sans Serif"/>
          <w:szCs w:val="24"/>
        </w:rPr>
      </w:pPr>
      <w:r>
        <w:rPr>
          <w:rFonts w:eastAsia="Microsoft Sans Serif"/>
          <w:szCs w:val="24"/>
        </w:rPr>
        <w:t>MCNEES WALLACE &amp; NURICK LLC</w:t>
      </w:r>
    </w:p>
    <w:p w14:paraId="3212E0A0" w14:textId="77777777" w:rsidR="001D7888" w:rsidRDefault="001D7888" w:rsidP="001D7888">
      <w:pPr>
        <w:pStyle w:val="NoSpacing"/>
        <w:rPr>
          <w:rFonts w:eastAsia="Microsoft Sans Serif"/>
          <w:szCs w:val="24"/>
        </w:rPr>
      </w:pPr>
      <w:r>
        <w:rPr>
          <w:rFonts w:eastAsia="Microsoft Sans Serif"/>
          <w:szCs w:val="24"/>
        </w:rPr>
        <w:t>100 PINE STREET</w:t>
      </w:r>
    </w:p>
    <w:p w14:paraId="1940358A" w14:textId="77777777" w:rsidR="001D7888" w:rsidRDefault="001D7888" w:rsidP="001D7888">
      <w:pPr>
        <w:pStyle w:val="NoSpacing"/>
        <w:rPr>
          <w:rFonts w:eastAsia="Microsoft Sans Serif"/>
          <w:szCs w:val="24"/>
        </w:rPr>
      </w:pPr>
      <w:r>
        <w:rPr>
          <w:rFonts w:eastAsia="Microsoft Sans Serif"/>
          <w:szCs w:val="24"/>
        </w:rPr>
        <w:t>PO BOX 1166</w:t>
      </w:r>
    </w:p>
    <w:p w14:paraId="4F52B9B0" w14:textId="77777777" w:rsidR="001D7888" w:rsidRDefault="001D7888" w:rsidP="001D7888">
      <w:pPr>
        <w:pStyle w:val="NoSpacing"/>
        <w:rPr>
          <w:rFonts w:eastAsia="Microsoft Sans Serif"/>
          <w:szCs w:val="24"/>
        </w:rPr>
      </w:pPr>
      <w:r>
        <w:rPr>
          <w:rFonts w:eastAsia="Microsoft Sans Serif"/>
          <w:szCs w:val="24"/>
        </w:rPr>
        <w:t>HARRISBURG PA  17108-1166</w:t>
      </w:r>
    </w:p>
    <w:p w14:paraId="33AA6483" w14:textId="77777777" w:rsidR="001D7888" w:rsidRDefault="001D7888" w:rsidP="001D7888">
      <w:pPr>
        <w:pStyle w:val="NoSpacing"/>
        <w:rPr>
          <w:rFonts w:eastAsia="Microsoft Sans Serif"/>
          <w:szCs w:val="24"/>
        </w:rPr>
      </w:pPr>
      <w:r>
        <w:rPr>
          <w:rFonts w:eastAsia="Microsoft Sans Serif"/>
          <w:bCs/>
          <w:szCs w:val="24"/>
        </w:rPr>
        <w:t>717.237.5290</w:t>
      </w:r>
      <w:r>
        <w:rPr>
          <w:rFonts w:eastAsia="Microsoft Sans Serif"/>
          <w:szCs w:val="24"/>
        </w:rPr>
        <w:br/>
        <w:t>Accepts eService</w:t>
      </w:r>
      <w:r>
        <w:rPr>
          <w:rFonts w:eastAsia="Microsoft Sans Serif"/>
          <w:szCs w:val="24"/>
        </w:rPr>
        <w:br/>
      </w:r>
      <w:r>
        <w:rPr>
          <w:rFonts w:eastAsia="Microsoft Sans Serif"/>
          <w:i/>
          <w:iCs/>
          <w:szCs w:val="24"/>
        </w:rPr>
        <w:t>Representing Delaware County</w:t>
      </w:r>
    </w:p>
    <w:p w14:paraId="2ADECBAF" w14:textId="77777777" w:rsidR="001D7888" w:rsidRDefault="001D7888" w:rsidP="001D7888">
      <w:pPr>
        <w:pStyle w:val="NoSpacing"/>
        <w:rPr>
          <w:rFonts w:eastAsia="Microsoft Sans Serif"/>
          <w:szCs w:val="24"/>
        </w:rPr>
      </w:pPr>
      <w:r>
        <w:rPr>
          <w:rFonts w:eastAsia="Microsoft Sans Serif"/>
          <w:szCs w:val="24"/>
        </w:rPr>
        <w:t xml:space="preserve"> </w:t>
      </w:r>
    </w:p>
    <w:p w14:paraId="4038C719" w14:textId="77777777" w:rsidR="001D7888" w:rsidRDefault="001D7888" w:rsidP="001D7888">
      <w:pPr>
        <w:pStyle w:val="NoSpacing"/>
        <w:rPr>
          <w:rFonts w:eastAsia="Microsoft Sans Serif"/>
          <w:szCs w:val="24"/>
        </w:rPr>
      </w:pPr>
      <w:r>
        <w:rPr>
          <w:rFonts w:eastAsia="Microsoft Sans Serif"/>
          <w:szCs w:val="24"/>
        </w:rPr>
        <w:t>*KENNETH KYNETT ESQUIRE</w:t>
      </w:r>
      <w:r>
        <w:rPr>
          <w:rFonts w:eastAsia="Microsoft Sans Serif"/>
          <w:szCs w:val="24"/>
        </w:rPr>
        <w:br/>
        <w:t xml:space="preserve">CHARLES G MILLER ESQUIRE </w:t>
      </w:r>
    </w:p>
    <w:p w14:paraId="5D3AF1B5" w14:textId="77777777" w:rsidR="001D7888" w:rsidRDefault="001D7888" w:rsidP="001D7888">
      <w:pPr>
        <w:pStyle w:val="NoSpacing"/>
        <w:rPr>
          <w:rFonts w:eastAsia="Microsoft Sans Serif"/>
          <w:szCs w:val="24"/>
        </w:rPr>
      </w:pPr>
      <w:r>
        <w:rPr>
          <w:rFonts w:eastAsia="Microsoft Sans Serif"/>
          <w:szCs w:val="24"/>
        </w:rPr>
        <w:t>PETRIKIN WELLMAN DAMICO BROWN &amp; PETROSA</w:t>
      </w:r>
    </w:p>
    <w:p w14:paraId="39578E9C" w14:textId="77777777" w:rsidR="001D7888" w:rsidRDefault="001D7888" w:rsidP="001D7888">
      <w:pPr>
        <w:pStyle w:val="NoSpacing"/>
        <w:rPr>
          <w:rFonts w:eastAsia="Microsoft Sans Serif"/>
          <w:szCs w:val="24"/>
        </w:rPr>
      </w:pPr>
      <w:r>
        <w:rPr>
          <w:rFonts w:eastAsia="Microsoft Sans Serif"/>
          <w:szCs w:val="24"/>
        </w:rPr>
        <w:t>WILLIAM PENN BUILDING</w:t>
      </w:r>
    </w:p>
    <w:p w14:paraId="6F06D90D" w14:textId="77777777" w:rsidR="001D7888" w:rsidRDefault="001D7888" w:rsidP="001D7888">
      <w:pPr>
        <w:pStyle w:val="NoSpacing"/>
        <w:rPr>
          <w:rFonts w:eastAsia="Microsoft Sans Serif"/>
          <w:szCs w:val="24"/>
        </w:rPr>
      </w:pPr>
      <w:r>
        <w:rPr>
          <w:rFonts w:eastAsia="Microsoft Sans Serif"/>
          <w:szCs w:val="24"/>
        </w:rPr>
        <w:t>109 CHESLEY DRIVE</w:t>
      </w:r>
    </w:p>
    <w:p w14:paraId="74C1B484" w14:textId="77777777" w:rsidR="001D7888" w:rsidRDefault="001D7888" w:rsidP="001D7888">
      <w:pPr>
        <w:pStyle w:val="NoSpacing"/>
        <w:rPr>
          <w:rFonts w:eastAsia="Microsoft Sans Serif"/>
          <w:szCs w:val="24"/>
        </w:rPr>
      </w:pPr>
      <w:r>
        <w:rPr>
          <w:rFonts w:eastAsia="Microsoft Sans Serif"/>
          <w:szCs w:val="24"/>
        </w:rPr>
        <w:t>MEDIA PA  19063</w:t>
      </w:r>
    </w:p>
    <w:p w14:paraId="46372244" w14:textId="77777777" w:rsidR="001D7888" w:rsidRDefault="001D7888" w:rsidP="001D7888">
      <w:pPr>
        <w:pStyle w:val="NoSpacing"/>
        <w:rPr>
          <w:rFonts w:eastAsia="Microsoft Sans Serif"/>
          <w:i/>
          <w:iCs/>
          <w:szCs w:val="24"/>
        </w:rPr>
      </w:pPr>
      <w:r>
        <w:rPr>
          <w:rFonts w:eastAsia="Microsoft Sans Serif"/>
          <w:bCs/>
          <w:szCs w:val="24"/>
        </w:rPr>
        <w:t>610.892.1876</w:t>
      </w:r>
      <w:r>
        <w:rPr>
          <w:rFonts w:eastAsia="Microsoft Sans Serif"/>
          <w:bCs/>
          <w:szCs w:val="24"/>
        </w:rPr>
        <w:br/>
        <w:t>610.892.1863</w:t>
      </w:r>
      <w:r>
        <w:rPr>
          <w:rFonts w:eastAsia="Microsoft Sans Serif"/>
          <w:bCs/>
          <w:szCs w:val="24"/>
        </w:rPr>
        <w:br/>
      </w:r>
      <w:r>
        <w:rPr>
          <w:rFonts w:eastAsia="Microsoft Sans Serif"/>
          <w:szCs w:val="24"/>
        </w:rPr>
        <w:t>Accepts eService</w:t>
      </w:r>
      <w:r>
        <w:rPr>
          <w:rFonts w:eastAsia="Microsoft Sans Serif"/>
          <w:szCs w:val="24"/>
        </w:rPr>
        <w:br/>
        <w:t>*Via e-mail only due to Emergency Order at M-2020-3019262</w:t>
      </w:r>
      <w:r>
        <w:rPr>
          <w:rFonts w:eastAsia="Microsoft Sans Serif"/>
          <w:szCs w:val="24"/>
        </w:rPr>
        <w:br/>
      </w:r>
      <w:hyperlink r:id="rId9" w:history="1">
        <w:r>
          <w:rPr>
            <w:rStyle w:val="Hyperlink"/>
            <w:rFonts w:eastAsia="Microsoft Sans Serif"/>
            <w:szCs w:val="24"/>
          </w:rPr>
          <w:t>kdk@petrikin.com</w:t>
        </w:r>
      </w:hyperlink>
      <w:r>
        <w:rPr>
          <w:rFonts w:eastAsia="Microsoft Sans Serif"/>
          <w:szCs w:val="24"/>
        </w:rPr>
        <w:br/>
      </w:r>
      <w:r>
        <w:rPr>
          <w:rFonts w:eastAsia="Microsoft Sans Serif"/>
          <w:i/>
          <w:iCs/>
          <w:szCs w:val="24"/>
        </w:rPr>
        <w:t xml:space="preserve">Representing </w:t>
      </w:r>
      <w:proofErr w:type="spellStart"/>
      <w:r>
        <w:rPr>
          <w:rFonts w:eastAsia="Microsoft Sans Serif"/>
          <w:i/>
          <w:iCs/>
          <w:szCs w:val="24"/>
        </w:rPr>
        <w:t>Edgmont</w:t>
      </w:r>
      <w:proofErr w:type="spellEnd"/>
      <w:r>
        <w:rPr>
          <w:rFonts w:eastAsia="Microsoft Sans Serif"/>
          <w:i/>
          <w:iCs/>
          <w:szCs w:val="24"/>
        </w:rPr>
        <w:t xml:space="preserve"> Township, Delaware County, Pennsylvania</w:t>
      </w:r>
    </w:p>
    <w:p w14:paraId="4C2A5D59" w14:textId="77777777" w:rsidR="001D7888" w:rsidRDefault="001D7888" w:rsidP="001D7888">
      <w:pPr>
        <w:pStyle w:val="NoSpacing"/>
        <w:rPr>
          <w:rFonts w:eastAsia="Microsoft Sans Serif"/>
          <w:szCs w:val="24"/>
        </w:rPr>
      </w:pPr>
      <w:r>
        <w:rPr>
          <w:rFonts w:eastAsia="Microsoft Sans Serif"/>
          <w:szCs w:val="24"/>
        </w:rPr>
        <w:br w:type="page"/>
      </w:r>
    </w:p>
    <w:p w14:paraId="104C0696" w14:textId="77777777" w:rsidR="001D7888" w:rsidRDefault="001D7888" w:rsidP="001D7888">
      <w:pPr>
        <w:pStyle w:val="NoSpacing"/>
        <w:rPr>
          <w:rFonts w:eastAsia="Microsoft Sans Serif"/>
          <w:szCs w:val="24"/>
        </w:rPr>
      </w:pPr>
      <w:r>
        <w:rPr>
          <w:rFonts w:eastAsia="Microsoft Sans Serif"/>
          <w:szCs w:val="24"/>
        </w:rPr>
        <w:lastRenderedPageBreak/>
        <w:t>THOMAS WYATT ESQUIRE</w:t>
      </w:r>
      <w:r>
        <w:rPr>
          <w:rFonts w:eastAsia="Microsoft Sans Serif"/>
          <w:szCs w:val="24"/>
        </w:rPr>
        <w:br/>
        <w:t>MATTHEW OLESH ESQUIRE</w:t>
      </w:r>
      <w:r>
        <w:rPr>
          <w:rFonts w:eastAsia="Microsoft Sans Serif"/>
          <w:szCs w:val="24"/>
        </w:rPr>
        <w:br/>
        <w:t>OBERMAYER REBMANN MAXWELL &amp; HIPPEL LLP</w:t>
      </w:r>
    </w:p>
    <w:p w14:paraId="4FA56782" w14:textId="77777777" w:rsidR="001D7888" w:rsidRDefault="001D7888" w:rsidP="001D7888">
      <w:pPr>
        <w:pStyle w:val="NoSpacing"/>
        <w:rPr>
          <w:rFonts w:eastAsia="Microsoft Sans Serif"/>
          <w:szCs w:val="24"/>
        </w:rPr>
      </w:pPr>
      <w:r>
        <w:rPr>
          <w:rFonts w:eastAsia="Microsoft Sans Serif"/>
          <w:szCs w:val="24"/>
        </w:rPr>
        <w:t>CENTER SQUARE WEST</w:t>
      </w:r>
    </w:p>
    <w:p w14:paraId="1780B6DA" w14:textId="77777777" w:rsidR="001D7888" w:rsidRDefault="001D7888" w:rsidP="001D7888">
      <w:pPr>
        <w:pStyle w:val="NoSpacing"/>
        <w:rPr>
          <w:rFonts w:eastAsia="Microsoft Sans Serif"/>
          <w:szCs w:val="24"/>
        </w:rPr>
      </w:pPr>
      <w:r>
        <w:rPr>
          <w:rFonts w:eastAsia="Microsoft Sans Serif"/>
          <w:szCs w:val="24"/>
        </w:rPr>
        <w:t>1500 MARKET STREET SUITE 3400</w:t>
      </w:r>
    </w:p>
    <w:p w14:paraId="3FF38DC1" w14:textId="77777777" w:rsidR="001D7888" w:rsidRDefault="001D7888" w:rsidP="001D7888">
      <w:pPr>
        <w:pStyle w:val="NoSpacing"/>
        <w:rPr>
          <w:rFonts w:eastAsia="Microsoft Sans Serif"/>
          <w:szCs w:val="24"/>
        </w:rPr>
      </w:pPr>
      <w:r>
        <w:rPr>
          <w:rFonts w:eastAsia="Microsoft Sans Serif"/>
          <w:szCs w:val="24"/>
        </w:rPr>
        <w:t>PHILADELPHIA PA  19102</w:t>
      </w:r>
    </w:p>
    <w:p w14:paraId="7D9206AB" w14:textId="77777777" w:rsidR="001D7888" w:rsidRDefault="001D7888" w:rsidP="001D7888">
      <w:pPr>
        <w:pStyle w:val="NoSpacing"/>
        <w:rPr>
          <w:rFonts w:eastAsia="Microsoft Sans Serif"/>
          <w:bCs/>
          <w:szCs w:val="24"/>
        </w:rPr>
      </w:pPr>
      <w:r>
        <w:rPr>
          <w:rFonts w:eastAsia="Microsoft Sans Serif"/>
          <w:bCs/>
          <w:szCs w:val="24"/>
        </w:rPr>
        <w:t>215.665.3200</w:t>
      </w:r>
      <w:r>
        <w:rPr>
          <w:rFonts w:eastAsia="Microsoft Sans Serif"/>
          <w:bCs/>
          <w:szCs w:val="24"/>
        </w:rPr>
        <w:br/>
        <w:t>215.665.3043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rFonts w:eastAsia="Microsoft Sans Serif"/>
          <w:bCs/>
          <w:szCs w:val="24"/>
        </w:rPr>
        <w:t xml:space="preserve"> </w:t>
      </w:r>
      <w:r>
        <w:rPr>
          <w:rFonts w:eastAsia="Microsoft Sans Serif"/>
          <w:i/>
          <w:iCs/>
          <w:szCs w:val="24"/>
        </w:rPr>
        <w:t>Delaware County Regional Water Quality Control Authority</w:t>
      </w:r>
    </w:p>
    <w:p w14:paraId="6616BAFD" w14:textId="77777777" w:rsidR="001D7888" w:rsidRDefault="001D7888" w:rsidP="001D7888">
      <w:pPr>
        <w:pStyle w:val="NoSpacing"/>
        <w:rPr>
          <w:rFonts w:eastAsia="Microsoft Sans Serif"/>
          <w:szCs w:val="24"/>
        </w:rPr>
      </w:pPr>
    </w:p>
    <w:p w14:paraId="11107945" w14:textId="77777777" w:rsidR="001D7888" w:rsidRDefault="001D7888" w:rsidP="001D7888">
      <w:pPr>
        <w:pStyle w:val="NoSpacing"/>
        <w:rPr>
          <w:rFonts w:eastAsia="Microsoft Sans Serif"/>
          <w:szCs w:val="24"/>
        </w:rPr>
      </w:pPr>
      <w:r>
        <w:rPr>
          <w:rFonts w:eastAsia="Microsoft Sans Serif"/>
          <w:szCs w:val="24"/>
        </w:rPr>
        <w:t>SCOTT J RUBIN ESQUIRE</w:t>
      </w:r>
    </w:p>
    <w:p w14:paraId="4008FB1F" w14:textId="77777777" w:rsidR="001D7888" w:rsidRDefault="001D7888" w:rsidP="001D7888">
      <w:pPr>
        <w:pStyle w:val="NoSpacing"/>
        <w:rPr>
          <w:rFonts w:eastAsia="Microsoft Sans Serif"/>
          <w:szCs w:val="24"/>
        </w:rPr>
      </w:pPr>
      <w:r>
        <w:rPr>
          <w:rFonts w:eastAsia="Microsoft Sans Serif"/>
          <w:szCs w:val="24"/>
        </w:rPr>
        <w:t>333 OAK LANE</w:t>
      </w:r>
    </w:p>
    <w:p w14:paraId="3396B0CD" w14:textId="77777777" w:rsidR="001D7888" w:rsidRDefault="001D7888" w:rsidP="001D7888">
      <w:pPr>
        <w:pStyle w:val="NoSpacing"/>
        <w:rPr>
          <w:rFonts w:eastAsia="Microsoft Sans Serif"/>
          <w:szCs w:val="24"/>
        </w:rPr>
      </w:pPr>
      <w:r>
        <w:rPr>
          <w:rFonts w:eastAsia="Microsoft Sans Serif"/>
          <w:szCs w:val="24"/>
        </w:rPr>
        <w:t>BLOOMSBURG PA  17815-2036</w:t>
      </w:r>
    </w:p>
    <w:p w14:paraId="37096876" w14:textId="77777777" w:rsidR="001D7888" w:rsidRDefault="001D7888" w:rsidP="001D7888">
      <w:pPr>
        <w:pStyle w:val="NoSpacing"/>
        <w:rPr>
          <w:rFonts w:eastAsia="Microsoft Sans Serif"/>
          <w:i/>
          <w:iCs/>
          <w:szCs w:val="24"/>
        </w:rPr>
      </w:pPr>
      <w:r>
        <w:rPr>
          <w:rFonts w:eastAsia="Microsoft Sans Serif"/>
          <w:bCs/>
          <w:szCs w:val="24"/>
        </w:rPr>
        <w:t>570.387.1893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szCs w:val="24"/>
        </w:rPr>
        <w:t xml:space="preserve"> </w:t>
      </w:r>
      <w:r>
        <w:rPr>
          <w:rFonts w:eastAsia="Microsoft Sans Serif"/>
          <w:i/>
          <w:iCs/>
          <w:szCs w:val="24"/>
        </w:rPr>
        <w:t>Southwest Delaware County Municipal Authority</w:t>
      </w:r>
    </w:p>
    <w:p w14:paraId="7EF95559" w14:textId="77777777" w:rsidR="001D7888" w:rsidRDefault="001D7888" w:rsidP="001D7888">
      <w:pPr>
        <w:pStyle w:val="NoSpacing"/>
        <w:rPr>
          <w:rFonts w:eastAsia="Microsoft Sans Serif"/>
          <w:szCs w:val="24"/>
        </w:rPr>
      </w:pPr>
    </w:p>
    <w:p w14:paraId="3E4C3968" w14:textId="77777777" w:rsidR="001D7888" w:rsidRDefault="001D7888" w:rsidP="001D7888">
      <w:pPr>
        <w:pStyle w:val="NoSpacing"/>
        <w:rPr>
          <w:rFonts w:eastAsia="Microsoft Sans Serif"/>
          <w:szCs w:val="24"/>
        </w:rPr>
      </w:pPr>
      <w:r>
        <w:rPr>
          <w:rFonts w:eastAsia="Microsoft Sans Serif"/>
          <w:szCs w:val="24"/>
        </w:rPr>
        <w:t>*CYNTHIA PANTAGES</w:t>
      </w:r>
    </w:p>
    <w:p w14:paraId="0D433136" w14:textId="77777777" w:rsidR="001D7888" w:rsidRDefault="001D7888" w:rsidP="001D7888">
      <w:pPr>
        <w:pStyle w:val="NoSpacing"/>
        <w:rPr>
          <w:rFonts w:eastAsia="Microsoft Sans Serif"/>
          <w:szCs w:val="24"/>
        </w:rPr>
      </w:pPr>
      <w:r>
        <w:rPr>
          <w:rFonts w:eastAsia="Microsoft Sans Serif"/>
          <w:szCs w:val="24"/>
        </w:rPr>
        <w:t>C &amp; L RENTAL PROPERTIES, LLC</w:t>
      </w:r>
    </w:p>
    <w:p w14:paraId="65C3A3B4" w14:textId="77777777" w:rsidR="001D7888" w:rsidRDefault="001D7888" w:rsidP="001D7888">
      <w:pPr>
        <w:pStyle w:val="NoSpacing"/>
        <w:rPr>
          <w:rFonts w:eastAsia="Microsoft Sans Serif"/>
          <w:szCs w:val="24"/>
        </w:rPr>
      </w:pPr>
      <w:r>
        <w:rPr>
          <w:rFonts w:eastAsia="Microsoft Sans Serif"/>
          <w:szCs w:val="24"/>
        </w:rPr>
        <w:t xml:space="preserve">30 S LAKE DRIVE </w:t>
      </w:r>
    </w:p>
    <w:p w14:paraId="1D6C2E59" w14:textId="77777777" w:rsidR="001D7888" w:rsidRDefault="001D7888" w:rsidP="001D7888">
      <w:pPr>
        <w:pStyle w:val="NoSpacing"/>
        <w:rPr>
          <w:rFonts w:eastAsia="Microsoft Sans Serif"/>
          <w:szCs w:val="24"/>
        </w:rPr>
      </w:pPr>
      <w:r>
        <w:rPr>
          <w:rFonts w:eastAsia="Microsoft Sans Serif"/>
          <w:szCs w:val="24"/>
        </w:rPr>
        <w:t>P O BOX 516</w:t>
      </w:r>
    </w:p>
    <w:p w14:paraId="5A3ACCC5" w14:textId="77777777" w:rsidR="001D7888" w:rsidRDefault="001D7888" w:rsidP="001D7888">
      <w:pPr>
        <w:pStyle w:val="NoSpacing"/>
        <w:rPr>
          <w:rFonts w:eastAsia="Microsoft Sans Serif"/>
          <w:szCs w:val="24"/>
        </w:rPr>
      </w:pPr>
      <w:r>
        <w:rPr>
          <w:rFonts w:eastAsia="Microsoft Sans Serif"/>
          <w:szCs w:val="24"/>
        </w:rPr>
        <w:t>LAKE HARMONY PAN18624</w:t>
      </w:r>
    </w:p>
    <w:p w14:paraId="1CCE8380" w14:textId="77777777" w:rsidR="001D7888" w:rsidRDefault="001D7888" w:rsidP="001D7888">
      <w:pPr>
        <w:pStyle w:val="NoSpacing"/>
        <w:rPr>
          <w:rFonts w:eastAsia="Microsoft Sans Serif"/>
          <w:bCs/>
          <w:szCs w:val="24"/>
        </w:rPr>
      </w:pPr>
      <w:r>
        <w:rPr>
          <w:rFonts w:eastAsia="Microsoft Sans Serif"/>
          <w:bCs/>
          <w:szCs w:val="24"/>
        </w:rPr>
        <w:t>570.956.0756</w:t>
      </w:r>
      <w:r>
        <w:rPr>
          <w:rFonts w:eastAsia="Microsoft Sans Serif"/>
          <w:bCs/>
          <w:szCs w:val="24"/>
        </w:rPr>
        <w:br/>
      </w:r>
      <w:r>
        <w:rPr>
          <w:rFonts w:eastAsia="Microsoft Sans Serif"/>
          <w:szCs w:val="24"/>
        </w:rPr>
        <w:t>*Via e-mail only due to Emergency Order at M-2020-3019262</w:t>
      </w:r>
    </w:p>
    <w:p w14:paraId="3997887D" w14:textId="77777777" w:rsidR="001D7888" w:rsidRDefault="001D7888" w:rsidP="001D7888">
      <w:pPr>
        <w:pStyle w:val="NoSpacing"/>
        <w:rPr>
          <w:rFonts w:eastAsia="Microsoft Sans Serif"/>
          <w:color w:val="0563C1" w:themeColor="hyperlink"/>
          <w:szCs w:val="24"/>
        </w:rPr>
      </w:pPr>
      <w:hyperlink r:id="rId10" w:history="1">
        <w:r>
          <w:rPr>
            <w:rStyle w:val="Hyperlink"/>
            <w:rFonts w:eastAsia="Microsoft Sans Serif"/>
            <w:szCs w:val="24"/>
          </w:rPr>
          <w:t>cyndipantages@gmail.com</w:t>
        </w:r>
      </w:hyperlink>
      <w:r>
        <w:rPr>
          <w:rFonts w:eastAsia="Microsoft Sans Serif"/>
          <w:color w:val="0563C1" w:themeColor="hyperlink"/>
          <w:szCs w:val="24"/>
        </w:rPr>
        <w:br/>
      </w:r>
      <w:r>
        <w:rPr>
          <w:rFonts w:eastAsia="Microsoft Sans Serif"/>
          <w:color w:val="0563C1" w:themeColor="hyperlink"/>
          <w:szCs w:val="24"/>
        </w:rPr>
        <w:br/>
      </w:r>
      <w:r>
        <w:rPr>
          <w:rFonts w:eastAsia="Microsoft Sans Serif"/>
          <w:szCs w:val="24"/>
        </w:rPr>
        <w:t>*ROSS SCHMUCKI</w:t>
      </w:r>
      <w:r>
        <w:rPr>
          <w:rFonts w:eastAsia="Microsoft Sans Serif"/>
          <w:szCs w:val="24"/>
        </w:rPr>
        <w:br/>
        <w:t>218 RUTGERS AVE</w:t>
      </w:r>
      <w:r>
        <w:rPr>
          <w:rFonts w:eastAsia="Microsoft Sans Serif"/>
          <w:szCs w:val="24"/>
        </w:rPr>
        <w:br/>
        <w:t>SWARTHMORE PA 19081</w:t>
      </w:r>
      <w:r>
        <w:rPr>
          <w:szCs w:val="24"/>
        </w:rPr>
        <w:br/>
      </w:r>
      <w:r>
        <w:rPr>
          <w:rFonts w:eastAsia="Microsoft Sans Serif"/>
          <w:bCs/>
          <w:szCs w:val="24"/>
        </w:rPr>
        <w:t>610.420.3430</w:t>
      </w:r>
      <w:r>
        <w:rPr>
          <w:rFonts w:eastAsia="Microsoft Sans Serif"/>
          <w:bCs/>
          <w:szCs w:val="24"/>
        </w:rPr>
        <w:br/>
      </w:r>
      <w:r>
        <w:rPr>
          <w:rFonts w:eastAsia="Microsoft Sans Serif"/>
          <w:szCs w:val="24"/>
        </w:rPr>
        <w:t>*Via e-mail only due to Emergency Order at M-2020-3019262</w:t>
      </w:r>
      <w:r>
        <w:rPr>
          <w:bCs/>
          <w:szCs w:val="24"/>
        </w:rPr>
        <w:br/>
      </w:r>
      <w:hyperlink r:id="rId11" w:history="1">
        <w:r>
          <w:rPr>
            <w:rStyle w:val="Hyperlink"/>
            <w:rFonts w:eastAsia="Microsoft Sans Serif"/>
            <w:szCs w:val="24"/>
          </w:rPr>
          <w:t>rschmucki@gmail.com</w:t>
        </w:r>
      </w:hyperlink>
    </w:p>
    <w:p w14:paraId="055BE5BA" w14:textId="77777777" w:rsidR="001D7888" w:rsidRDefault="001D7888" w:rsidP="001D7888">
      <w:pPr>
        <w:pStyle w:val="NoSpacing"/>
        <w:rPr>
          <w:rFonts w:eastAsia="Microsoft Sans Serif"/>
          <w:szCs w:val="24"/>
        </w:rPr>
      </w:pPr>
    </w:p>
    <w:p w14:paraId="3188BA88" w14:textId="77777777" w:rsidR="001D7888" w:rsidRDefault="001D7888" w:rsidP="001D7888">
      <w:pPr>
        <w:pStyle w:val="NoSpacing"/>
        <w:rPr>
          <w:rFonts w:eastAsia="Microsoft Sans Serif"/>
          <w:szCs w:val="24"/>
        </w:rPr>
      </w:pPr>
      <w:r>
        <w:rPr>
          <w:rFonts w:eastAsia="Microsoft Sans Serif"/>
          <w:szCs w:val="24"/>
        </w:rPr>
        <w:t xml:space="preserve">*EDWARD CLARK JR </w:t>
      </w:r>
    </w:p>
    <w:p w14:paraId="6568C274" w14:textId="77777777" w:rsidR="001D7888" w:rsidRDefault="001D7888" w:rsidP="001D7888">
      <w:pPr>
        <w:pStyle w:val="NoSpacing"/>
        <w:rPr>
          <w:rFonts w:eastAsia="Microsoft Sans Serif"/>
          <w:szCs w:val="24"/>
        </w:rPr>
      </w:pPr>
      <w:r>
        <w:rPr>
          <w:rFonts w:eastAsia="Microsoft Sans Serif"/>
          <w:szCs w:val="24"/>
        </w:rPr>
        <w:t>TREASURE LAKE PROPERTY OWNERS ASSOCIATION</w:t>
      </w:r>
    </w:p>
    <w:p w14:paraId="7EF8CE2E" w14:textId="77777777" w:rsidR="001D7888" w:rsidRDefault="001D7888" w:rsidP="001D7888">
      <w:pPr>
        <w:pStyle w:val="NoSpacing"/>
        <w:rPr>
          <w:rFonts w:eastAsia="Microsoft Sans Serif"/>
          <w:szCs w:val="24"/>
        </w:rPr>
      </w:pPr>
      <w:r>
        <w:rPr>
          <w:rFonts w:eastAsia="Microsoft Sans Serif"/>
          <w:szCs w:val="24"/>
        </w:rPr>
        <w:t>13 TREASURE LAKE</w:t>
      </w:r>
    </w:p>
    <w:p w14:paraId="2A0AA616" w14:textId="77777777" w:rsidR="001D7888" w:rsidRDefault="001D7888" w:rsidP="001D7888">
      <w:pPr>
        <w:pStyle w:val="NoSpacing"/>
        <w:rPr>
          <w:rFonts w:eastAsia="Microsoft Sans Serif"/>
          <w:szCs w:val="24"/>
        </w:rPr>
      </w:pPr>
      <w:r>
        <w:rPr>
          <w:rFonts w:eastAsia="Microsoft Sans Serif"/>
          <w:szCs w:val="24"/>
        </w:rPr>
        <w:t>DUBOIS PA  15801</w:t>
      </w:r>
    </w:p>
    <w:p w14:paraId="759258B4" w14:textId="77777777" w:rsidR="001D7888" w:rsidRDefault="001D7888" w:rsidP="001D7888">
      <w:pPr>
        <w:pStyle w:val="NoSpacing"/>
        <w:rPr>
          <w:rFonts w:eastAsia="Microsoft Sans Serif"/>
          <w:color w:val="0563C1" w:themeColor="hyperlink"/>
          <w:szCs w:val="24"/>
        </w:rPr>
      </w:pPr>
      <w:r>
        <w:rPr>
          <w:rFonts w:eastAsia="Microsoft Sans Serif"/>
          <w:bCs/>
          <w:szCs w:val="24"/>
        </w:rPr>
        <w:t>814.371.0711</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12" w:history="1">
        <w:r>
          <w:rPr>
            <w:rStyle w:val="Hyperlink"/>
            <w:rFonts w:eastAsia="Microsoft Sans Serif"/>
            <w:szCs w:val="24"/>
          </w:rPr>
          <w:t>gm@treasurelake.us</w:t>
        </w:r>
      </w:hyperlink>
    </w:p>
    <w:p w14:paraId="0A61F2DF" w14:textId="77777777" w:rsidR="001D7888" w:rsidRDefault="001D7888" w:rsidP="001D7888">
      <w:pPr>
        <w:pStyle w:val="NoSpacing"/>
        <w:rPr>
          <w:rFonts w:eastAsia="Microsoft Sans Serif"/>
          <w:szCs w:val="24"/>
        </w:rPr>
      </w:pPr>
      <w:r>
        <w:rPr>
          <w:rFonts w:eastAsia="Microsoft Sans Serif"/>
          <w:szCs w:val="24"/>
        </w:rPr>
        <w:br w:type="page"/>
      </w:r>
    </w:p>
    <w:p w14:paraId="6AAF03B1" w14:textId="77777777" w:rsidR="001D7888" w:rsidRDefault="001D7888" w:rsidP="001D7888">
      <w:pPr>
        <w:pStyle w:val="NoSpacing"/>
        <w:rPr>
          <w:rFonts w:eastAsia="Microsoft Sans Serif"/>
          <w:szCs w:val="24"/>
        </w:rPr>
      </w:pPr>
      <w:r>
        <w:rPr>
          <w:rFonts w:eastAsia="Microsoft Sans Serif"/>
          <w:szCs w:val="24"/>
        </w:rPr>
        <w:lastRenderedPageBreak/>
        <w:t>THOMAS J SNISCAK ESQUIRE</w:t>
      </w:r>
    </w:p>
    <w:p w14:paraId="572D7D5C" w14:textId="77777777" w:rsidR="001D7888" w:rsidRDefault="001D7888" w:rsidP="001D7888">
      <w:pPr>
        <w:pStyle w:val="NoSpacing"/>
        <w:rPr>
          <w:rFonts w:eastAsia="Microsoft Sans Serif"/>
          <w:szCs w:val="24"/>
        </w:rPr>
      </w:pPr>
      <w:r>
        <w:rPr>
          <w:rFonts w:eastAsia="Microsoft Sans Serif"/>
          <w:szCs w:val="24"/>
        </w:rPr>
        <w:t>KEVIN J MCKEON ESQUIRE</w:t>
      </w:r>
    </w:p>
    <w:p w14:paraId="072F0705" w14:textId="77777777" w:rsidR="001D7888" w:rsidRDefault="001D7888" w:rsidP="001D7888">
      <w:pPr>
        <w:pStyle w:val="NoSpacing"/>
        <w:rPr>
          <w:rFonts w:eastAsia="Microsoft Sans Serif"/>
          <w:szCs w:val="24"/>
        </w:rPr>
      </w:pPr>
      <w:r>
        <w:rPr>
          <w:rFonts w:eastAsia="Microsoft Sans Serif"/>
          <w:szCs w:val="24"/>
        </w:rPr>
        <w:t>WHITNEY E SNYDER ESQUIRE</w:t>
      </w:r>
    </w:p>
    <w:p w14:paraId="322D0111" w14:textId="77777777" w:rsidR="001D7888" w:rsidRDefault="001D7888" w:rsidP="001D7888">
      <w:pPr>
        <w:pStyle w:val="NoSpacing"/>
        <w:rPr>
          <w:rFonts w:eastAsia="Microsoft Sans Serif"/>
          <w:szCs w:val="24"/>
        </w:rPr>
      </w:pPr>
      <w:r>
        <w:rPr>
          <w:rFonts w:eastAsia="Microsoft Sans Serif"/>
          <w:szCs w:val="24"/>
        </w:rPr>
        <w:t>MELISSA CHAPASKA ESQUIRE</w:t>
      </w:r>
    </w:p>
    <w:p w14:paraId="038EB023" w14:textId="77777777" w:rsidR="001D7888" w:rsidRDefault="001D7888" w:rsidP="001D7888">
      <w:pPr>
        <w:pStyle w:val="NoSpacing"/>
        <w:rPr>
          <w:rFonts w:eastAsia="Microsoft Sans Serif"/>
          <w:caps/>
          <w:szCs w:val="24"/>
        </w:rPr>
      </w:pPr>
      <w:r>
        <w:rPr>
          <w:rFonts w:eastAsia="Microsoft Sans Serif"/>
          <w:caps/>
          <w:szCs w:val="24"/>
        </w:rPr>
        <w:t xml:space="preserve">Hawke McKeon &amp; Sniscak LLP </w:t>
      </w:r>
    </w:p>
    <w:p w14:paraId="1407E2B8" w14:textId="77777777" w:rsidR="001D7888" w:rsidRDefault="001D7888" w:rsidP="001D7888">
      <w:pPr>
        <w:pStyle w:val="NoSpacing"/>
        <w:rPr>
          <w:rFonts w:eastAsia="Microsoft Sans Serif"/>
          <w:caps/>
          <w:szCs w:val="24"/>
        </w:rPr>
      </w:pPr>
      <w:r>
        <w:rPr>
          <w:rFonts w:eastAsia="Microsoft Sans Serif"/>
          <w:caps/>
          <w:szCs w:val="24"/>
        </w:rPr>
        <w:t xml:space="preserve">100 North Tenth Street </w:t>
      </w:r>
    </w:p>
    <w:p w14:paraId="0D916292" w14:textId="77777777" w:rsidR="001D7888" w:rsidRDefault="001D7888" w:rsidP="001D7888">
      <w:pPr>
        <w:pStyle w:val="NoSpacing"/>
        <w:rPr>
          <w:rFonts w:eastAsia="Microsoft Sans Serif"/>
          <w:caps/>
          <w:szCs w:val="24"/>
        </w:rPr>
      </w:pPr>
      <w:r>
        <w:rPr>
          <w:rFonts w:eastAsia="Microsoft Sans Serif"/>
          <w:caps/>
          <w:szCs w:val="24"/>
        </w:rPr>
        <w:t xml:space="preserve">Harrisburg, PA  17101 </w:t>
      </w:r>
    </w:p>
    <w:p w14:paraId="1D7F3795" w14:textId="77777777" w:rsidR="001D7888" w:rsidRDefault="001D7888" w:rsidP="001D7888">
      <w:pPr>
        <w:pStyle w:val="NoSpacing"/>
        <w:rPr>
          <w:rFonts w:eastAsia="Microsoft Sans Serif"/>
          <w:bCs/>
          <w:szCs w:val="24"/>
        </w:rPr>
      </w:pPr>
      <w:r>
        <w:rPr>
          <w:rFonts w:eastAsia="Microsoft Sans Serif"/>
          <w:bCs/>
          <w:szCs w:val="24"/>
        </w:rPr>
        <w:t xml:space="preserve">717-236-1300 </w:t>
      </w:r>
    </w:p>
    <w:p w14:paraId="34841FFA" w14:textId="77777777" w:rsidR="001D7888" w:rsidRDefault="001D7888" w:rsidP="001D7888">
      <w:pPr>
        <w:pStyle w:val="NoSpacing"/>
        <w:rPr>
          <w:rFonts w:eastAsia="Microsoft Sans Serif"/>
          <w:szCs w:val="24"/>
        </w:rPr>
      </w:pPr>
      <w:r>
        <w:rPr>
          <w:rFonts w:eastAsia="Microsoft Sans Serif"/>
          <w:szCs w:val="24"/>
        </w:rPr>
        <w:t>Accepts eService</w:t>
      </w:r>
    </w:p>
    <w:p w14:paraId="4BCB9349" w14:textId="77777777" w:rsidR="001D7888" w:rsidRDefault="001D7888" w:rsidP="001D7888">
      <w:pPr>
        <w:pStyle w:val="NoSpacing"/>
        <w:rPr>
          <w:rFonts w:eastAsia="Microsoft Sans Serif"/>
          <w:szCs w:val="24"/>
        </w:rPr>
      </w:pPr>
      <w:r>
        <w:rPr>
          <w:rFonts w:eastAsia="Microsoft Sans Serif"/>
          <w:i/>
          <w:iCs/>
          <w:szCs w:val="24"/>
        </w:rPr>
        <w:t>Representing Sunoco Partners Marketing &amp; Terminals, L.P./Energy Transfer</w:t>
      </w:r>
    </w:p>
    <w:p w14:paraId="5BDE2CB6" w14:textId="77777777" w:rsidR="001D7888" w:rsidRDefault="001D7888" w:rsidP="001D7888">
      <w:pPr>
        <w:pStyle w:val="NoSpacing"/>
        <w:rPr>
          <w:rFonts w:eastAsia="Microsoft Sans Serif"/>
          <w:szCs w:val="24"/>
        </w:rPr>
      </w:pPr>
    </w:p>
    <w:p w14:paraId="7566301C" w14:textId="77777777" w:rsidR="001D7888" w:rsidRDefault="001D7888" w:rsidP="001D7888">
      <w:pPr>
        <w:pStyle w:val="NoSpacing"/>
        <w:rPr>
          <w:rFonts w:eastAsia="Times New Roman"/>
          <w:szCs w:val="24"/>
        </w:rPr>
      </w:pPr>
      <w:r>
        <w:rPr>
          <w:szCs w:val="24"/>
        </w:rPr>
        <w:t>JOHN F POVILAITIS ESQUIRE</w:t>
      </w:r>
    </w:p>
    <w:p w14:paraId="6C5094E2" w14:textId="77777777" w:rsidR="001D7888" w:rsidRDefault="001D7888" w:rsidP="001D7888">
      <w:pPr>
        <w:pStyle w:val="NoSpacing"/>
        <w:rPr>
          <w:rFonts w:eastAsiaTheme="minorEastAsia"/>
          <w:szCs w:val="24"/>
        </w:rPr>
      </w:pPr>
      <w:r>
        <w:rPr>
          <w:szCs w:val="24"/>
        </w:rPr>
        <w:t>*ALAN M SELTZER ESQUIRE</w:t>
      </w:r>
    </w:p>
    <w:p w14:paraId="6A6CA5E6" w14:textId="77777777" w:rsidR="001D7888" w:rsidRDefault="001D7888" w:rsidP="001D7888">
      <w:pPr>
        <w:pStyle w:val="NoSpacing"/>
        <w:rPr>
          <w:szCs w:val="24"/>
        </w:rPr>
      </w:pPr>
      <w:r>
        <w:rPr>
          <w:szCs w:val="24"/>
        </w:rPr>
        <w:t>BUCHANAN INGERSOLL &amp; ROONEY</w:t>
      </w:r>
    </w:p>
    <w:p w14:paraId="652555E0" w14:textId="77777777" w:rsidR="001D7888" w:rsidRDefault="001D7888" w:rsidP="001D7888">
      <w:pPr>
        <w:pStyle w:val="NoSpacing"/>
        <w:rPr>
          <w:szCs w:val="24"/>
        </w:rPr>
      </w:pPr>
      <w:r>
        <w:rPr>
          <w:szCs w:val="24"/>
        </w:rPr>
        <w:t>409 NORTH SECOND STREET</w:t>
      </w:r>
    </w:p>
    <w:p w14:paraId="645C4CBD" w14:textId="77777777" w:rsidR="001D7888" w:rsidRDefault="001D7888" w:rsidP="001D7888">
      <w:pPr>
        <w:pStyle w:val="NoSpacing"/>
        <w:rPr>
          <w:szCs w:val="24"/>
        </w:rPr>
      </w:pPr>
      <w:r>
        <w:rPr>
          <w:szCs w:val="24"/>
        </w:rPr>
        <w:t>SUITE 500</w:t>
      </w:r>
    </w:p>
    <w:p w14:paraId="43F8CABF" w14:textId="77777777" w:rsidR="001D7888" w:rsidRDefault="001D7888" w:rsidP="001D7888">
      <w:pPr>
        <w:pStyle w:val="NoSpacing"/>
        <w:rPr>
          <w:szCs w:val="24"/>
        </w:rPr>
      </w:pPr>
      <w:r>
        <w:rPr>
          <w:szCs w:val="24"/>
        </w:rPr>
        <w:t>HARRISBURG PA 17101-1357</w:t>
      </w:r>
    </w:p>
    <w:p w14:paraId="3A86E44B" w14:textId="77777777" w:rsidR="001D7888" w:rsidRDefault="001D7888" w:rsidP="001D7888">
      <w:pPr>
        <w:pStyle w:val="NoSpacing"/>
        <w:rPr>
          <w:bCs/>
          <w:szCs w:val="24"/>
        </w:rPr>
      </w:pPr>
      <w:r>
        <w:rPr>
          <w:bCs/>
          <w:szCs w:val="24"/>
        </w:rPr>
        <w:t>717-237-4825</w:t>
      </w:r>
    </w:p>
    <w:p w14:paraId="63F0E218" w14:textId="77777777" w:rsidR="001D7888" w:rsidRDefault="001D7888" w:rsidP="001D7888">
      <w:pPr>
        <w:pStyle w:val="NoSpacing"/>
        <w:rPr>
          <w:rFonts w:eastAsia="Microsoft Sans Serif"/>
          <w:szCs w:val="24"/>
        </w:rPr>
      </w:pPr>
      <w:r>
        <w:rPr>
          <w:rFonts w:eastAsia="Microsoft Sans Serif"/>
          <w:szCs w:val="24"/>
        </w:rPr>
        <w:t>Accepts eService</w:t>
      </w:r>
    </w:p>
    <w:p w14:paraId="2B1E8C2F" w14:textId="77777777" w:rsidR="001D7888" w:rsidRDefault="001D7888" w:rsidP="001D7888">
      <w:pPr>
        <w:pStyle w:val="NoSpacing"/>
        <w:rPr>
          <w:rFonts w:eastAsia="Times New Roman"/>
          <w:szCs w:val="24"/>
        </w:rPr>
      </w:pPr>
      <w:hyperlink r:id="rId13" w:history="1">
        <w:r>
          <w:rPr>
            <w:rStyle w:val="Hyperlink"/>
            <w:rFonts w:eastAsia="Times New Roman"/>
            <w:szCs w:val="24"/>
          </w:rPr>
          <w:t>alan.seltzer@bipc.com</w:t>
        </w:r>
      </w:hyperlink>
    </w:p>
    <w:p w14:paraId="4DF4BC44" w14:textId="77777777" w:rsidR="001D7888" w:rsidRDefault="001D7888" w:rsidP="001D7888">
      <w:pPr>
        <w:pStyle w:val="NoSpacing"/>
        <w:rPr>
          <w:rFonts w:eastAsia="Times New Roman"/>
          <w:szCs w:val="24"/>
        </w:rPr>
      </w:pPr>
    </w:p>
    <w:p w14:paraId="40E76AB3" w14:textId="77777777" w:rsidR="001D7888" w:rsidRDefault="001D7888" w:rsidP="001D7888">
      <w:pPr>
        <w:pStyle w:val="NoSpacing"/>
        <w:rPr>
          <w:rFonts w:eastAsiaTheme="minorEastAsia"/>
          <w:szCs w:val="24"/>
        </w:rPr>
      </w:pPr>
      <w:r>
        <w:rPr>
          <w:szCs w:val="24"/>
        </w:rPr>
        <w:t>*JUSTIN WEBER ESQUIRE</w:t>
      </w:r>
    </w:p>
    <w:p w14:paraId="08F52162" w14:textId="77777777" w:rsidR="001D7888" w:rsidRDefault="001D7888" w:rsidP="001D7888">
      <w:pPr>
        <w:pStyle w:val="NoSpacing"/>
        <w:rPr>
          <w:szCs w:val="24"/>
        </w:rPr>
      </w:pPr>
      <w:r>
        <w:rPr>
          <w:szCs w:val="24"/>
        </w:rPr>
        <w:t>MICHELLE M SKJOLDAL ESQUIRE</w:t>
      </w:r>
    </w:p>
    <w:p w14:paraId="3F0E6399" w14:textId="77777777" w:rsidR="001D7888" w:rsidRDefault="001D7888" w:rsidP="001D7888">
      <w:pPr>
        <w:pStyle w:val="NoSpacing"/>
        <w:rPr>
          <w:szCs w:val="24"/>
        </w:rPr>
      </w:pPr>
      <w:r>
        <w:rPr>
          <w:szCs w:val="24"/>
        </w:rPr>
        <w:t>TROUTMAN PEPPER HAMILTON SAUNDERS LLP</w:t>
      </w:r>
    </w:p>
    <w:p w14:paraId="260FCADC" w14:textId="77777777" w:rsidR="001D7888" w:rsidRDefault="001D7888" w:rsidP="001D7888">
      <w:pPr>
        <w:pStyle w:val="NoSpacing"/>
        <w:rPr>
          <w:szCs w:val="24"/>
        </w:rPr>
      </w:pPr>
      <w:r>
        <w:rPr>
          <w:szCs w:val="24"/>
        </w:rPr>
        <w:t>100 MARKET STREET</w:t>
      </w:r>
    </w:p>
    <w:p w14:paraId="46E63170" w14:textId="77777777" w:rsidR="001D7888" w:rsidRDefault="001D7888" w:rsidP="001D7888">
      <w:pPr>
        <w:pStyle w:val="NoSpacing"/>
        <w:rPr>
          <w:szCs w:val="24"/>
        </w:rPr>
      </w:pPr>
      <w:r>
        <w:rPr>
          <w:szCs w:val="24"/>
        </w:rPr>
        <w:t>SUITE 200</w:t>
      </w:r>
    </w:p>
    <w:p w14:paraId="08037586" w14:textId="77777777" w:rsidR="001D7888" w:rsidRDefault="001D7888" w:rsidP="001D7888">
      <w:pPr>
        <w:pStyle w:val="NoSpacing"/>
        <w:rPr>
          <w:szCs w:val="24"/>
        </w:rPr>
      </w:pPr>
      <w:r>
        <w:rPr>
          <w:szCs w:val="24"/>
        </w:rPr>
        <w:t>PO BOX 1181</w:t>
      </w:r>
    </w:p>
    <w:p w14:paraId="07C0555F" w14:textId="77777777" w:rsidR="001D7888" w:rsidRDefault="001D7888" w:rsidP="001D7888">
      <w:pPr>
        <w:pStyle w:val="NoSpacing"/>
        <w:rPr>
          <w:szCs w:val="24"/>
        </w:rPr>
      </w:pPr>
      <w:r>
        <w:rPr>
          <w:szCs w:val="24"/>
        </w:rPr>
        <w:t>HARRISBURG PA  17108</w:t>
      </w:r>
    </w:p>
    <w:p w14:paraId="7897E01F" w14:textId="77777777" w:rsidR="001D7888" w:rsidRDefault="001D7888" w:rsidP="001D7888">
      <w:pPr>
        <w:pStyle w:val="NoSpacing"/>
        <w:rPr>
          <w:bCs/>
          <w:szCs w:val="24"/>
        </w:rPr>
      </w:pPr>
      <w:r>
        <w:rPr>
          <w:bCs/>
          <w:szCs w:val="24"/>
        </w:rPr>
        <w:t>717-255-1170</w:t>
      </w:r>
    </w:p>
    <w:p w14:paraId="757DF175" w14:textId="77777777" w:rsidR="001D7888" w:rsidRDefault="001D7888" w:rsidP="001D7888">
      <w:pPr>
        <w:pStyle w:val="NoSpacing"/>
        <w:rPr>
          <w:i/>
          <w:iCs/>
          <w:szCs w:val="24"/>
        </w:rPr>
      </w:pPr>
      <w:r>
        <w:rPr>
          <w:i/>
          <w:iCs/>
          <w:szCs w:val="24"/>
        </w:rPr>
        <w:t>Representing Kimberly Clark Cor</w:t>
      </w:r>
    </w:p>
    <w:p w14:paraId="7BA4FA6E" w14:textId="77777777" w:rsidR="001D7888" w:rsidRDefault="001D7888" w:rsidP="001D7888">
      <w:pPr>
        <w:pStyle w:val="NoSpacing"/>
        <w:rPr>
          <w:rFonts w:eastAsia="Microsoft Sans Serif"/>
          <w:szCs w:val="24"/>
        </w:rPr>
      </w:pPr>
      <w:r>
        <w:rPr>
          <w:rFonts w:eastAsia="Microsoft Sans Serif"/>
          <w:szCs w:val="24"/>
        </w:rPr>
        <w:t>Accepts eService</w:t>
      </w:r>
    </w:p>
    <w:p w14:paraId="03284194" w14:textId="77777777" w:rsidR="001D7888" w:rsidRDefault="001D7888" w:rsidP="001D7888">
      <w:pPr>
        <w:pStyle w:val="NoSpacing"/>
        <w:rPr>
          <w:rFonts w:eastAsia="Times New Roman"/>
          <w:szCs w:val="24"/>
        </w:rPr>
      </w:pPr>
      <w:hyperlink r:id="rId14" w:history="1">
        <w:r>
          <w:rPr>
            <w:rStyle w:val="Hyperlink"/>
            <w:rFonts w:eastAsia="Times New Roman"/>
            <w:szCs w:val="24"/>
          </w:rPr>
          <w:t>justin.weber@troutman.com</w:t>
        </w:r>
      </w:hyperlink>
    </w:p>
    <w:p w14:paraId="3A6888BB" w14:textId="77777777" w:rsidR="001D7888" w:rsidRDefault="001D7888" w:rsidP="001D7888">
      <w:pPr>
        <w:pStyle w:val="NoSpacing"/>
        <w:rPr>
          <w:rFonts w:eastAsia="Times New Roman"/>
          <w:szCs w:val="24"/>
        </w:rPr>
      </w:pPr>
    </w:p>
    <w:p w14:paraId="57525017" w14:textId="77777777" w:rsidR="001D7888" w:rsidRDefault="001D7888" w:rsidP="001D7888">
      <w:pPr>
        <w:pStyle w:val="NoSpacing"/>
        <w:rPr>
          <w:rFonts w:eastAsiaTheme="minorEastAsia"/>
          <w:szCs w:val="24"/>
        </w:rPr>
      </w:pPr>
      <w:r>
        <w:rPr>
          <w:szCs w:val="24"/>
        </w:rPr>
        <w:t>JASON T KETELSEN ESQUIRE</w:t>
      </w:r>
    </w:p>
    <w:p w14:paraId="0BD77141" w14:textId="77777777" w:rsidR="001D7888" w:rsidRDefault="001D7888" w:rsidP="001D7888">
      <w:pPr>
        <w:pStyle w:val="NoSpacing"/>
        <w:rPr>
          <w:szCs w:val="24"/>
        </w:rPr>
      </w:pPr>
      <w:r>
        <w:rPr>
          <w:szCs w:val="24"/>
        </w:rPr>
        <w:t>TROUTMAN PEPPER HAMILTON SAUNDER LLP</w:t>
      </w:r>
    </w:p>
    <w:p w14:paraId="6320777E" w14:textId="77777777" w:rsidR="001D7888" w:rsidRDefault="001D7888" w:rsidP="001D7888">
      <w:pPr>
        <w:pStyle w:val="NoSpacing"/>
        <w:rPr>
          <w:szCs w:val="24"/>
        </w:rPr>
      </w:pPr>
      <w:r>
        <w:rPr>
          <w:szCs w:val="24"/>
        </w:rPr>
        <w:t xml:space="preserve">3000 TWO LOGAN </w:t>
      </w:r>
      <w:proofErr w:type="gramStart"/>
      <w:r>
        <w:rPr>
          <w:szCs w:val="24"/>
        </w:rPr>
        <w:t>SQUARE</w:t>
      </w:r>
      <w:proofErr w:type="gramEnd"/>
    </w:p>
    <w:p w14:paraId="6F951568" w14:textId="77777777" w:rsidR="001D7888" w:rsidRDefault="001D7888" w:rsidP="001D7888">
      <w:pPr>
        <w:pStyle w:val="NoSpacing"/>
        <w:rPr>
          <w:szCs w:val="24"/>
        </w:rPr>
      </w:pPr>
      <w:r>
        <w:rPr>
          <w:szCs w:val="24"/>
        </w:rPr>
        <w:t>18</w:t>
      </w:r>
      <w:r>
        <w:rPr>
          <w:szCs w:val="24"/>
          <w:vertAlign w:val="superscript"/>
        </w:rPr>
        <w:t>TH</w:t>
      </w:r>
      <w:r>
        <w:rPr>
          <w:szCs w:val="24"/>
        </w:rPr>
        <w:t xml:space="preserve"> &amp; ARCH STREET</w:t>
      </w:r>
    </w:p>
    <w:p w14:paraId="4563218E" w14:textId="77777777" w:rsidR="001D7888" w:rsidRDefault="001D7888" w:rsidP="001D7888">
      <w:pPr>
        <w:pStyle w:val="NoSpacing"/>
        <w:rPr>
          <w:szCs w:val="24"/>
        </w:rPr>
      </w:pPr>
      <w:r>
        <w:rPr>
          <w:szCs w:val="24"/>
        </w:rPr>
        <w:t>PHILADELPHIA PA  19103</w:t>
      </w:r>
    </w:p>
    <w:p w14:paraId="070B1849" w14:textId="77777777" w:rsidR="001D7888" w:rsidRDefault="001D7888" w:rsidP="001D7888">
      <w:pPr>
        <w:pStyle w:val="NoSpacing"/>
        <w:rPr>
          <w:bCs/>
          <w:szCs w:val="24"/>
        </w:rPr>
      </w:pPr>
      <w:r>
        <w:rPr>
          <w:bCs/>
          <w:szCs w:val="24"/>
        </w:rPr>
        <w:t>215 981-4791</w:t>
      </w:r>
    </w:p>
    <w:p w14:paraId="4FAF57E0" w14:textId="77777777" w:rsidR="001D7888" w:rsidRDefault="001D7888" w:rsidP="001D7888">
      <w:pPr>
        <w:pStyle w:val="NoSpacing"/>
        <w:rPr>
          <w:i/>
          <w:iCs/>
          <w:szCs w:val="24"/>
        </w:rPr>
      </w:pPr>
      <w:r>
        <w:rPr>
          <w:i/>
          <w:iCs/>
          <w:szCs w:val="24"/>
        </w:rPr>
        <w:t>Representing Kimberly Clark Corp</w:t>
      </w:r>
    </w:p>
    <w:p w14:paraId="14CAFE6D" w14:textId="77777777" w:rsidR="001D7888" w:rsidRDefault="001D7888" w:rsidP="001D7888">
      <w:pPr>
        <w:pStyle w:val="NoSpacing"/>
        <w:rPr>
          <w:szCs w:val="24"/>
        </w:rPr>
      </w:pPr>
      <w:r>
        <w:rPr>
          <w:szCs w:val="24"/>
        </w:rPr>
        <w:t>Accepts eService</w:t>
      </w:r>
    </w:p>
    <w:p w14:paraId="4A8F4B1A" w14:textId="77777777" w:rsidR="001D7888" w:rsidRDefault="001D7888" w:rsidP="001D7888">
      <w:pPr>
        <w:pStyle w:val="NoSpacing"/>
        <w:rPr>
          <w:szCs w:val="24"/>
        </w:rPr>
      </w:pPr>
      <w:r>
        <w:rPr>
          <w:szCs w:val="24"/>
        </w:rPr>
        <w:br w:type="page"/>
      </w:r>
    </w:p>
    <w:p w14:paraId="7641046D" w14:textId="77777777" w:rsidR="001D7888" w:rsidRDefault="001D7888" w:rsidP="001D7888">
      <w:pPr>
        <w:pStyle w:val="NoSpacing"/>
        <w:rPr>
          <w:szCs w:val="24"/>
        </w:rPr>
      </w:pPr>
      <w:r>
        <w:rPr>
          <w:szCs w:val="24"/>
        </w:rPr>
        <w:lastRenderedPageBreak/>
        <w:t>MARC MACHLIN ESQUIRE</w:t>
      </w:r>
    </w:p>
    <w:p w14:paraId="3753BD96" w14:textId="77777777" w:rsidR="001D7888" w:rsidRDefault="001D7888" w:rsidP="001D7888">
      <w:pPr>
        <w:pStyle w:val="NoSpacing"/>
        <w:rPr>
          <w:szCs w:val="24"/>
        </w:rPr>
      </w:pPr>
      <w:r>
        <w:rPr>
          <w:szCs w:val="24"/>
        </w:rPr>
        <w:t>TROUTMAN PEPPER HAMILTON SAUNDER LLP</w:t>
      </w:r>
    </w:p>
    <w:p w14:paraId="229D043A" w14:textId="77777777" w:rsidR="001D7888" w:rsidRDefault="001D7888" w:rsidP="001D7888">
      <w:pPr>
        <w:pStyle w:val="NoSpacing"/>
        <w:rPr>
          <w:szCs w:val="24"/>
        </w:rPr>
      </w:pPr>
      <w:r>
        <w:rPr>
          <w:szCs w:val="24"/>
        </w:rPr>
        <w:t>2000 K STREET</w:t>
      </w:r>
    </w:p>
    <w:p w14:paraId="7CB7EBA6" w14:textId="77777777" w:rsidR="001D7888" w:rsidRDefault="001D7888" w:rsidP="001D7888">
      <w:pPr>
        <w:pStyle w:val="NoSpacing"/>
        <w:rPr>
          <w:szCs w:val="24"/>
        </w:rPr>
      </w:pPr>
      <w:r>
        <w:rPr>
          <w:szCs w:val="24"/>
        </w:rPr>
        <w:t>SUITE 600</w:t>
      </w:r>
    </w:p>
    <w:p w14:paraId="36D8438E" w14:textId="77777777" w:rsidR="001D7888" w:rsidRDefault="001D7888" w:rsidP="001D7888">
      <w:pPr>
        <w:pStyle w:val="NoSpacing"/>
        <w:rPr>
          <w:szCs w:val="24"/>
        </w:rPr>
      </w:pPr>
      <w:r>
        <w:rPr>
          <w:szCs w:val="24"/>
        </w:rPr>
        <w:t>WASHINGTON DC 20006</w:t>
      </w:r>
    </w:p>
    <w:p w14:paraId="21A468FE" w14:textId="77777777" w:rsidR="001D7888" w:rsidRDefault="001D7888" w:rsidP="001D7888">
      <w:pPr>
        <w:pStyle w:val="NoSpacing"/>
        <w:rPr>
          <w:bCs/>
          <w:szCs w:val="24"/>
        </w:rPr>
      </w:pPr>
      <w:r>
        <w:rPr>
          <w:bCs/>
          <w:szCs w:val="24"/>
        </w:rPr>
        <w:t>202-220-1465</w:t>
      </w:r>
    </w:p>
    <w:p w14:paraId="3B5C99E9" w14:textId="77777777" w:rsidR="001D7888" w:rsidRDefault="001D7888" w:rsidP="001D7888">
      <w:pPr>
        <w:pStyle w:val="NoSpacing"/>
        <w:rPr>
          <w:i/>
          <w:iCs/>
          <w:szCs w:val="24"/>
        </w:rPr>
      </w:pPr>
      <w:r>
        <w:rPr>
          <w:i/>
          <w:iCs/>
          <w:szCs w:val="24"/>
        </w:rPr>
        <w:t>Representing Kimberly Clark Corp</w:t>
      </w:r>
    </w:p>
    <w:p w14:paraId="6A895DFA" w14:textId="77777777" w:rsidR="001D7888" w:rsidRDefault="001D7888" w:rsidP="001D7888">
      <w:pPr>
        <w:pStyle w:val="NoSpacing"/>
        <w:rPr>
          <w:szCs w:val="24"/>
        </w:rPr>
      </w:pPr>
      <w:hyperlink r:id="rId15" w:history="1">
        <w:r>
          <w:rPr>
            <w:rStyle w:val="Hyperlink"/>
            <w:szCs w:val="24"/>
          </w:rPr>
          <w:t>marc.machlin@troutman.com</w:t>
        </w:r>
      </w:hyperlink>
    </w:p>
    <w:p w14:paraId="32E733F6" w14:textId="77777777" w:rsidR="001D7888" w:rsidRDefault="001D7888" w:rsidP="001D7888">
      <w:pPr>
        <w:pStyle w:val="NoSpacing"/>
        <w:rPr>
          <w:szCs w:val="24"/>
        </w:rPr>
      </w:pPr>
    </w:p>
    <w:p w14:paraId="6AC12CAC" w14:textId="77777777" w:rsidR="001D7888" w:rsidRPr="00591ECB" w:rsidRDefault="001D7888" w:rsidP="001D7888">
      <w:pPr>
        <w:pStyle w:val="NoSpacing"/>
        <w:rPr>
          <w:rStyle w:val="Hyperlink"/>
          <w:rFonts w:eastAsia="Microsoft Sans Serif"/>
          <w:color w:val="auto"/>
          <w:u w:val="none"/>
        </w:rPr>
      </w:pPr>
      <w:r w:rsidRPr="00591ECB">
        <w:rPr>
          <w:rStyle w:val="Hyperlink"/>
          <w:rFonts w:eastAsia="Microsoft Sans Serif"/>
          <w:color w:val="auto"/>
          <w:szCs w:val="24"/>
        </w:rPr>
        <w:t>ROBERT W SCOTT ESQUIRE</w:t>
      </w:r>
    </w:p>
    <w:p w14:paraId="0FDBA731"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ROBERT W SCOTT PC</w:t>
      </w:r>
    </w:p>
    <w:p w14:paraId="78A9BB12"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205 NORTH MONROE STREET</w:t>
      </w:r>
    </w:p>
    <w:p w14:paraId="227A8B31"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P O BOX 468</w:t>
      </w:r>
    </w:p>
    <w:p w14:paraId="523A8EC5"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MEDIA PA  19063</w:t>
      </w:r>
    </w:p>
    <w:p w14:paraId="2B840FB5"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610-891-0108</w:t>
      </w:r>
    </w:p>
    <w:p w14:paraId="045B5B10" w14:textId="77777777" w:rsidR="001D7888" w:rsidRDefault="001D7888" w:rsidP="001D7888">
      <w:pPr>
        <w:pStyle w:val="NoSpacing"/>
        <w:rPr>
          <w:rStyle w:val="Hyperlink"/>
          <w:rFonts w:eastAsia="Microsoft Sans Serif"/>
          <w:i/>
          <w:iCs/>
          <w:szCs w:val="24"/>
        </w:rPr>
      </w:pPr>
      <w:r w:rsidRPr="00591ECB">
        <w:rPr>
          <w:rStyle w:val="Hyperlink"/>
          <w:rFonts w:eastAsia="Microsoft Sans Serif"/>
          <w:i/>
          <w:iCs/>
          <w:color w:val="auto"/>
          <w:szCs w:val="24"/>
        </w:rPr>
        <w:t>Representing Borough of Ambler</w:t>
      </w:r>
    </w:p>
    <w:p w14:paraId="3FC13327" w14:textId="77777777" w:rsidR="001D7888" w:rsidRDefault="001D7888" w:rsidP="001D7888">
      <w:pPr>
        <w:pStyle w:val="NoSpacing"/>
        <w:rPr>
          <w:rFonts w:eastAsiaTheme="minorEastAsia"/>
        </w:rPr>
      </w:pPr>
      <w:hyperlink r:id="rId16" w:history="1">
        <w:r>
          <w:rPr>
            <w:rStyle w:val="Hyperlink"/>
            <w:szCs w:val="24"/>
          </w:rPr>
          <w:t>rscott@robertwscottpc.com</w:t>
        </w:r>
      </w:hyperlink>
    </w:p>
    <w:p w14:paraId="71D43DCD" w14:textId="77777777" w:rsidR="001D7888" w:rsidRDefault="001D7888" w:rsidP="001D7888">
      <w:pPr>
        <w:pStyle w:val="NoSpacing"/>
        <w:rPr>
          <w:szCs w:val="24"/>
        </w:rPr>
      </w:pPr>
    </w:p>
    <w:p w14:paraId="7653CB1E" w14:textId="77777777" w:rsidR="001D7888" w:rsidRPr="00591ECB" w:rsidRDefault="001D7888" w:rsidP="001D7888">
      <w:pPr>
        <w:pStyle w:val="NoSpacing"/>
        <w:rPr>
          <w:rStyle w:val="Hyperlink"/>
          <w:rFonts w:eastAsia="Microsoft Sans Serif"/>
          <w:color w:val="auto"/>
          <w:u w:val="none"/>
        </w:rPr>
      </w:pPr>
      <w:r w:rsidRPr="00591ECB">
        <w:rPr>
          <w:rStyle w:val="Hyperlink"/>
          <w:rFonts w:eastAsia="Microsoft Sans Serif"/>
          <w:color w:val="auto"/>
          <w:szCs w:val="24"/>
        </w:rPr>
        <w:t>PATRIRICIA KOZEL</w:t>
      </w:r>
    </w:p>
    <w:p w14:paraId="07A4429A"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15 HAZZARD RUN ROAD</w:t>
      </w:r>
    </w:p>
    <w:p w14:paraId="439BB56F"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LAKE HARMONY PA  18624</w:t>
      </w:r>
    </w:p>
    <w:p w14:paraId="478C3299" w14:textId="77777777" w:rsidR="001D7888" w:rsidRPr="00591ECB" w:rsidRDefault="001D7888" w:rsidP="001D7888">
      <w:pPr>
        <w:pStyle w:val="NoSpacing"/>
        <w:rPr>
          <w:rStyle w:val="Hyperlink"/>
          <w:rFonts w:eastAsia="Microsoft Sans Serif"/>
          <w:color w:val="auto"/>
          <w:szCs w:val="24"/>
        </w:rPr>
      </w:pPr>
      <w:r w:rsidRPr="00591ECB">
        <w:rPr>
          <w:rStyle w:val="Hyperlink"/>
          <w:rFonts w:eastAsia="Microsoft Sans Serif"/>
          <w:color w:val="auto"/>
          <w:szCs w:val="24"/>
        </w:rPr>
        <w:t>213-632-0332</w:t>
      </w:r>
    </w:p>
    <w:p w14:paraId="687DF82A" w14:textId="77777777" w:rsidR="001D7888" w:rsidRDefault="001D7888" w:rsidP="001D7888">
      <w:pPr>
        <w:pStyle w:val="NoSpacing"/>
        <w:rPr>
          <w:rFonts w:eastAsiaTheme="minorEastAsia"/>
        </w:rPr>
      </w:pPr>
      <w:hyperlink r:id="rId17" w:history="1">
        <w:r>
          <w:rPr>
            <w:rStyle w:val="Hyperlink"/>
            <w:szCs w:val="24"/>
          </w:rPr>
          <w:t>pattyk6@icloud.com</w:t>
        </w:r>
      </w:hyperlink>
    </w:p>
    <w:p w14:paraId="43A64244" w14:textId="77777777" w:rsidR="001D7888" w:rsidRDefault="001D7888" w:rsidP="001D7888">
      <w:pPr>
        <w:pStyle w:val="NoSpacing"/>
        <w:rPr>
          <w:szCs w:val="24"/>
        </w:rPr>
      </w:pPr>
    </w:p>
    <w:p w14:paraId="5C4910D4" w14:textId="77777777" w:rsidR="001D7888" w:rsidRDefault="001D7888" w:rsidP="001D7888">
      <w:pPr>
        <w:pStyle w:val="NoSpacing"/>
        <w:rPr>
          <w:szCs w:val="24"/>
        </w:rPr>
      </w:pPr>
      <w:r>
        <w:rPr>
          <w:szCs w:val="24"/>
        </w:rPr>
        <w:t>LAWERENCE AND SUSAN POTTS</w:t>
      </w:r>
    </w:p>
    <w:p w14:paraId="7A1784F5" w14:textId="77777777" w:rsidR="001D7888" w:rsidRDefault="001D7888" w:rsidP="001D7888">
      <w:pPr>
        <w:pStyle w:val="NoSpacing"/>
        <w:rPr>
          <w:szCs w:val="24"/>
        </w:rPr>
      </w:pPr>
      <w:r>
        <w:rPr>
          <w:szCs w:val="24"/>
        </w:rPr>
        <w:t>11 CHESTUNT STREET</w:t>
      </w:r>
    </w:p>
    <w:p w14:paraId="73549314" w14:textId="77777777" w:rsidR="001D7888" w:rsidRDefault="001D7888" w:rsidP="001D7888">
      <w:pPr>
        <w:pStyle w:val="NoSpacing"/>
        <w:rPr>
          <w:szCs w:val="24"/>
        </w:rPr>
      </w:pPr>
      <w:r>
        <w:rPr>
          <w:szCs w:val="24"/>
        </w:rPr>
        <w:t>P O BOX 522</w:t>
      </w:r>
    </w:p>
    <w:p w14:paraId="0E9B4BA6" w14:textId="77777777" w:rsidR="001D7888" w:rsidRDefault="001D7888" w:rsidP="001D7888">
      <w:pPr>
        <w:pStyle w:val="NoSpacing"/>
        <w:rPr>
          <w:szCs w:val="24"/>
        </w:rPr>
      </w:pPr>
      <w:r>
        <w:rPr>
          <w:szCs w:val="24"/>
        </w:rPr>
        <w:t>LAKE HARMONY PA  18624</w:t>
      </w:r>
    </w:p>
    <w:p w14:paraId="76B1C9A3" w14:textId="77777777" w:rsidR="001D7888" w:rsidRDefault="001D7888" w:rsidP="001D7888">
      <w:pPr>
        <w:pStyle w:val="NoSpacing"/>
        <w:rPr>
          <w:szCs w:val="24"/>
        </w:rPr>
      </w:pPr>
      <w:r>
        <w:rPr>
          <w:szCs w:val="24"/>
        </w:rPr>
        <w:t>215-300-0257</w:t>
      </w:r>
    </w:p>
    <w:p w14:paraId="1D91641C" w14:textId="77777777" w:rsidR="001D7888" w:rsidRDefault="001D7888" w:rsidP="001D7888">
      <w:pPr>
        <w:pStyle w:val="NoSpacing"/>
        <w:rPr>
          <w:rFonts w:asciiTheme="minorHAnsi" w:hAnsiTheme="minorHAnsi" w:cstheme="minorBidi"/>
          <w:sz w:val="22"/>
        </w:rPr>
      </w:pPr>
      <w:hyperlink r:id="rId18" w:history="1">
        <w:r>
          <w:rPr>
            <w:rStyle w:val="Hyperlink"/>
            <w:szCs w:val="24"/>
          </w:rPr>
          <w:t>susie01213@aol.com</w:t>
        </w:r>
      </w:hyperlink>
    </w:p>
    <w:p w14:paraId="6DBA3D3E" w14:textId="77777777" w:rsidR="001D7888" w:rsidRDefault="001D7888" w:rsidP="001D7888">
      <w:pPr>
        <w:pStyle w:val="NoSpacing"/>
        <w:rPr>
          <w:szCs w:val="24"/>
        </w:rPr>
      </w:pPr>
    </w:p>
    <w:p w14:paraId="1CCC60C5" w14:textId="77777777" w:rsidR="001D7888" w:rsidRDefault="001D7888" w:rsidP="001D7888">
      <w:pPr>
        <w:pStyle w:val="NoSpacing"/>
        <w:rPr>
          <w:szCs w:val="24"/>
        </w:rPr>
      </w:pPr>
      <w:r>
        <w:rPr>
          <w:szCs w:val="24"/>
        </w:rPr>
        <w:t>PETER GINOPLUS</w:t>
      </w:r>
    </w:p>
    <w:p w14:paraId="67A9391C" w14:textId="77777777" w:rsidR="001D7888" w:rsidRDefault="001D7888" w:rsidP="001D7888">
      <w:pPr>
        <w:pStyle w:val="NoSpacing"/>
        <w:rPr>
          <w:szCs w:val="24"/>
        </w:rPr>
      </w:pPr>
      <w:r>
        <w:rPr>
          <w:szCs w:val="24"/>
        </w:rPr>
        <w:t>PO BOX 197</w:t>
      </w:r>
    </w:p>
    <w:p w14:paraId="6200D551" w14:textId="77777777" w:rsidR="001D7888" w:rsidRDefault="001D7888" w:rsidP="001D7888">
      <w:pPr>
        <w:pStyle w:val="NoSpacing"/>
        <w:rPr>
          <w:szCs w:val="24"/>
        </w:rPr>
      </w:pPr>
      <w:r>
        <w:rPr>
          <w:szCs w:val="24"/>
        </w:rPr>
        <w:t>LAKE HARMONY PA 18624</w:t>
      </w:r>
    </w:p>
    <w:p w14:paraId="55045EB7" w14:textId="77777777" w:rsidR="001D7888" w:rsidRDefault="001D7888" w:rsidP="001D7888">
      <w:pPr>
        <w:pStyle w:val="NoSpacing"/>
        <w:rPr>
          <w:szCs w:val="24"/>
        </w:rPr>
      </w:pPr>
      <w:r>
        <w:rPr>
          <w:szCs w:val="24"/>
        </w:rPr>
        <w:t>570-772-2529</w:t>
      </w:r>
    </w:p>
    <w:p w14:paraId="23B2679A" w14:textId="77777777" w:rsidR="001D7888" w:rsidRDefault="001D7888" w:rsidP="001D7888">
      <w:pPr>
        <w:pStyle w:val="NoSpacing"/>
        <w:rPr>
          <w:szCs w:val="24"/>
        </w:rPr>
      </w:pPr>
      <w:hyperlink r:id="rId19" w:history="1">
        <w:r>
          <w:rPr>
            <w:rStyle w:val="Hyperlink"/>
            <w:szCs w:val="24"/>
          </w:rPr>
          <w:t>pete@kiddertax.com</w:t>
        </w:r>
      </w:hyperlink>
    </w:p>
    <w:p w14:paraId="0E3D3F9D" w14:textId="77777777" w:rsidR="001D7888" w:rsidRDefault="001D7888" w:rsidP="001D7888">
      <w:pPr>
        <w:pStyle w:val="NoSpacing"/>
        <w:rPr>
          <w:szCs w:val="24"/>
        </w:rPr>
      </w:pPr>
    </w:p>
    <w:p w14:paraId="761EB0AA" w14:textId="77777777" w:rsidR="00B13BB8" w:rsidRPr="00D44B3F" w:rsidRDefault="00B13BB8" w:rsidP="00BB05E4"/>
    <w:sectPr w:rsidR="00B13BB8" w:rsidRPr="00D44B3F" w:rsidSect="008C74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FAA1F" w14:textId="77777777" w:rsidR="009318E7" w:rsidRDefault="009318E7" w:rsidP="00B13BB8">
      <w:r>
        <w:separator/>
      </w:r>
    </w:p>
  </w:endnote>
  <w:endnote w:type="continuationSeparator" w:id="0">
    <w:p w14:paraId="0625F4C5" w14:textId="77777777" w:rsidR="009318E7" w:rsidRDefault="009318E7"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C9473" w14:textId="77777777" w:rsidR="009318E7" w:rsidRDefault="009318E7" w:rsidP="00B13BB8">
      <w:r>
        <w:separator/>
      </w:r>
    </w:p>
  </w:footnote>
  <w:footnote w:type="continuationSeparator" w:id="0">
    <w:p w14:paraId="7A6DE82F" w14:textId="77777777" w:rsidR="009318E7" w:rsidRDefault="009318E7" w:rsidP="00B1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77D19"/>
    <w:multiLevelType w:val="hybridMultilevel"/>
    <w:tmpl w:val="F5765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965734"/>
    <w:multiLevelType w:val="hybridMultilevel"/>
    <w:tmpl w:val="07FEFABE"/>
    <w:lvl w:ilvl="0" w:tplc="04090013">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DE4836"/>
    <w:multiLevelType w:val="hybridMultilevel"/>
    <w:tmpl w:val="E61ECD48"/>
    <w:lvl w:ilvl="0" w:tplc="19C85BCE">
      <w:start w:val="4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0717EE"/>
    <w:multiLevelType w:val="hybridMultilevel"/>
    <w:tmpl w:val="E88E50F4"/>
    <w:lvl w:ilvl="0" w:tplc="6E426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04422"/>
    <w:multiLevelType w:val="hybridMultilevel"/>
    <w:tmpl w:val="5F20E93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8D8475A"/>
    <w:multiLevelType w:val="hybridMultilevel"/>
    <w:tmpl w:val="FA12384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4"/>
  </w:num>
  <w:num w:numId="3">
    <w:abstractNumId w:val="2"/>
  </w:num>
  <w:num w:numId="4">
    <w:abstractNumId w:val="20"/>
  </w:num>
  <w:num w:numId="5">
    <w:abstractNumId w:val="21"/>
  </w:num>
  <w:num w:numId="6">
    <w:abstractNumId w:val="13"/>
  </w:num>
  <w:num w:numId="7">
    <w:abstractNumId w:val="1"/>
  </w:num>
  <w:num w:numId="8">
    <w:abstractNumId w:val="12"/>
  </w:num>
  <w:num w:numId="9">
    <w:abstractNumId w:val="8"/>
  </w:num>
  <w:num w:numId="10">
    <w:abstractNumId w:val="0"/>
  </w:num>
  <w:num w:numId="11">
    <w:abstractNumId w:val="10"/>
  </w:num>
  <w:num w:numId="12">
    <w:abstractNumId w:val="17"/>
  </w:num>
  <w:num w:numId="13">
    <w:abstractNumId w:val="6"/>
  </w:num>
  <w:num w:numId="14">
    <w:abstractNumId w:val="22"/>
  </w:num>
  <w:num w:numId="15">
    <w:abstractNumId w:val="15"/>
  </w:num>
  <w:num w:numId="16">
    <w:abstractNumId w:val="7"/>
  </w:num>
  <w:num w:numId="17">
    <w:abstractNumId w:val="14"/>
  </w:num>
  <w:num w:numId="18">
    <w:abstractNumId w:val="18"/>
  </w:num>
  <w:num w:numId="19">
    <w:abstractNumId w:val="23"/>
  </w:num>
  <w:num w:numId="20">
    <w:abstractNumId w:val="16"/>
  </w:num>
  <w:num w:numId="21">
    <w:abstractNumId w:val="19"/>
  </w:num>
  <w:num w:numId="22">
    <w:abstractNumId w:val="4"/>
  </w:num>
  <w:num w:numId="23">
    <w:abstractNumId w:val="5"/>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382D"/>
    <w:rsid w:val="00004ED7"/>
    <w:rsid w:val="000172F5"/>
    <w:rsid w:val="00026AD9"/>
    <w:rsid w:val="000272F6"/>
    <w:rsid w:val="000362D2"/>
    <w:rsid w:val="00047ED9"/>
    <w:rsid w:val="000533C6"/>
    <w:rsid w:val="0009275A"/>
    <w:rsid w:val="000A2D98"/>
    <w:rsid w:val="000C00E9"/>
    <w:rsid w:val="000C2F2D"/>
    <w:rsid w:val="000E21F4"/>
    <w:rsid w:val="000E6B87"/>
    <w:rsid w:val="001062E4"/>
    <w:rsid w:val="00106BA5"/>
    <w:rsid w:val="00132FBD"/>
    <w:rsid w:val="00137104"/>
    <w:rsid w:val="0014260A"/>
    <w:rsid w:val="001531A6"/>
    <w:rsid w:val="001713F5"/>
    <w:rsid w:val="001758E8"/>
    <w:rsid w:val="0017592A"/>
    <w:rsid w:val="001833CA"/>
    <w:rsid w:val="0018549A"/>
    <w:rsid w:val="0019562F"/>
    <w:rsid w:val="00195813"/>
    <w:rsid w:val="001D7888"/>
    <w:rsid w:val="001F6DCB"/>
    <w:rsid w:val="002071D2"/>
    <w:rsid w:val="00213C44"/>
    <w:rsid w:val="00215C85"/>
    <w:rsid w:val="00245020"/>
    <w:rsid w:val="002604ED"/>
    <w:rsid w:val="00263E1A"/>
    <w:rsid w:val="00272CDF"/>
    <w:rsid w:val="00277748"/>
    <w:rsid w:val="0029687C"/>
    <w:rsid w:val="002A3F97"/>
    <w:rsid w:val="002B08C9"/>
    <w:rsid w:val="002B545D"/>
    <w:rsid w:val="002D2924"/>
    <w:rsid w:val="002E7C1B"/>
    <w:rsid w:val="00301C00"/>
    <w:rsid w:val="003134F0"/>
    <w:rsid w:val="003254F9"/>
    <w:rsid w:val="00330ADF"/>
    <w:rsid w:val="00330C59"/>
    <w:rsid w:val="00333025"/>
    <w:rsid w:val="00342716"/>
    <w:rsid w:val="003435D5"/>
    <w:rsid w:val="00346AE7"/>
    <w:rsid w:val="003616EC"/>
    <w:rsid w:val="003620C7"/>
    <w:rsid w:val="00375259"/>
    <w:rsid w:val="00382556"/>
    <w:rsid w:val="003C3B6B"/>
    <w:rsid w:val="003C3C50"/>
    <w:rsid w:val="003C71B5"/>
    <w:rsid w:val="003E3BF4"/>
    <w:rsid w:val="003E42B5"/>
    <w:rsid w:val="003E4BA6"/>
    <w:rsid w:val="003E7302"/>
    <w:rsid w:val="003F44A9"/>
    <w:rsid w:val="003F7CD1"/>
    <w:rsid w:val="00412997"/>
    <w:rsid w:val="00414D9B"/>
    <w:rsid w:val="00441122"/>
    <w:rsid w:val="004425B5"/>
    <w:rsid w:val="0044748A"/>
    <w:rsid w:val="004525FB"/>
    <w:rsid w:val="00460B5B"/>
    <w:rsid w:val="00464579"/>
    <w:rsid w:val="00473C71"/>
    <w:rsid w:val="004B0487"/>
    <w:rsid w:val="004B63A6"/>
    <w:rsid w:val="004C3BF2"/>
    <w:rsid w:val="004D176F"/>
    <w:rsid w:val="004D47F3"/>
    <w:rsid w:val="004D600B"/>
    <w:rsid w:val="004E2433"/>
    <w:rsid w:val="004E57DC"/>
    <w:rsid w:val="004E6BA7"/>
    <w:rsid w:val="00500389"/>
    <w:rsid w:val="0050368E"/>
    <w:rsid w:val="00506937"/>
    <w:rsid w:val="005229CE"/>
    <w:rsid w:val="0052696A"/>
    <w:rsid w:val="00541E55"/>
    <w:rsid w:val="00543E29"/>
    <w:rsid w:val="005538A2"/>
    <w:rsid w:val="00563CC7"/>
    <w:rsid w:val="005641E9"/>
    <w:rsid w:val="00577CC0"/>
    <w:rsid w:val="005816C7"/>
    <w:rsid w:val="00583561"/>
    <w:rsid w:val="00584486"/>
    <w:rsid w:val="00585374"/>
    <w:rsid w:val="00591ECB"/>
    <w:rsid w:val="005A0B3C"/>
    <w:rsid w:val="005A199C"/>
    <w:rsid w:val="005A302F"/>
    <w:rsid w:val="005A4A84"/>
    <w:rsid w:val="005A7508"/>
    <w:rsid w:val="005B51A2"/>
    <w:rsid w:val="005C64BB"/>
    <w:rsid w:val="005C7DCF"/>
    <w:rsid w:val="005F09EA"/>
    <w:rsid w:val="005F10B3"/>
    <w:rsid w:val="005F458D"/>
    <w:rsid w:val="005F4AA0"/>
    <w:rsid w:val="005F6EEC"/>
    <w:rsid w:val="0060054A"/>
    <w:rsid w:val="00616A72"/>
    <w:rsid w:val="00626E8D"/>
    <w:rsid w:val="0062730B"/>
    <w:rsid w:val="00634E3D"/>
    <w:rsid w:val="00645FE5"/>
    <w:rsid w:val="00661982"/>
    <w:rsid w:val="0066397D"/>
    <w:rsid w:val="00673276"/>
    <w:rsid w:val="006A62D9"/>
    <w:rsid w:val="006B7775"/>
    <w:rsid w:val="006B7CD3"/>
    <w:rsid w:val="006C041A"/>
    <w:rsid w:val="006C6B85"/>
    <w:rsid w:val="006D15F5"/>
    <w:rsid w:val="006D36D0"/>
    <w:rsid w:val="006D7EB2"/>
    <w:rsid w:val="006E0560"/>
    <w:rsid w:val="006E2786"/>
    <w:rsid w:val="006F4887"/>
    <w:rsid w:val="00704C5B"/>
    <w:rsid w:val="00743C4A"/>
    <w:rsid w:val="007522AA"/>
    <w:rsid w:val="007571AC"/>
    <w:rsid w:val="00760023"/>
    <w:rsid w:val="00771EA7"/>
    <w:rsid w:val="00790524"/>
    <w:rsid w:val="007A35AE"/>
    <w:rsid w:val="007A4FE4"/>
    <w:rsid w:val="007C1BA4"/>
    <w:rsid w:val="007C2BAF"/>
    <w:rsid w:val="008103AA"/>
    <w:rsid w:val="00812A6B"/>
    <w:rsid w:val="00814E19"/>
    <w:rsid w:val="00834629"/>
    <w:rsid w:val="00865156"/>
    <w:rsid w:val="00892D86"/>
    <w:rsid w:val="00893F47"/>
    <w:rsid w:val="008C26B8"/>
    <w:rsid w:val="008C7439"/>
    <w:rsid w:val="008D138A"/>
    <w:rsid w:val="008E6272"/>
    <w:rsid w:val="008F5061"/>
    <w:rsid w:val="0090260F"/>
    <w:rsid w:val="0091443B"/>
    <w:rsid w:val="009300B1"/>
    <w:rsid w:val="009318E7"/>
    <w:rsid w:val="009379DE"/>
    <w:rsid w:val="00945577"/>
    <w:rsid w:val="0097277E"/>
    <w:rsid w:val="00984F10"/>
    <w:rsid w:val="00985AD8"/>
    <w:rsid w:val="00990019"/>
    <w:rsid w:val="00993478"/>
    <w:rsid w:val="009A5194"/>
    <w:rsid w:val="009B3D1C"/>
    <w:rsid w:val="009C4DCF"/>
    <w:rsid w:val="009C4E57"/>
    <w:rsid w:val="009C79F7"/>
    <w:rsid w:val="009D5961"/>
    <w:rsid w:val="009F1B06"/>
    <w:rsid w:val="009F1E60"/>
    <w:rsid w:val="00A02F03"/>
    <w:rsid w:val="00A04493"/>
    <w:rsid w:val="00A0548D"/>
    <w:rsid w:val="00A1368E"/>
    <w:rsid w:val="00A230B4"/>
    <w:rsid w:val="00A24B05"/>
    <w:rsid w:val="00A2728D"/>
    <w:rsid w:val="00A352A6"/>
    <w:rsid w:val="00A4230C"/>
    <w:rsid w:val="00A548F4"/>
    <w:rsid w:val="00A73361"/>
    <w:rsid w:val="00A7750A"/>
    <w:rsid w:val="00A778DB"/>
    <w:rsid w:val="00A85EA0"/>
    <w:rsid w:val="00A93B24"/>
    <w:rsid w:val="00AA2EB5"/>
    <w:rsid w:val="00AA3D14"/>
    <w:rsid w:val="00AB1CE3"/>
    <w:rsid w:val="00AB45B4"/>
    <w:rsid w:val="00AD3E2E"/>
    <w:rsid w:val="00AE31DA"/>
    <w:rsid w:val="00AE5DEE"/>
    <w:rsid w:val="00AE6549"/>
    <w:rsid w:val="00B03A66"/>
    <w:rsid w:val="00B1009E"/>
    <w:rsid w:val="00B13BB8"/>
    <w:rsid w:val="00B237E8"/>
    <w:rsid w:val="00B34EEB"/>
    <w:rsid w:val="00B51D7B"/>
    <w:rsid w:val="00B5643D"/>
    <w:rsid w:val="00B6548E"/>
    <w:rsid w:val="00B7753B"/>
    <w:rsid w:val="00B8593F"/>
    <w:rsid w:val="00B96A04"/>
    <w:rsid w:val="00BA0A0D"/>
    <w:rsid w:val="00BB05E4"/>
    <w:rsid w:val="00BB6376"/>
    <w:rsid w:val="00BC2FA0"/>
    <w:rsid w:val="00BD3A9D"/>
    <w:rsid w:val="00BE67E5"/>
    <w:rsid w:val="00BF4860"/>
    <w:rsid w:val="00C03468"/>
    <w:rsid w:val="00C14D76"/>
    <w:rsid w:val="00C22844"/>
    <w:rsid w:val="00C240E0"/>
    <w:rsid w:val="00C32BC7"/>
    <w:rsid w:val="00C35647"/>
    <w:rsid w:val="00C40A5A"/>
    <w:rsid w:val="00C418DF"/>
    <w:rsid w:val="00C44D51"/>
    <w:rsid w:val="00C47099"/>
    <w:rsid w:val="00C471B8"/>
    <w:rsid w:val="00C567C0"/>
    <w:rsid w:val="00C673AE"/>
    <w:rsid w:val="00C920E2"/>
    <w:rsid w:val="00CC67B6"/>
    <w:rsid w:val="00CD21D7"/>
    <w:rsid w:val="00CF3EDF"/>
    <w:rsid w:val="00CF4626"/>
    <w:rsid w:val="00D00DBD"/>
    <w:rsid w:val="00D0444E"/>
    <w:rsid w:val="00D25F25"/>
    <w:rsid w:val="00D3649C"/>
    <w:rsid w:val="00D43159"/>
    <w:rsid w:val="00D44B3F"/>
    <w:rsid w:val="00D472AF"/>
    <w:rsid w:val="00D911E8"/>
    <w:rsid w:val="00DA0B9E"/>
    <w:rsid w:val="00DB28F0"/>
    <w:rsid w:val="00DB3159"/>
    <w:rsid w:val="00DB3193"/>
    <w:rsid w:val="00DC14A5"/>
    <w:rsid w:val="00DC1EB2"/>
    <w:rsid w:val="00DD252B"/>
    <w:rsid w:val="00DE2C18"/>
    <w:rsid w:val="00DF7601"/>
    <w:rsid w:val="00E03DB5"/>
    <w:rsid w:val="00E11126"/>
    <w:rsid w:val="00E23C15"/>
    <w:rsid w:val="00E26651"/>
    <w:rsid w:val="00E4604E"/>
    <w:rsid w:val="00E85C00"/>
    <w:rsid w:val="00EA1823"/>
    <w:rsid w:val="00EA2D14"/>
    <w:rsid w:val="00EB2B53"/>
    <w:rsid w:val="00EB79C4"/>
    <w:rsid w:val="00EC4C65"/>
    <w:rsid w:val="00EC7907"/>
    <w:rsid w:val="00EE5F36"/>
    <w:rsid w:val="00EE7064"/>
    <w:rsid w:val="00EF1D9B"/>
    <w:rsid w:val="00EF275E"/>
    <w:rsid w:val="00EF6A4D"/>
    <w:rsid w:val="00F02937"/>
    <w:rsid w:val="00F079D8"/>
    <w:rsid w:val="00F21369"/>
    <w:rsid w:val="00F2573B"/>
    <w:rsid w:val="00F26F00"/>
    <w:rsid w:val="00F54B34"/>
    <w:rsid w:val="00F76622"/>
    <w:rsid w:val="00FC2F5E"/>
    <w:rsid w:val="00FD1117"/>
    <w:rsid w:val="00FD1C74"/>
    <w:rsid w:val="00FD50F7"/>
    <w:rsid w:val="00FE49A9"/>
    <w:rsid w:val="00FE6263"/>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F2D9"/>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62730B"/>
    <w:pPr>
      <w:tabs>
        <w:tab w:val="center" w:pos="4680"/>
        <w:tab w:val="right" w:pos="9360"/>
      </w:tabs>
    </w:pPr>
  </w:style>
  <w:style w:type="character" w:customStyle="1" w:styleId="HeaderChar">
    <w:name w:val="Header Char"/>
    <w:basedOn w:val="DefaultParagraphFont"/>
    <w:link w:val="Header"/>
    <w:uiPriority w:val="99"/>
    <w:rsid w:val="0062730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D21D7"/>
    <w:rPr>
      <w:b/>
      <w:bCs/>
    </w:rPr>
  </w:style>
  <w:style w:type="character" w:customStyle="1" w:styleId="CommentSubjectChar">
    <w:name w:val="Comment Subject Char"/>
    <w:basedOn w:val="CommentTextChar"/>
    <w:link w:val="CommentSubject"/>
    <w:uiPriority w:val="99"/>
    <w:semiHidden/>
    <w:rsid w:val="00CD21D7"/>
    <w:rPr>
      <w:rFonts w:ascii="Times New Roman" w:eastAsia="Times New Roman" w:hAnsi="Times New Roman" w:cs="Times New Roman"/>
      <w:b/>
      <w:bCs/>
      <w:sz w:val="20"/>
      <w:szCs w:val="20"/>
    </w:rPr>
  </w:style>
  <w:style w:type="paragraph" w:customStyle="1" w:styleId="Default">
    <w:name w:val="Default"/>
    <w:rsid w:val="001713F5"/>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108">
      <w:bodyDiv w:val="1"/>
      <w:marLeft w:val="0"/>
      <w:marRight w:val="0"/>
      <w:marTop w:val="0"/>
      <w:marBottom w:val="0"/>
      <w:divBdr>
        <w:top w:val="none" w:sz="0" w:space="0" w:color="auto"/>
        <w:left w:val="none" w:sz="0" w:space="0" w:color="auto"/>
        <w:bottom w:val="none" w:sz="0" w:space="0" w:color="auto"/>
        <w:right w:val="none" w:sz="0" w:space="0" w:color="auto"/>
      </w:divBdr>
    </w:div>
    <w:div w:id="354579341">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1348024235">
      <w:bodyDiv w:val="1"/>
      <w:marLeft w:val="0"/>
      <w:marRight w:val="0"/>
      <w:marTop w:val="0"/>
      <w:marBottom w:val="0"/>
      <w:divBdr>
        <w:top w:val="none" w:sz="0" w:space="0" w:color="auto"/>
        <w:left w:val="none" w:sz="0" w:space="0" w:color="auto"/>
        <w:bottom w:val="none" w:sz="0" w:space="0" w:color="auto"/>
        <w:right w:val="none" w:sz="0" w:space="0" w:color="auto"/>
      </w:divBdr>
    </w:div>
    <w:div w:id="1537308518">
      <w:bodyDiv w:val="1"/>
      <w:marLeft w:val="0"/>
      <w:marRight w:val="0"/>
      <w:marTop w:val="0"/>
      <w:marBottom w:val="0"/>
      <w:divBdr>
        <w:top w:val="none" w:sz="0" w:space="0" w:color="auto"/>
        <w:left w:val="none" w:sz="0" w:space="0" w:color="auto"/>
        <w:bottom w:val="none" w:sz="0" w:space="0" w:color="auto"/>
        <w:right w:val="none" w:sz="0" w:space="0" w:color="auto"/>
      </w:divBdr>
    </w:div>
    <w:div w:id="1610967059">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 w:id="183024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ay@pa.gov" TargetMode="External"/><Relationship Id="rId13" Type="http://schemas.openxmlformats.org/officeDocument/2006/relationships/hyperlink" Target="mailto:alan.seltzer@bipc.com" TargetMode="External"/><Relationship Id="rId18" Type="http://schemas.openxmlformats.org/officeDocument/2006/relationships/hyperlink" Target="mailto:susie01213@ao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m@treasurelake.us" TargetMode="External"/><Relationship Id="rId17" Type="http://schemas.openxmlformats.org/officeDocument/2006/relationships/hyperlink" Target="mailto:pattyk6@icloud.com" TargetMode="External"/><Relationship Id="rId2" Type="http://schemas.openxmlformats.org/officeDocument/2006/relationships/numbering" Target="numbering.xml"/><Relationship Id="rId16" Type="http://schemas.openxmlformats.org/officeDocument/2006/relationships/hyperlink" Target="mailto:rscott@robertwscottp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chmucki@gmail.com" TargetMode="External"/><Relationship Id="rId5" Type="http://schemas.openxmlformats.org/officeDocument/2006/relationships/webSettings" Target="webSettings.xml"/><Relationship Id="rId15" Type="http://schemas.openxmlformats.org/officeDocument/2006/relationships/hyperlink" Target="mailto:marc.machlin@troutman.com" TargetMode="External"/><Relationship Id="rId10" Type="http://schemas.openxmlformats.org/officeDocument/2006/relationships/hyperlink" Target="mailto:cyndipantages@gmail.com" TargetMode="External"/><Relationship Id="rId19" Type="http://schemas.openxmlformats.org/officeDocument/2006/relationships/hyperlink" Target="mailto:pete@kiddertax.com" TargetMode="External"/><Relationship Id="rId4" Type="http://schemas.openxmlformats.org/officeDocument/2006/relationships/settings" Target="settings.xml"/><Relationship Id="rId9" Type="http://schemas.openxmlformats.org/officeDocument/2006/relationships/hyperlink" Target="mailto:kdk@petrikin.com" TargetMode="External"/><Relationship Id="rId14" Type="http://schemas.openxmlformats.org/officeDocument/2006/relationships/hyperlink" Target="mailto:justin.weber@trou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0A7D-B9B4-4E0B-8463-ABF13838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6</cp:revision>
  <cp:lastPrinted>2018-10-16T19:03:00Z</cp:lastPrinted>
  <dcterms:created xsi:type="dcterms:W3CDTF">2020-12-21T14:59:00Z</dcterms:created>
  <dcterms:modified xsi:type="dcterms:W3CDTF">2020-12-21T15:15:00Z</dcterms:modified>
</cp:coreProperties>
</file>