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C2A2C" w14:textId="022705F7" w:rsidR="00487FEF" w:rsidRDefault="00487FEF" w:rsidP="001415A0">
      <w:pPr>
        <w:tabs>
          <w:tab w:val="center" w:pos="5148"/>
        </w:tabs>
        <w:suppressAutoHyphens/>
        <w:jc w:val="center"/>
        <w:rPr>
          <w:rFonts w:ascii="Arial" w:hAnsi="Arial" w:cs="Arial"/>
          <w:sz w:val="22"/>
          <w:szCs w:val="22"/>
        </w:rPr>
      </w:pPr>
    </w:p>
    <w:p w14:paraId="2E1C8FB3" w14:textId="77777777" w:rsidR="00487FEF" w:rsidRDefault="00487FEF" w:rsidP="001415A0">
      <w:pPr>
        <w:tabs>
          <w:tab w:val="center" w:pos="5148"/>
        </w:tabs>
        <w:suppressAutoHyphens/>
        <w:jc w:val="center"/>
        <w:rPr>
          <w:rFonts w:ascii="Arial" w:hAnsi="Arial" w:cs="Arial"/>
          <w:sz w:val="22"/>
          <w:szCs w:val="22"/>
        </w:rPr>
      </w:pPr>
    </w:p>
    <w:p w14:paraId="299C13B7" w14:textId="167FDC89"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pPr>
        <w:tabs>
          <w:tab w:val="left" w:pos="-720"/>
        </w:tabs>
        <w:suppressAutoHyphens/>
        <w:rPr>
          <w:rFonts w:ascii="Arial" w:hAnsi="Arial" w:cs="Arial"/>
        </w:rPr>
      </w:pPr>
    </w:p>
    <w:p w14:paraId="078A83D5"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4ABA8BD9" w14:textId="6F9FC9B4"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FF4232">
        <w:rPr>
          <w:rFonts w:ascii="Arial" w:hAnsi="Arial" w:cs="Arial"/>
        </w:rPr>
        <w:t>21</w:t>
      </w:r>
      <w:r w:rsidR="002B4069">
        <w:rPr>
          <w:rFonts w:ascii="Arial" w:hAnsi="Arial" w:cs="Arial"/>
        </w:rPr>
        <w:t>-</w:t>
      </w:r>
      <w:r w:rsidR="0085311C">
        <w:rPr>
          <w:rFonts w:ascii="Arial" w:hAnsi="Arial" w:cs="Arial"/>
        </w:rPr>
        <w:t>3025505</w:t>
      </w:r>
    </w:p>
    <w:p w14:paraId="7193DD98"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50A90149" w14:textId="50BB9F01" w:rsidR="00866B04" w:rsidRPr="0006688E" w:rsidRDefault="0085311C" w:rsidP="001415A0">
      <w:pPr>
        <w:tabs>
          <w:tab w:val="left" w:pos="-720"/>
          <w:tab w:val="left" w:pos="5040"/>
        </w:tabs>
        <w:suppressAutoHyphens/>
        <w:rPr>
          <w:rFonts w:ascii="Arial" w:hAnsi="Arial" w:cs="Arial"/>
        </w:rPr>
      </w:pPr>
      <w:bookmarkStart w:id="1" w:name="CompName1"/>
      <w:bookmarkEnd w:id="1"/>
      <w:r>
        <w:rPr>
          <w:rFonts w:ascii="Arial" w:hAnsi="Arial" w:cs="Arial"/>
        </w:rPr>
        <w:t>LA MEXICANA EXPRESS SERVICE LLC</w:t>
      </w:r>
      <w:r w:rsidR="00A6298C" w:rsidRPr="0006688E">
        <w:rPr>
          <w:rFonts w:ascii="Arial" w:hAnsi="Arial" w:cs="Arial"/>
        </w:rPr>
        <w:tab/>
        <w:t>:</w:t>
      </w:r>
    </w:p>
    <w:p w14:paraId="7EA32B1A" w14:textId="0E4D8860" w:rsidR="00F6461B" w:rsidRPr="001B4F1C" w:rsidRDefault="0085311C" w:rsidP="001415A0">
      <w:pPr>
        <w:tabs>
          <w:tab w:val="left" w:pos="-720"/>
          <w:tab w:val="left" w:pos="5040"/>
        </w:tabs>
        <w:suppressAutoHyphens/>
        <w:rPr>
          <w:rFonts w:ascii="Arial" w:hAnsi="Arial" w:cs="Arial"/>
        </w:rPr>
      </w:pPr>
      <w:r>
        <w:rPr>
          <w:rFonts w:ascii="Arial" w:hAnsi="Arial" w:cs="Arial"/>
        </w:rPr>
        <w:t>1044 UNION STREET</w:t>
      </w:r>
      <w:r w:rsidR="00E759C9" w:rsidRPr="001B4F1C">
        <w:rPr>
          <w:rFonts w:ascii="Arial" w:hAnsi="Arial" w:cs="Arial"/>
        </w:rPr>
        <w:tab/>
      </w:r>
      <w:r w:rsidR="00F6461B" w:rsidRPr="001B4F1C">
        <w:rPr>
          <w:rFonts w:ascii="Arial" w:hAnsi="Arial" w:cs="Arial"/>
        </w:rPr>
        <w:t>:</w:t>
      </w:r>
    </w:p>
    <w:p w14:paraId="487D5929" w14:textId="4712D826" w:rsidR="00F501DE" w:rsidRDefault="0085311C" w:rsidP="00F501DE">
      <w:pPr>
        <w:tabs>
          <w:tab w:val="left" w:pos="-720"/>
          <w:tab w:val="left" w:pos="5040"/>
        </w:tabs>
        <w:suppressAutoHyphens/>
        <w:rPr>
          <w:rFonts w:ascii="Arial" w:hAnsi="Arial" w:cs="Arial"/>
          <w:sz w:val="22"/>
          <w:szCs w:val="22"/>
          <w:u w:val="single"/>
        </w:rPr>
      </w:pPr>
      <w:r>
        <w:rPr>
          <w:rFonts w:ascii="Arial" w:hAnsi="Arial" w:cs="Arial"/>
        </w:rPr>
        <w:t>READING PA  19604</w:t>
      </w:r>
      <w:r w:rsidR="00905E7A" w:rsidRPr="0006688E">
        <w:rPr>
          <w:rFonts w:ascii="Arial" w:hAnsi="Arial" w:cs="Arial"/>
        </w:rPr>
        <w:tab/>
        <w:t>:</w:t>
      </w:r>
      <w:bookmarkStart w:id="2" w:name="CompLine4"/>
      <w:bookmarkEnd w:id="2"/>
    </w:p>
    <w:p w14:paraId="3AEB5A64" w14:textId="77777777" w:rsidR="00DA367A" w:rsidRPr="0006688E" w:rsidRDefault="00DA367A" w:rsidP="00F501DE">
      <w:pPr>
        <w:tabs>
          <w:tab w:val="left" w:pos="-720"/>
          <w:tab w:val="left" w:pos="5040"/>
        </w:tabs>
        <w:suppressAutoHyphens/>
        <w:rPr>
          <w:rFonts w:ascii="Arial" w:hAnsi="Arial" w:cs="Arial"/>
          <w:sz w:val="22"/>
          <w:szCs w:val="22"/>
          <w:u w:val="single"/>
        </w:rPr>
      </w:pPr>
    </w:p>
    <w:p w14:paraId="2D478569" w14:textId="38FAFA47"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06116407"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36E8E20B" w14:textId="6FFB181B" w:rsidR="00C5224B" w:rsidRDefault="007C7AAD" w:rsidP="00190DFB">
      <w:pPr>
        <w:pStyle w:val="ListParagraph"/>
        <w:numPr>
          <w:ilvl w:val="0"/>
          <w:numId w:val="28"/>
        </w:numPr>
        <w:tabs>
          <w:tab w:val="left" w:pos="-720"/>
        </w:tabs>
        <w:suppressAutoHyphens/>
        <w:ind w:left="0" w:firstLine="1440"/>
        <w:rPr>
          <w:rFonts w:ascii="Arial" w:hAnsi="Arial" w:cs="Arial"/>
          <w:sz w:val="22"/>
          <w:szCs w:val="22"/>
        </w:rPr>
      </w:pPr>
      <w:r w:rsidRPr="00C5224B">
        <w:rPr>
          <w:rFonts w:ascii="Arial" w:hAnsi="Arial" w:cs="Arial"/>
          <w:sz w:val="22"/>
          <w:szCs w:val="22"/>
        </w:rPr>
        <w:t xml:space="preserve">That </w:t>
      </w:r>
      <w:r w:rsidR="0085311C">
        <w:rPr>
          <w:rFonts w:ascii="Arial" w:hAnsi="Arial" w:cs="Arial"/>
          <w:sz w:val="22"/>
          <w:szCs w:val="22"/>
        </w:rPr>
        <w:t>La Mexicana Express Service, LLC</w:t>
      </w:r>
      <w:r w:rsidR="00FE42A5" w:rsidRPr="00C5224B">
        <w:rPr>
          <w:rFonts w:ascii="Arial" w:hAnsi="Arial" w:cs="Arial"/>
          <w:sz w:val="22"/>
          <w:szCs w:val="22"/>
        </w:rPr>
        <w:t xml:space="preserve">, </w:t>
      </w:r>
      <w:r w:rsidR="00813A94" w:rsidRPr="00C5224B">
        <w:rPr>
          <w:rFonts w:ascii="Arial" w:hAnsi="Arial" w:cs="Arial"/>
          <w:sz w:val="22"/>
          <w:szCs w:val="22"/>
        </w:rPr>
        <w:t>R</w:t>
      </w:r>
      <w:r w:rsidR="00985CB8" w:rsidRPr="00C5224B">
        <w:rPr>
          <w:rFonts w:ascii="Arial" w:hAnsi="Arial" w:cs="Arial"/>
          <w:sz w:val="22"/>
          <w:szCs w:val="22"/>
        </w:rPr>
        <w:t>espondent</w:t>
      </w:r>
      <w:r w:rsidR="00FE42A5" w:rsidRPr="00C5224B">
        <w:rPr>
          <w:rFonts w:ascii="Arial" w:hAnsi="Arial" w:cs="Arial"/>
          <w:sz w:val="22"/>
          <w:szCs w:val="22"/>
        </w:rPr>
        <w:t>, m</w:t>
      </w:r>
      <w:r w:rsidR="00240888" w:rsidRPr="00C5224B">
        <w:rPr>
          <w:rFonts w:ascii="Arial" w:hAnsi="Arial" w:cs="Arial"/>
          <w:sz w:val="22"/>
          <w:szCs w:val="22"/>
        </w:rPr>
        <w:t xml:space="preserve">aintains its principal place of business </w:t>
      </w:r>
      <w:r w:rsidR="0085311C">
        <w:rPr>
          <w:rFonts w:ascii="Arial" w:hAnsi="Arial" w:cs="Arial"/>
          <w:sz w:val="22"/>
          <w:szCs w:val="22"/>
        </w:rPr>
        <w:t>1944 Union Street, Reading</w:t>
      </w:r>
      <w:r w:rsidR="002B4069" w:rsidRPr="00C5224B">
        <w:rPr>
          <w:rFonts w:ascii="Arial" w:hAnsi="Arial" w:cs="Arial"/>
          <w:sz w:val="22"/>
          <w:szCs w:val="22"/>
        </w:rPr>
        <w:t>, Pennsylvania, 1</w:t>
      </w:r>
      <w:r w:rsidR="0085311C">
        <w:rPr>
          <w:rFonts w:ascii="Arial" w:hAnsi="Arial" w:cs="Arial"/>
          <w:sz w:val="22"/>
          <w:szCs w:val="22"/>
        </w:rPr>
        <w:t>9604</w:t>
      </w:r>
      <w:r w:rsidR="004235F1" w:rsidRPr="00C5224B">
        <w:rPr>
          <w:rFonts w:ascii="Arial" w:hAnsi="Arial" w:cs="Arial"/>
          <w:sz w:val="22"/>
          <w:szCs w:val="22"/>
        </w:rPr>
        <w:t>.</w:t>
      </w:r>
    </w:p>
    <w:p w14:paraId="24C303F6" w14:textId="77777777" w:rsidR="00C5224B" w:rsidRDefault="00C5224B" w:rsidP="00C5224B">
      <w:pPr>
        <w:pStyle w:val="ListParagraph"/>
        <w:tabs>
          <w:tab w:val="left" w:pos="-720"/>
        </w:tabs>
        <w:suppressAutoHyphens/>
        <w:ind w:left="1440"/>
        <w:rPr>
          <w:rFonts w:ascii="Arial" w:hAnsi="Arial" w:cs="Arial"/>
          <w:sz w:val="22"/>
          <w:szCs w:val="22"/>
        </w:rPr>
      </w:pPr>
    </w:p>
    <w:p w14:paraId="3CA608ED" w14:textId="797D2645" w:rsidR="00131BB6" w:rsidRPr="00131BB6" w:rsidRDefault="00782C34" w:rsidP="00131BB6">
      <w:pPr>
        <w:pStyle w:val="ListParagraph"/>
        <w:numPr>
          <w:ilvl w:val="0"/>
          <w:numId w:val="28"/>
        </w:numPr>
        <w:tabs>
          <w:tab w:val="left" w:pos="-720"/>
        </w:tabs>
        <w:suppressAutoHyphens/>
        <w:ind w:left="0" w:firstLine="1440"/>
        <w:rPr>
          <w:rFonts w:ascii="Arial" w:hAnsi="Arial"/>
          <w:sz w:val="22"/>
          <w:szCs w:val="22"/>
        </w:rPr>
      </w:pPr>
      <w:r w:rsidRPr="00C5224B">
        <w:rPr>
          <w:rFonts w:ascii="Arial" w:hAnsi="Arial" w:cs="Arial"/>
          <w:sz w:val="22"/>
          <w:szCs w:val="22"/>
        </w:rPr>
        <w:t>That Respondent was issued certificate</w:t>
      </w:r>
      <w:r w:rsidR="00131BB6">
        <w:rPr>
          <w:rFonts w:ascii="Arial" w:hAnsi="Arial" w:cs="Arial"/>
          <w:sz w:val="22"/>
          <w:szCs w:val="22"/>
        </w:rPr>
        <w:t>s</w:t>
      </w:r>
      <w:r w:rsidRPr="00C5224B">
        <w:rPr>
          <w:rFonts w:ascii="Arial" w:hAnsi="Arial" w:cs="Arial"/>
          <w:sz w:val="22"/>
          <w:szCs w:val="22"/>
        </w:rPr>
        <w:t xml:space="preserve"> of public convenience</w:t>
      </w:r>
      <w:r w:rsidR="00A950E6" w:rsidRPr="00C5224B">
        <w:rPr>
          <w:rFonts w:ascii="Arial" w:hAnsi="Arial" w:cs="Arial"/>
          <w:sz w:val="22"/>
          <w:szCs w:val="22"/>
        </w:rPr>
        <w:t xml:space="preserve"> </w:t>
      </w:r>
      <w:r w:rsidR="00131BB6" w:rsidRPr="00C5224B">
        <w:rPr>
          <w:rFonts w:ascii="Arial" w:hAnsi="Arial" w:cs="Arial"/>
          <w:sz w:val="22"/>
          <w:szCs w:val="22"/>
        </w:rPr>
        <w:t xml:space="preserve">by this Commission </w:t>
      </w:r>
      <w:r w:rsidR="00A950E6" w:rsidRPr="00C5224B">
        <w:rPr>
          <w:rFonts w:ascii="Arial" w:hAnsi="Arial" w:cs="Arial"/>
          <w:sz w:val="22"/>
          <w:szCs w:val="22"/>
        </w:rPr>
        <w:t xml:space="preserve">for </w:t>
      </w:r>
      <w:r w:rsidR="00131BB6">
        <w:rPr>
          <w:rFonts w:ascii="Arial" w:hAnsi="Arial" w:cs="Arial"/>
          <w:sz w:val="22"/>
          <w:szCs w:val="22"/>
        </w:rPr>
        <w:t xml:space="preserve">paratransit authority October 8, 2014, for limousine authority August 13, 2015, and for </w:t>
      </w:r>
      <w:r w:rsidR="002B4069" w:rsidRPr="00C5224B">
        <w:rPr>
          <w:rFonts w:ascii="Arial" w:hAnsi="Arial" w:cs="Arial"/>
          <w:sz w:val="22"/>
          <w:szCs w:val="22"/>
        </w:rPr>
        <w:t>taxi</w:t>
      </w:r>
      <w:r w:rsidR="00A950E6" w:rsidRPr="00C5224B">
        <w:rPr>
          <w:rFonts w:ascii="Arial" w:hAnsi="Arial" w:cs="Arial"/>
          <w:sz w:val="22"/>
          <w:szCs w:val="22"/>
        </w:rPr>
        <w:t xml:space="preserve"> authority</w:t>
      </w:r>
      <w:r w:rsidRPr="00C5224B">
        <w:rPr>
          <w:rFonts w:ascii="Arial" w:hAnsi="Arial" w:cs="Arial"/>
          <w:sz w:val="22"/>
          <w:szCs w:val="22"/>
        </w:rPr>
        <w:t xml:space="preserve"> on </w:t>
      </w:r>
      <w:r w:rsidR="00131BB6">
        <w:rPr>
          <w:rFonts w:ascii="Arial" w:hAnsi="Arial" w:cs="Arial"/>
          <w:sz w:val="22"/>
          <w:szCs w:val="22"/>
        </w:rPr>
        <w:t>January 2, 2018</w:t>
      </w:r>
      <w:r w:rsidR="00253C11" w:rsidRPr="00C5224B">
        <w:rPr>
          <w:rFonts w:ascii="Arial" w:hAnsi="Arial" w:cs="Arial"/>
          <w:sz w:val="22"/>
          <w:szCs w:val="22"/>
        </w:rPr>
        <w:t xml:space="preserve"> at </w:t>
      </w:r>
      <w:r w:rsidR="00BF27AD">
        <w:rPr>
          <w:rFonts w:ascii="Arial" w:hAnsi="Arial" w:cs="Arial"/>
          <w:sz w:val="22"/>
          <w:szCs w:val="22"/>
        </w:rPr>
        <w:t>PUC utility code no.</w:t>
      </w:r>
      <w:r w:rsidR="00131BB6">
        <w:rPr>
          <w:rFonts w:ascii="Arial" w:hAnsi="Arial" w:cs="Arial"/>
          <w:sz w:val="22"/>
          <w:szCs w:val="22"/>
        </w:rPr>
        <w:t xml:space="preserve"> 6415209</w:t>
      </w:r>
      <w:r w:rsidR="00BF27AD">
        <w:rPr>
          <w:rFonts w:ascii="Arial" w:hAnsi="Arial" w:cs="Arial"/>
          <w:sz w:val="22"/>
          <w:szCs w:val="22"/>
        </w:rPr>
        <w:t>.</w:t>
      </w:r>
      <w:r w:rsidR="00131BB6">
        <w:rPr>
          <w:rFonts w:ascii="Arial" w:hAnsi="Arial" w:cs="Arial"/>
          <w:sz w:val="22"/>
          <w:szCs w:val="22"/>
        </w:rPr>
        <w:t xml:space="preserve">  </w:t>
      </w:r>
    </w:p>
    <w:p w14:paraId="63579AC5" w14:textId="77777777" w:rsidR="00C5224B" w:rsidRPr="00C5224B" w:rsidRDefault="00C5224B" w:rsidP="00C5224B">
      <w:pPr>
        <w:pStyle w:val="ListParagraph"/>
        <w:rPr>
          <w:rFonts w:ascii="Arial" w:hAnsi="Arial" w:cs="Arial"/>
          <w:sz w:val="22"/>
          <w:szCs w:val="22"/>
        </w:rPr>
      </w:pPr>
    </w:p>
    <w:p w14:paraId="713327C9" w14:textId="175E2A34" w:rsidR="00B10550" w:rsidRDefault="00A950E6" w:rsidP="003B189B">
      <w:pPr>
        <w:pStyle w:val="ListParagraph"/>
        <w:numPr>
          <w:ilvl w:val="0"/>
          <w:numId w:val="28"/>
        </w:numPr>
        <w:tabs>
          <w:tab w:val="left" w:pos="-720"/>
        </w:tabs>
        <w:suppressAutoHyphens/>
        <w:ind w:left="0" w:firstLine="1440"/>
        <w:rPr>
          <w:rFonts w:ascii="Arial" w:hAnsi="Arial"/>
          <w:sz w:val="22"/>
          <w:szCs w:val="22"/>
        </w:rPr>
      </w:pPr>
      <w:r w:rsidRPr="00B10550">
        <w:rPr>
          <w:rFonts w:ascii="Arial" w:hAnsi="Arial"/>
          <w:sz w:val="22"/>
          <w:szCs w:val="22"/>
        </w:rPr>
        <w:t xml:space="preserve">That </w:t>
      </w:r>
      <w:r w:rsidR="00232F23">
        <w:rPr>
          <w:rFonts w:ascii="Arial" w:hAnsi="Arial"/>
          <w:sz w:val="22"/>
          <w:szCs w:val="22"/>
        </w:rPr>
        <w:t xml:space="preserve">the Pa. Public Utility Commission received </w:t>
      </w:r>
      <w:r w:rsidR="00F00011">
        <w:rPr>
          <w:rFonts w:ascii="Arial" w:hAnsi="Arial"/>
          <w:sz w:val="22"/>
          <w:szCs w:val="22"/>
        </w:rPr>
        <w:t>information</w:t>
      </w:r>
      <w:r w:rsidR="00232F23">
        <w:rPr>
          <w:rFonts w:ascii="Arial" w:hAnsi="Arial"/>
          <w:sz w:val="22"/>
          <w:szCs w:val="22"/>
        </w:rPr>
        <w:t xml:space="preserve"> alleging </w:t>
      </w:r>
      <w:r w:rsidR="00F00011">
        <w:rPr>
          <w:rFonts w:ascii="Arial" w:hAnsi="Arial"/>
          <w:sz w:val="22"/>
          <w:szCs w:val="22"/>
        </w:rPr>
        <w:t xml:space="preserve">La Mexicana Express Service, LLC </w:t>
      </w:r>
      <w:r w:rsidR="00232F23">
        <w:rPr>
          <w:rFonts w:ascii="Arial" w:hAnsi="Arial"/>
          <w:sz w:val="22"/>
          <w:szCs w:val="22"/>
        </w:rPr>
        <w:t xml:space="preserve">was violating Commission regulations regarding use </w:t>
      </w:r>
      <w:r w:rsidR="00F00011">
        <w:rPr>
          <w:rFonts w:ascii="Arial" w:hAnsi="Arial"/>
          <w:sz w:val="22"/>
          <w:szCs w:val="22"/>
        </w:rPr>
        <w:t>limousine</w:t>
      </w:r>
      <w:r w:rsidR="00232F23">
        <w:rPr>
          <w:rFonts w:ascii="Arial" w:hAnsi="Arial"/>
          <w:sz w:val="22"/>
          <w:szCs w:val="22"/>
        </w:rPr>
        <w:t xml:space="preserve"> vehicles.</w:t>
      </w:r>
    </w:p>
    <w:p w14:paraId="230A66E3" w14:textId="77777777" w:rsidR="00B10550" w:rsidRPr="00B10550" w:rsidRDefault="00B10550" w:rsidP="00B10550">
      <w:pPr>
        <w:pStyle w:val="ListParagraph"/>
        <w:rPr>
          <w:rFonts w:ascii="Arial" w:hAnsi="Arial"/>
          <w:sz w:val="22"/>
          <w:szCs w:val="22"/>
        </w:rPr>
      </w:pPr>
    </w:p>
    <w:p w14:paraId="6AACC81B" w14:textId="1E7CBE1E" w:rsidR="00232F23" w:rsidRDefault="00B10550" w:rsidP="004E0916">
      <w:pPr>
        <w:pStyle w:val="ListParagraph"/>
        <w:numPr>
          <w:ilvl w:val="0"/>
          <w:numId w:val="28"/>
        </w:numPr>
        <w:tabs>
          <w:tab w:val="left" w:pos="-720"/>
        </w:tabs>
        <w:suppressAutoHyphens/>
        <w:ind w:left="0" w:firstLine="1440"/>
        <w:rPr>
          <w:rFonts w:ascii="Arial" w:hAnsi="Arial"/>
          <w:sz w:val="22"/>
          <w:szCs w:val="22"/>
        </w:rPr>
      </w:pPr>
      <w:r w:rsidRPr="00F00011">
        <w:rPr>
          <w:rFonts w:ascii="Arial" w:hAnsi="Arial"/>
          <w:sz w:val="22"/>
          <w:szCs w:val="22"/>
        </w:rPr>
        <w:t xml:space="preserve">That </w:t>
      </w:r>
      <w:r w:rsidR="00F00011">
        <w:rPr>
          <w:rFonts w:ascii="Arial" w:hAnsi="Arial"/>
          <w:sz w:val="22"/>
          <w:szCs w:val="22"/>
        </w:rPr>
        <w:t xml:space="preserve">on March 3, 20201, </w:t>
      </w:r>
      <w:r w:rsidR="00232F23" w:rsidRPr="00F00011">
        <w:rPr>
          <w:rFonts w:ascii="Arial" w:hAnsi="Arial"/>
          <w:sz w:val="22"/>
          <w:szCs w:val="22"/>
        </w:rPr>
        <w:t xml:space="preserve">PUC Motor Carrier Enforcement Officers </w:t>
      </w:r>
      <w:r w:rsidR="00F00011" w:rsidRPr="00F00011">
        <w:rPr>
          <w:rFonts w:ascii="Arial" w:hAnsi="Arial"/>
          <w:sz w:val="22"/>
          <w:szCs w:val="22"/>
        </w:rPr>
        <w:t xml:space="preserve">Peter Mozurkevich, Timothy Troxell, Travis Griffith and Harrisburg District Office Supervisor Alan Taylor met with </w:t>
      </w:r>
      <w:r w:rsidR="00F00011">
        <w:rPr>
          <w:rFonts w:ascii="Arial" w:hAnsi="Arial"/>
          <w:sz w:val="22"/>
          <w:szCs w:val="22"/>
        </w:rPr>
        <w:t>owner Daniel Caisaguano along with manager Erendira Caisaguano</w:t>
      </w:r>
      <w:r w:rsidR="005609DB">
        <w:rPr>
          <w:rFonts w:ascii="Arial" w:hAnsi="Arial"/>
          <w:sz w:val="22"/>
          <w:szCs w:val="22"/>
        </w:rPr>
        <w:t xml:space="preserve"> at Respondent’s physical address</w:t>
      </w:r>
      <w:r w:rsidR="00F00011">
        <w:rPr>
          <w:rFonts w:ascii="Arial" w:hAnsi="Arial"/>
          <w:sz w:val="22"/>
          <w:szCs w:val="22"/>
        </w:rPr>
        <w:t xml:space="preserve"> in order to perform an investigation of company vehicles and records.</w:t>
      </w:r>
    </w:p>
    <w:p w14:paraId="791AAFF3" w14:textId="77777777" w:rsidR="00F00011" w:rsidRPr="00F00011" w:rsidRDefault="00F00011" w:rsidP="00F00011">
      <w:pPr>
        <w:pStyle w:val="ListParagraph"/>
        <w:rPr>
          <w:rFonts w:ascii="Arial" w:hAnsi="Arial"/>
          <w:sz w:val="22"/>
          <w:szCs w:val="22"/>
        </w:rPr>
      </w:pPr>
    </w:p>
    <w:p w14:paraId="07E2E0A4" w14:textId="5E3A2FA1" w:rsidR="00F00011" w:rsidRDefault="00D763B3" w:rsidP="004E0916">
      <w:pPr>
        <w:pStyle w:val="ListParagraph"/>
        <w:numPr>
          <w:ilvl w:val="0"/>
          <w:numId w:val="28"/>
        </w:numPr>
        <w:tabs>
          <w:tab w:val="left" w:pos="-720"/>
        </w:tabs>
        <w:suppressAutoHyphens/>
        <w:ind w:left="0" w:firstLine="1440"/>
        <w:rPr>
          <w:rFonts w:ascii="Arial" w:hAnsi="Arial"/>
          <w:sz w:val="22"/>
          <w:szCs w:val="22"/>
        </w:rPr>
      </w:pPr>
      <w:r>
        <w:rPr>
          <w:rFonts w:ascii="Arial" w:hAnsi="Arial"/>
          <w:sz w:val="22"/>
          <w:szCs w:val="22"/>
        </w:rPr>
        <w:t xml:space="preserve">That Respondent provided </w:t>
      </w:r>
      <w:r w:rsidR="009B4FFA">
        <w:rPr>
          <w:rFonts w:ascii="Arial" w:hAnsi="Arial"/>
          <w:sz w:val="22"/>
          <w:szCs w:val="22"/>
        </w:rPr>
        <w:t xml:space="preserve">the </w:t>
      </w:r>
      <w:r>
        <w:rPr>
          <w:rFonts w:ascii="Arial" w:hAnsi="Arial"/>
          <w:sz w:val="22"/>
          <w:szCs w:val="22"/>
        </w:rPr>
        <w:t xml:space="preserve">officers with drivers’ records for sixteen employees.  </w:t>
      </w:r>
      <w:r w:rsidR="00884C66">
        <w:rPr>
          <w:rFonts w:ascii="Arial" w:hAnsi="Arial"/>
          <w:sz w:val="22"/>
          <w:szCs w:val="22"/>
        </w:rPr>
        <w:t xml:space="preserve">Thirteen </w:t>
      </w:r>
      <w:r>
        <w:rPr>
          <w:rFonts w:ascii="Arial" w:hAnsi="Arial"/>
          <w:sz w:val="22"/>
          <w:szCs w:val="22"/>
        </w:rPr>
        <w:t xml:space="preserve">of the employees </w:t>
      </w:r>
      <w:r w:rsidR="00DF17A5">
        <w:rPr>
          <w:rFonts w:ascii="Arial" w:hAnsi="Arial"/>
          <w:sz w:val="22"/>
          <w:szCs w:val="22"/>
        </w:rPr>
        <w:t xml:space="preserve">were permitted to operate without Respondent having obtained and reviewed a criminal history as required. </w:t>
      </w:r>
      <w:r w:rsidR="00CB5949">
        <w:rPr>
          <w:rFonts w:ascii="Arial" w:hAnsi="Arial"/>
          <w:sz w:val="22"/>
          <w:szCs w:val="22"/>
        </w:rPr>
        <w:t xml:space="preserve"> </w:t>
      </w:r>
    </w:p>
    <w:p w14:paraId="5A905E96" w14:textId="77777777" w:rsidR="00D763B3" w:rsidRPr="00D763B3" w:rsidRDefault="00D763B3" w:rsidP="00D763B3">
      <w:pPr>
        <w:pStyle w:val="ListParagraph"/>
        <w:rPr>
          <w:rFonts w:ascii="Arial" w:hAnsi="Arial"/>
          <w:sz w:val="22"/>
          <w:szCs w:val="22"/>
        </w:rPr>
      </w:pPr>
    </w:p>
    <w:p w14:paraId="48AF19E8" w14:textId="77777777" w:rsidR="009B4FFA" w:rsidRDefault="00D763B3" w:rsidP="009B4FFA">
      <w:pPr>
        <w:pStyle w:val="ListParagraph"/>
        <w:numPr>
          <w:ilvl w:val="0"/>
          <w:numId w:val="28"/>
        </w:numPr>
        <w:tabs>
          <w:tab w:val="left" w:pos="-720"/>
        </w:tabs>
        <w:suppressAutoHyphens/>
        <w:ind w:left="0" w:firstLine="1440"/>
        <w:rPr>
          <w:rFonts w:ascii="Arial" w:hAnsi="Arial"/>
          <w:sz w:val="22"/>
          <w:szCs w:val="22"/>
        </w:rPr>
      </w:pPr>
      <w:r w:rsidRPr="009B4FFA">
        <w:rPr>
          <w:rFonts w:ascii="Arial" w:hAnsi="Arial"/>
          <w:sz w:val="22"/>
          <w:szCs w:val="22"/>
        </w:rPr>
        <w:t xml:space="preserve">That </w:t>
      </w:r>
      <w:r w:rsidR="005609DB" w:rsidRPr="009B4FFA">
        <w:rPr>
          <w:rFonts w:ascii="Arial" w:hAnsi="Arial"/>
          <w:sz w:val="22"/>
          <w:szCs w:val="22"/>
        </w:rPr>
        <w:t xml:space="preserve">the officers inspected eleven </w:t>
      </w:r>
      <w:r w:rsidR="00DF17A5" w:rsidRPr="009B4FFA">
        <w:rPr>
          <w:rFonts w:ascii="Arial" w:hAnsi="Arial"/>
          <w:sz w:val="22"/>
          <w:szCs w:val="22"/>
        </w:rPr>
        <w:t>vehicles</w:t>
      </w:r>
      <w:r w:rsidR="005609DB" w:rsidRPr="009B4FFA">
        <w:rPr>
          <w:rFonts w:ascii="Arial" w:hAnsi="Arial"/>
          <w:sz w:val="22"/>
          <w:szCs w:val="22"/>
        </w:rPr>
        <w:t xml:space="preserve"> on the date an</w:t>
      </w:r>
      <w:r w:rsidR="00DF17A5" w:rsidRPr="009B4FFA">
        <w:rPr>
          <w:rFonts w:ascii="Arial" w:hAnsi="Arial"/>
          <w:sz w:val="22"/>
          <w:szCs w:val="22"/>
        </w:rPr>
        <w:t>d</w:t>
      </w:r>
      <w:r w:rsidR="005609DB" w:rsidRPr="009B4FFA">
        <w:rPr>
          <w:rFonts w:ascii="Arial" w:hAnsi="Arial"/>
          <w:sz w:val="22"/>
          <w:szCs w:val="22"/>
        </w:rPr>
        <w:t xml:space="preserve"> location referenced in paragraph 4.</w:t>
      </w:r>
      <w:r w:rsidR="009B4FFA" w:rsidRPr="009B4FFA">
        <w:rPr>
          <w:rFonts w:ascii="Arial" w:hAnsi="Arial"/>
          <w:sz w:val="22"/>
          <w:szCs w:val="22"/>
        </w:rPr>
        <w:t xml:space="preserve">   The following violations were found:</w:t>
      </w:r>
    </w:p>
    <w:p w14:paraId="0081C0B0" w14:textId="77777777" w:rsidR="009B4FFA" w:rsidRPr="009B4FFA" w:rsidRDefault="009B4FFA" w:rsidP="009B4FFA">
      <w:pPr>
        <w:pStyle w:val="ListParagraph"/>
        <w:rPr>
          <w:rFonts w:ascii="Arial" w:hAnsi="Arial"/>
          <w:sz w:val="22"/>
          <w:szCs w:val="22"/>
        </w:rPr>
      </w:pPr>
    </w:p>
    <w:p w14:paraId="640DEAB8" w14:textId="77777777" w:rsidR="0023017B" w:rsidRDefault="00B95C4C" w:rsidP="0023017B">
      <w:pPr>
        <w:pStyle w:val="ListParagraph"/>
        <w:numPr>
          <w:ilvl w:val="0"/>
          <w:numId w:val="36"/>
        </w:numPr>
        <w:tabs>
          <w:tab w:val="left" w:pos="-720"/>
        </w:tabs>
        <w:suppressAutoHyphens/>
        <w:ind w:left="1440" w:firstLine="806"/>
        <w:rPr>
          <w:rFonts w:ascii="Arial" w:hAnsi="Arial"/>
          <w:sz w:val="22"/>
          <w:szCs w:val="22"/>
        </w:rPr>
      </w:pPr>
      <w:r w:rsidRPr="009B4FFA">
        <w:rPr>
          <w:rFonts w:ascii="Arial" w:hAnsi="Arial"/>
          <w:sz w:val="22"/>
          <w:szCs w:val="22"/>
        </w:rPr>
        <w:t>That</w:t>
      </w:r>
      <w:r w:rsidR="005609DB" w:rsidRPr="009B4FFA">
        <w:rPr>
          <w:rFonts w:ascii="Arial" w:hAnsi="Arial"/>
          <w:sz w:val="22"/>
          <w:szCs w:val="22"/>
        </w:rPr>
        <w:t xml:space="preserve"> four of the vehicles </w:t>
      </w:r>
      <w:r w:rsidR="00DF17A5" w:rsidRPr="009B4FFA">
        <w:rPr>
          <w:rFonts w:ascii="Arial" w:hAnsi="Arial"/>
          <w:sz w:val="22"/>
          <w:szCs w:val="22"/>
        </w:rPr>
        <w:t xml:space="preserve">inspected </w:t>
      </w:r>
      <w:r w:rsidR="005609DB" w:rsidRPr="009B4FFA">
        <w:rPr>
          <w:rFonts w:ascii="Arial" w:hAnsi="Arial"/>
          <w:sz w:val="22"/>
          <w:szCs w:val="22"/>
        </w:rPr>
        <w:t>being operated as taxis did not have a meter installed</w:t>
      </w:r>
      <w:r w:rsidR="00DF17A5" w:rsidRPr="009B4FFA">
        <w:rPr>
          <w:rFonts w:ascii="Arial" w:hAnsi="Arial"/>
          <w:sz w:val="22"/>
          <w:szCs w:val="22"/>
        </w:rPr>
        <w:t xml:space="preserve"> as required.</w:t>
      </w:r>
    </w:p>
    <w:p w14:paraId="6150C79C" w14:textId="0ADABEE0" w:rsidR="009B4FFA" w:rsidRDefault="000B54F0" w:rsidP="0023017B">
      <w:pPr>
        <w:pStyle w:val="ListParagraph"/>
        <w:numPr>
          <w:ilvl w:val="0"/>
          <w:numId w:val="36"/>
        </w:numPr>
        <w:tabs>
          <w:tab w:val="left" w:pos="-720"/>
        </w:tabs>
        <w:suppressAutoHyphens/>
        <w:spacing w:after="120"/>
        <w:ind w:left="1440" w:firstLine="806"/>
        <w:rPr>
          <w:rFonts w:ascii="Arial" w:hAnsi="Arial"/>
          <w:sz w:val="22"/>
          <w:szCs w:val="22"/>
        </w:rPr>
      </w:pPr>
      <w:r w:rsidRPr="009B4FFA">
        <w:rPr>
          <w:rFonts w:ascii="Arial" w:hAnsi="Arial"/>
          <w:sz w:val="22"/>
          <w:szCs w:val="22"/>
        </w:rPr>
        <w:t xml:space="preserve">That </w:t>
      </w:r>
      <w:r w:rsidR="005609DB" w:rsidRPr="009B4FFA">
        <w:rPr>
          <w:rFonts w:ascii="Arial" w:hAnsi="Arial"/>
          <w:sz w:val="22"/>
          <w:szCs w:val="22"/>
        </w:rPr>
        <w:t>four of the vehicles</w:t>
      </w:r>
      <w:r w:rsidR="00DF17A5" w:rsidRPr="009B4FFA">
        <w:rPr>
          <w:rFonts w:ascii="Arial" w:hAnsi="Arial"/>
          <w:sz w:val="22"/>
          <w:szCs w:val="22"/>
        </w:rPr>
        <w:t xml:space="preserve"> inspected</w:t>
      </w:r>
      <w:r w:rsidR="005609DB" w:rsidRPr="009B4FFA">
        <w:rPr>
          <w:rFonts w:ascii="Arial" w:hAnsi="Arial"/>
          <w:sz w:val="22"/>
          <w:szCs w:val="22"/>
        </w:rPr>
        <w:t xml:space="preserve"> being operated as taxis did not have a dome light attached</w:t>
      </w:r>
      <w:r w:rsidR="00DF17A5" w:rsidRPr="009B4FFA">
        <w:rPr>
          <w:rFonts w:ascii="Arial" w:hAnsi="Arial"/>
          <w:sz w:val="22"/>
          <w:szCs w:val="22"/>
        </w:rPr>
        <w:t xml:space="preserve"> as required.</w:t>
      </w:r>
      <w:r w:rsidR="0023017B">
        <w:rPr>
          <w:rFonts w:ascii="Arial" w:hAnsi="Arial"/>
          <w:sz w:val="22"/>
          <w:szCs w:val="22"/>
        </w:rPr>
        <w:t xml:space="preserve">  </w:t>
      </w:r>
    </w:p>
    <w:p w14:paraId="5F959B32" w14:textId="67707BF8" w:rsidR="00015EA8" w:rsidRPr="009B4FFA" w:rsidRDefault="009B4FFA" w:rsidP="0023017B">
      <w:pPr>
        <w:pStyle w:val="ListParagraph"/>
        <w:numPr>
          <w:ilvl w:val="0"/>
          <w:numId w:val="36"/>
        </w:numPr>
        <w:tabs>
          <w:tab w:val="left" w:pos="-720"/>
        </w:tabs>
        <w:suppressAutoHyphens/>
        <w:spacing w:after="120"/>
        <w:ind w:left="1440" w:firstLine="806"/>
        <w:rPr>
          <w:rFonts w:ascii="Arial" w:hAnsi="Arial"/>
          <w:sz w:val="22"/>
          <w:szCs w:val="22"/>
        </w:rPr>
      </w:pPr>
      <w:r w:rsidRPr="009B4FFA">
        <w:rPr>
          <w:rFonts w:ascii="Arial" w:hAnsi="Arial"/>
          <w:sz w:val="22"/>
          <w:szCs w:val="22"/>
        </w:rPr>
        <w:t>T</w:t>
      </w:r>
      <w:r w:rsidR="005609DB" w:rsidRPr="009B4FFA">
        <w:rPr>
          <w:rFonts w:ascii="Arial" w:hAnsi="Arial"/>
          <w:sz w:val="22"/>
          <w:szCs w:val="22"/>
        </w:rPr>
        <w:t>hat six of the vehicles did not display a complaint decal</w:t>
      </w:r>
      <w:r w:rsidR="00DF17A5" w:rsidRPr="009B4FFA">
        <w:rPr>
          <w:rFonts w:ascii="Arial" w:hAnsi="Arial"/>
          <w:sz w:val="22"/>
          <w:szCs w:val="22"/>
        </w:rPr>
        <w:t xml:space="preserve"> as described in PUC requirements</w:t>
      </w:r>
      <w:r w:rsidR="005609DB" w:rsidRPr="009B4FFA">
        <w:rPr>
          <w:rFonts w:ascii="Arial" w:hAnsi="Arial"/>
          <w:sz w:val="22"/>
          <w:szCs w:val="22"/>
        </w:rPr>
        <w:t xml:space="preserve">.  </w:t>
      </w:r>
    </w:p>
    <w:p w14:paraId="0A9E1FC4" w14:textId="3A5A4214" w:rsidR="00487FEF" w:rsidRDefault="00487FEF" w:rsidP="009B4FFA">
      <w:pPr>
        <w:ind w:left="1440" w:firstLine="810"/>
        <w:rPr>
          <w:rFonts w:ascii="Arial" w:hAnsi="Arial" w:cs="Arial"/>
          <w:sz w:val="22"/>
          <w:szCs w:val="22"/>
        </w:rPr>
      </w:pPr>
    </w:p>
    <w:p w14:paraId="2C917D58" w14:textId="648258F5" w:rsidR="00015EA8" w:rsidRDefault="00015EA8" w:rsidP="00015EA8">
      <w:pPr>
        <w:pStyle w:val="ListParagraph"/>
        <w:tabs>
          <w:tab w:val="left" w:pos="-720"/>
        </w:tabs>
        <w:suppressAutoHyphens/>
        <w:ind w:left="1440"/>
        <w:rPr>
          <w:rFonts w:ascii="Arial" w:hAnsi="Arial" w:cs="Arial"/>
          <w:sz w:val="22"/>
          <w:szCs w:val="22"/>
        </w:rPr>
      </w:pPr>
    </w:p>
    <w:p w14:paraId="779B8D7C" w14:textId="258FD020" w:rsidR="00487FEF" w:rsidRDefault="00487FEF" w:rsidP="00015EA8">
      <w:pPr>
        <w:pStyle w:val="ListParagraph"/>
        <w:tabs>
          <w:tab w:val="left" w:pos="-720"/>
        </w:tabs>
        <w:suppressAutoHyphens/>
        <w:ind w:left="1440"/>
        <w:rPr>
          <w:rFonts w:ascii="Arial" w:hAnsi="Arial" w:cs="Arial"/>
          <w:sz w:val="22"/>
          <w:szCs w:val="22"/>
        </w:rPr>
      </w:pPr>
    </w:p>
    <w:p w14:paraId="19301BB1" w14:textId="76BB36C8" w:rsidR="00487FEF" w:rsidRDefault="00487FEF" w:rsidP="00015EA8">
      <w:pPr>
        <w:pStyle w:val="ListParagraph"/>
        <w:tabs>
          <w:tab w:val="left" w:pos="-720"/>
        </w:tabs>
        <w:suppressAutoHyphens/>
        <w:ind w:left="1440"/>
        <w:rPr>
          <w:rFonts w:ascii="Arial" w:hAnsi="Arial" w:cs="Arial"/>
          <w:sz w:val="22"/>
          <w:szCs w:val="22"/>
        </w:rPr>
      </w:pPr>
    </w:p>
    <w:p w14:paraId="07319750" w14:textId="148686E5" w:rsidR="0023017B" w:rsidRDefault="0023017B" w:rsidP="00015EA8">
      <w:pPr>
        <w:pStyle w:val="ListParagraph"/>
        <w:tabs>
          <w:tab w:val="left" w:pos="-720"/>
        </w:tabs>
        <w:suppressAutoHyphens/>
        <w:ind w:left="1440"/>
        <w:rPr>
          <w:rFonts w:ascii="Arial" w:hAnsi="Arial" w:cs="Arial"/>
          <w:sz w:val="22"/>
          <w:szCs w:val="22"/>
        </w:rPr>
      </w:pPr>
    </w:p>
    <w:p w14:paraId="07F1C6D4" w14:textId="61655901" w:rsidR="0023017B" w:rsidRDefault="0023017B" w:rsidP="00015EA8">
      <w:pPr>
        <w:pStyle w:val="ListParagraph"/>
        <w:tabs>
          <w:tab w:val="left" w:pos="-720"/>
        </w:tabs>
        <w:suppressAutoHyphens/>
        <w:ind w:left="1440"/>
        <w:rPr>
          <w:rFonts w:ascii="Arial" w:hAnsi="Arial" w:cs="Arial"/>
          <w:sz w:val="22"/>
          <w:szCs w:val="22"/>
        </w:rPr>
      </w:pPr>
    </w:p>
    <w:p w14:paraId="081458BA" w14:textId="77777777" w:rsidR="0023017B" w:rsidRDefault="0023017B" w:rsidP="00015EA8">
      <w:pPr>
        <w:pStyle w:val="ListParagraph"/>
        <w:tabs>
          <w:tab w:val="left" w:pos="-720"/>
        </w:tabs>
        <w:suppressAutoHyphens/>
        <w:ind w:left="1440"/>
        <w:rPr>
          <w:rFonts w:ascii="Arial" w:hAnsi="Arial" w:cs="Arial"/>
          <w:sz w:val="22"/>
          <w:szCs w:val="22"/>
        </w:rPr>
      </w:pPr>
    </w:p>
    <w:p w14:paraId="3C5217EB" w14:textId="77777777" w:rsidR="00487FEF" w:rsidRDefault="00487FEF" w:rsidP="00015EA8">
      <w:pPr>
        <w:pStyle w:val="ListParagraph"/>
        <w:tabs>
          <w:tab w:val="left" w:pos="-720"/>
        </w:tabs>
        <w:suppressAutoHyphens/>
        <w:ind w:left="1440"/>
        <w:rPr>
          <w:rFonts w:ascii="Arial" w:hAnsi="Arial" w:cs="Arial"/>
          <w:sz w:val="22"/>
          <w:szCs w:val="22"/>
        </w:rPr>
      </w:pPr>
    </w:p>
    <w:p w14:paraId="2F567639" w14:textId="77777777" w:rsidR="00DF17A5" w:rsidRDefault="00DF17A5" w:rsidP="00DF17A5">
      <w:pPr>
        <w:pStyle w:val="ListParagraph"/>
        <w:tabs>
          <w:tab w:val="left" w:pos="-720"/>
        </w:tabs>
        <w:suppressAutoHyphens/>
        <w:ind w:left="1440"/>
        <w:rPr>
          <w:rFonts w:ascii="Arial" w:hAnsi="Arial" w:cs="Arial"/>
          <w:sz w:val="22"/>
          <w:szCs w:val="22"/>
        </w:rPr>
      </w:pPr>
    </w:p>
    <w:p w14:paraId="26E85BBE" w14:textId="77777777" w:rsidR="00DF17A5" w:rsidRDefault="00DF17A5" w:rsidP="00DF17A5">
      <w:pPr>
        <w:pStyle w:val="ListParagraph"/>
        <w:tabs>
          <w:tab w:val="left" w:pos="-720"/>
        </w:tabs>
        <w:suppressAutoHyphens/>
        <w:ind w:left="1440"/>
        <w:rPr>
          <w:rFonts w:ascii="Arial" w:hAnsi="Arial" w:cs="Arial"/>
          <w:sz w:val="22"/>
          <w:szCs w:val="22"/>
        </w:rPr>
      </w:pPr>
    </w:p>
    <w:p w14:paraId="54F783F5" w14:textId="77777777" w:rsidR="00DF17A5" w:rsidRPr="00DF17A5" w:rsidRDefault="00DF17A5" w:rsidP="00DF17A5">
      <w:pPr>
        <w:pStyle w:val="ListParagraph"/>
        <w:tabs>
          <w:tab w:val="left" w:pos="-720"/>
        </w:tabs>
        <w:suppressAutoHyphens/>
        <w:ind w:left="1440"/>
        <w:rPr>
          <w:rFonts w:ascii="Arial" w:hAnsi="Arial" w:cs="Arial"/>
          <w:sz w:val="22"/>
          <w:szCs w:val="22"/>
        </w:rPr>
      </w:pPr>
    </w:p>
    <w:p w14:paraId="048717D3" w14:textId="2EC36E96" w:rsidR="00DF17A5" w:rsidRPr="0023017B" w:rsidRDefault="00DF17A5" w:rsidP="0023017B">
      <w:pPr>
        <w:pStyle w:val="ListParagraph"/>
        <w:numPr>
          <w:ilvl w:val="0"/>
          <w:numId w:val="28"/>
        </w:numPr>
        <w:tabs>
          <w:tab w:val="left" w:pos="-720"/>
        </w:tabs>
        <w:suppressAutoHyphens/>
        <w:ind w:left="0" w:firstLine="1440"/>
        <w:rPr>
          <w:rFonts w:ascii="Arial" w:hAnsi="Arial" w:cs="Arial"/>
          <w:sz w:val="22"/>
          <w:szCs w:val="22"/>
        </w:rPr>
      </w:pPr>
      <w:r w:rsidRPr="0023017B">
        <w:rPr>
          <w:rFonts w:ascii="Arial" w:hAnsi="Arial" w:cs="Arial"/>
          <w:sz w:val="22"/>
          <w:szCs w:val="22"/>
        </w:rPr>
        <w:t>That Respondent, by permitting a driver to operate before obtaining and reviewing a criminal history, violated 52 Pa. Code §29.505(b)(1).  The penalty for this violation is $250.00 per violation for a total penalty amount of $</w:t>
      </w:r>
      <w:r w:rsidR="008E7685">
        <w:rPr>
          <w:rFonts w:ascii="Arial" w:hAnsi="Arial" w:cs="Arial"/>
          <w:sz w:val="22"/>
          <w:szCs w:val="22"/>
        </w:rPr>
        <w:t>3,2</w:t>
      </w:r>
      <w:r w:rsidR="004474A0" w:rsidRPr="0023017B">
        <w:rPr>
          <w:rFonts w:ascii="Arial" w:hAnsi="Arial" w:cs="Arial"/>
          <w:sz w:val="22"/>
          <w:szCs w:val="22"/>
        </w:rPr>
        <w:t>5</w:t>
      </w:r>
      <w:r w:rsidRPr="0023017B">
        <w:rPr>
          <w:rFonts w:ascii="Arial" w:hAnsi="Arial" w:cs="Arial"/>
          <w:sz w:val="22"/>
          <w:szCs w:val="22"/>
        </w:rPr>
        <w:t>0.00.</w:t>
      </w:r>
    </w:p>
    <w:p w14:paraId="7FABD072" w14:textId="77777777" w:rsidR="00DF17A5" w:rsidRPr="00067107" w:rsidRDefault="00DF17A5" w:rsidP="00DF17A5">
      <w:pPr>
        <w:pStyle w:val="ListParagraph"/>
        <w:tabs>
          <w:tab w:val="left" w:pos="-720"/>
        </w:tabs>
        <w:suppressAutoHyphens/>
        <w:ind w:left="1440"/>
        <w:rPr>
          <w:rFonts w:ascii="Arial" w:hAnsi="Arial" w:cs="Arial"/>
          <w:sz w:val="22"/>
          <w:szCs w:val="22"/>
        </w:rPr>
      </w:pPr>
    </w:p>
    <w:p w14:paraId="3A0559C1" w14:textId="4D0DDF68" w:rsidR="0023017B" w:rsidRDefault="0023017B" w:rsidP="0023017B">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 xml:space="preserve">That Respondent, by permitting a vehicle to be operated without an operable </w:t>
      </w:r>
      <w:r w:rsidR="00E96DE1">
        <w:rPr>
          <w:rFonts w:ascii="Arial" w:hAnsi="Arial" w:cs="Arial"/>
          <w:sz w:val="22"/>
          <w:szCs w:val="22"/>
        </w:rPr>
        <w:t>meter</w:t>
      </w:r>
      <w:r>
        <w:rPr>
          <w:rFonts w:ascii="Arial" w:hAnsi="Arial" w:cs="Arial"/>
          <w:sz w:val="22"/>
          <w:szCs w:val="22"/>
        </w:rPr>
        <w:t xml:space="preserve">, violated 52 Pa. Code </w:t>
      </w:r>
      <w:r w:rsidR="00595CFB">
        <w:rPr>
          <w:rFonts w:ascii="Arial" w:hAnsi="Arial" w:cs="Arial"/>
          <w:sz w:val="22"/>
          <w:szCs w:val="22"/>
        </w:rPr>
        <w:t>§</w:t>
      </w:r>
      <w:r>
        <w:rPr>
          <w:rFonts w:ascii="Arial" w:hAnsi="Arial" w:cs="Arial"/>
          <w:sz w:val="22"/>
          <w:szCs w:val="22"/>
        </w:rPr>
        <w:t>29.314(b)(1).  The penalty for this violation is $1,000.00 per violation for a total penalty amount of $4,000.00.</w:t>
      </w:r>
    </w:p>
    <w:p w14:paraId="3D797099" w14:textId="0BCAE1C1" w:rsidR="00B3008F" w:rsidRDefault="00B3008F" w:rsidP="00B3008F">
      <w:pPr>
        <w:rPr>
          <w:rFonts w:ascii="Arial" w:hAnsi="Arial" w:cs="Arial"/>
          <w:sz w:val="22"/>
          <w:szCs w:val="22"/>
        </w:rPr>
      </w:pPr>
    </w:p>
    <w:p w14:paraId="4FE01447" w14:textId="4E76AD08" w:rsidR="00B3008F" w:rsidRDefault="00B3008F" w:rsidP="00015EA8">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That Respondent, by permitting a vehicle to be operated without an operable dome light</w:t>
      </w:r>
      <w:r w:rsidR="00067107">
        <w:rPr>
          <w:rFonts w:ascii="Arial" w:hAnsi="Arial" w:cs="Arial"/>
          <w:sz w:val="22"/>
          <w:szCs w:val="22"/>
        </w:rPr>
        <w:t xml:space="preserve">, violated 52 Pa. Code </w:t>
      </w:r>
      <w:r w:rsidR="00595CFB">
        <w:rPr>
          <w:rFonts w:ascii="Arial" w:hAnsi="Arial" w:cs="Arial"/>
          <w:sz w:val="22"/>
          <w:szCs w:val="22"/>
        </w:rPr>
        <w:t>§</w:t>
      </w:r>
      <w:r w:rsidR="00067107">
        <w:rPr>
          <w:rFonts w:ascii="Arial" w:hAnsi="Arial" w:cs="Arial"/>
          <w:sz w:val="22"/>
          <w:szCs w:val="22"/>
        </w:rPr>
        <w:t>29.31</w:t>
      </w:r>
      <w:r w:rsidR="00E96DE1">
        <w:rPr>
          <w:rFonts w:ascii="Arial" w:hAnsi="Arial" w:cs="Arial"/>
          <w:sz w:val="22"/>
          <w:szCs w:val="22"/>
        </w:rPr>
        <w:t>4</w:t>
      </w:r>
      <w:r w:rsidR="00067107">
        <w:rPr>
          <w:rFonts w:ascii="Arial" w:hAnsi="Arial" w:cs="Arial"/>
          <w:sz w:val="22"/>
          <w:szCs w:val="22"/>
        </w:rPr>
        <w:t>(d).  The penalty for this violation is $</w:t>
      </w:r>
      <w:r w:rsidR="0023017B">
        <w:rPr>
          <w:rFonts w:ascii="Arial" w:hAnsi="Arial" w:cs="Arial"/>
          <w:sz w:val="22"/>
          <w:szCs w:val="22"/>
        </w:rPr>
        <w:t>250</w:t>
      </w:r>
      <w:r w:rsidR="0000270E">
        <w:rPr>
          <w:rFonts w:ascii="Arial" w:hAnsi="Arial" w:cs="Arial"/>
          <w:sz w:val="22"/>
          <w:szCs w:val="22"/>
        </w:rPr>
        <w:t>.00</w:t>
      </w:r>
      <w:r w:rsidR="0023017B">
        <w:rPr>
          <w:rFonts w:ascii="Arial" w:hAnsi="Arial" w:cs="Arial"/>
          <w:sz w:val="22"/>
          <w:szCs w:val="22"/>
        </w:rPr>
        <w:t xml:space="preserve"> per violation for a total penalty of $1,000.00.</w:t>
      </w:r>
    </w:p>
    <w:p w14:paraId="060FEFC8" w14:textId="77777777" w:rsidR="0023017B" w:rsidRPr="0023017B" w:rsidRDefault="0023017B" w:rsidP="0023017B">
      <w:pPr>
        <w:pStyle w:val="ListParagraph"/>
        <w:rPr>
          <w:rFonts w:ascii="Arial" w:hAnsi="Arial" w:cs="Arial"/>
          <w:sz w:val="22"/>
          <w:szCs w:val="22"/>
        </w:rPr>
      </w:pPr>
    </w:p>
    <w:p w14:paraId="51E2D4F1" w14:textId="2A29FBF8" w:rsidR="0023017B" w:rsidRDefault="0023017B" w:rsidP="00015EA8">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That Respondent, by permitting six vehicles to be operated without a complaint decal</w:t>
      </w:r>
      <w:r w:rsidR="00595CFB">
        <w:rPr>
          <w:rFonts w:ascii="Arial" w:hAnsi="Arial" w:cs="Arial"/>
          <w:sz w:val="22"/>
          <w:szCs w:val="22"/>
        </w:rPr>
        <w:t xml:space="preserve">, violated 52 Pa. Code §29.318 and 52 Pa. Code </w:t>
      </w:r>
      <w:bookmarkStart w:id="3" w:name="_Hlk70598607"/>
      <w:r w:rsidR="00595CFB">
        <w:rPr>
          <w:rFonts w:ascii="Arial" w:hAnsi="Arial" w:cs="Arial"/>
          <w:sz w:val="22"/>
          <w:szCs w:val="22"/>
        </w:rPr>
        <w:t>§</w:t>
      </w:r>
      <w:bookmarkEnd w:id="3"/>
      <w:r w:rsidR="00E96DE1">
        <w:rPr>
          <w:rFonts w:ascii="Arial" w:hAnsi="Arial" w:cs="Arial"/>
          <w:sz w:val="22"/>
          <w:szCs w:val="22"/>
        </w:rPr>
        <w:t>29.336.  The penalty for this violation is $50.00.</w:t>
      </w:r>
    </w:p>
    <w:p w14:paraId="0540222F" w14:textId="790AFA6D" w:rsidR="0023017B" w:rsidRDefault="0023017B" w:rsidP="00015EA8">
      <w:pPr>
        <w:tabs>
          <w:tab w:val="left" w:pos="-720"/>
        </w:tabs>
        <w:suppressAutoHyphens/>
        <w:rPr>
          <w:rFonts w:ascii="Arial" w:hAnsi="Arial" w:cs="Arial"/>
          <w:sz w:val="22"/>
          <w:szCs w:val="22"/>
        </w:rPr>
      </w:pPr>
    </w:p>
    <w:p w14:paraId="4DE0D245" w14:textId="6BFB7E14" w:rsidR="00015EA8" w:rsidRDefault="00015EA8" w:rsidP="00015EA8">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Pr="0006688E">
        <w:rPr>
          <w:rFonts w:ascii="Arial" w:hAnsi="Arial" w:cs="Arial"/>
          <w:sz w:val="22"/>
          <w:szCs w:val="22"/>
        </w:rPr>
        <w:t xml:space="preserve">WHEREFORE, the Bureau of Investigation and Enforcement hereby requests that the </w:t>
      </w:r>
      <w:r w:rsidRPr="00003155">
        <w:rPr>
          <w:rFonts w:ascii="Arial" w:hAnsi="Arial" w:cs="Arial"/>
          <w:sz w:val="22"/>
          <w:szCs w:val="22"/>
        </w:rPr>
        <w:t xml:space="preserve">Commission </w:t>
      </w:r>
      <w:r>
        <w:rPr>
          <w:rFonts w:ascii="Arial" w:hAnsi="Arial" w:cs="Arial"/>
          <w:sz w:val="22"/>
          <w:szCs w:val="22"/>
        </w:rPr>
        <w:t xml:space="preserve">fine </w:t>
      </w:r>
      <w:r w:rsidR="008E7685">
        <w:rPr>
          <w:rFonts w:ascii="Arial" w:hAnsi="Arial" w:cs="Arial"/>
          <w:sz w:val="22"/>
          <w:szCs w:val="22"/>
        </w:rPr>
        <w:t>La Mexicana Express Service, LLC</w:t>
      </w:r>
      <w:r w:rsidRPr="00003155">
        <w:rPr>
          <w:rFonts w:ascii="Arial" w:hAnsi="Arial" w:cs="Arial"/>
          <w:sz w:val="22"/>
          <w:szCs w:val="22"/>
        </w:rPr>
        <w:t xml:space="preserve"> the sum of </w:t>
      </w:r>
      <w:r w:rsidR="008E7685">
        <w:rPr>
          <w:rFonts w:ascii="Arial" w:hAnsi="Arial" w:cs="Arial"/>
          <w:sz w:val="22"/>
          <w:szCs w:val="22"/>
        </w:rPr>
        <w:t>eight</w:t>
      </w:r>
      <w:r>
        <w:rPr>
          <w:rFonts w:ascii="Arial" w:hAnsi="Arial" w:cs="Arial"/>
          <w:sz w:val="22"/>
          <w:szCs w:val="22"/>
        </w:rPr>
        <w:t xml:space="preserve"> thousand</w:t>
      </w:r>
      <w:r w:rsidR="0054724F">
        <w:rPr>
          <w:rFonts w:ascii="Arial" w:hAnsi="Arial" w:cs="Arial"/>
          <w:sz w:val="22"/>
          <w:szCs w:val="22"/>
        </w:rPr>
        <w:t xml:space="preserve"> and three hundred</w:t>
      </w:r>
      <w:r>
        <w:rPr>
          <w:rFonts w:ascii="Arial" w:hAnsi="Arial" w:cs="Arial"/>
          <w:sz w:val="22"/>
          <w:szCs w:val="22"/>
        </w:rPr>
        <w:t xml:space="preserve"> dollars ($</w:t>
      </w:r>
      <w:r w:rsidR="008E7685">
        <w:rPr>
          <w:rFonts w:ascii="Arial" w:hAnsi="Arial" w:cs="Arial"/>
          <w:sz w:val="22"/>
          <w:szCs w:val="22"/>
        </w:rPr>
        <w:t>8,300</w:t>
      </w:r>
      <w:r>
        <w:rPr>
          <w:rFonts w:ascii="Arial" w:hAnsi="Arial" w:cs="Arial"/>
          <w:sz w:val="22"/>
          <w:szCs w:val="22"/>
        </w:rPr>
        <w:t xml:space="preserve">.00) </w:t>
      </w:r>
      <w:r w:rsidRPr="00003155">
        <w:rPr>
          <w:rFonts w:ascii="Arial" w:hAnsi="Arial" w:cs="Arial"/>
          <w:sz w:val="22"/>
          <w:szCs w:val="22"/>
        </w:rPr>
        <w:t>for the illegal activity</w:t>
      </w:r>
      <w:r w:rsidRPr="0006688E">
        <w:rPr>
          <w:rFonts w:ascii="Arial" w:hAnsi="Arial" w:cs="Arial"/>
          <w:sz w:val="22"/>
          <w:szCs w:val="22"/>
        </w:rPr>
        <w:t xml:space="preserve"> described in this Complaint and order such other remedy as the Commissi</w:t>
      </w:r>
      <w:r>
        <w:rPr>
          <w:rFonts w:ascii="Arial" w:hAnsi="Arial" w:cs="Arial"/>
          <w:sz w:val="22"/>
          <w:szCs w:val="22"/>
        </w:rPr>
        <w:t>o</w:t>
      </w:r>
      <w:r w:rsidRPr="0006688E">
        <w:rPr>
          <w:rFonts w:ascii="Arial" w:hAnsi="Arial" w:cs="Arial"/>
          <w:sz w:val="22"/>
          <w:szCs w:val="22"/>
        </w:rPr>
        <w:t>n may deem to be appropriate.</w:t>
      </w:r>
    </w:p>
    <w:p w14:paraId="44EF7AE8" w14:textId="77777777" w:rsidR="00015EA8" w:rsidRPr="0006688E" w:rsidRDefault="00015EA8" w:rsidP="00015EA8">
      <w:pPr>
        <w:tabs>
          <w:tab w:val="left" w:pos="-720"/>
        </w:tabs>
        <w:suppressAutoHyphens/>
        <w:rPr>
          <w:rFonts w:ascii="Arial" w:hAnsi="Arial" w:cs="Arial"/>
          <w:sz w:val="22"/>
          <w:szCs w:val="22"/>
        </w:rPr>
      </w:pPr>
    </w:p>
    <w:p w14:paraId="324AE7F4" w14:textId="77777777"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Pr>
          <w:rFonts w:ascii="Arial" w:hAnsi="Arial" w:cs="Arial"/>
          <w:sz w:val="22"/>
          <w:szCs w:val="22"/>
        </w:rPr>
        <w:tab/>
      </w:r>
      <w:r w:rsidRPr="0006688E">
        <w:rPr>
          <w:rFonts w:ascii="Arial" w:hAnsi="Arial" w:cs="Arial"/>
          <w:sz w:val="22"/>
          <w:szCs w:val="22"/>
        </w:rPr>
        <w:t>Respectfully submitted,</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noProof/>
          <w:sz w:val="22"/>
          <w:szCs w:val="22"/>
        </w:rPr>
        <w:t xml:space="preserve"> </w:t>
      </w:r>
    </w:p>
    <w:p w14:paraId="7EB15507" w14:textId="77777777" w:rsidR="00015EA8" w:rsidRDefault="00015EA8" w:rsidP="00015EA8">
      <w:pPr>
        <w:tabs>
          <w:tab w:val="left" w:pos="-720"/>
          <w:tab w:val="left" w:pos="0"/>
        </w:tabs>
        <w:suppressAutoHyphens/>
        <w:rPr>
          <w:rFonts w:ascii="Arial" w:hAnsi="Arial" w:cs="Arial"/>
          <w:noProof/>
          <w:sz w:val="22"/>
          <w:szCs w:val="22"/>
        </w:rPr>
      </w:pPr>
    </w:p>
    <w:p w14:paraId="7417E221" w14:textId="77777777" w:rsidR="00015EA8" w:rsidRDefault="00015EA8" w:rsidP="00015EA8">
      <w:pPr>
        <w:tabs>
          <w:tab w:val="left" w:pos="-720"/>
          <w:tab w:val="left" w:pos="0"/>
        </w:tabs>
        <w:suppressAutoHyphens/>
        <w:rPr>
          <w:rFonts w:ascii="Arial" w:hAnsi="Arial" w:cs="Arial"/>
          <w:noProof/>
          <w:sz w:val="22"/>
          <w:szCs w:val="22"/>
        </w:rPr>
      </w:pPr>
    </w:p>
    <w:p w14:paraId="534AFE1A" w14:textId="7BCE0474"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006F4529">
        <w:rPr>
          <w:noProof/>
        </w:rPr>
        <w:drawing>
          <wp:inline distT="0" distB="0" distL="0" distR="0" wp14:anchorId="298DD66B" wp14:editId="41679F83">
            <wp:extent cx="2162175" cy="885462"/>
            <wp:effectExtent l="0" t="0" r="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7F031DDB"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359D68C6"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Andrew Turriziani, Chief</w:t>
      </w:r>
    </w:p>
    <w:p w14:paraId="72C9447A"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p>
    <w:p w14:paraId="2E54E047"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Bureau of Investigation and Enforcement</w:t>
      </w:r>
    </w:p>
    <w:p w14:paraId="092CC343" w14:textId="77777777" w:rsidR="00015EA8"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154B8F0D"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sidRPr="0006688E">
        <w:rPr>
          <w:rFonts w:ascii="Arial" w:hAnsi="Arial" w:cs="Arial"/>
          <w:sz w:val="22"/>
          <w:szCs w:val="22"/>
        </w:rPr>
        <w:t>Harrisburg, PA  171</w:t>
      </w:r>
      <w:r>
        <w:rPr>
          <w:rFonts w:ascii="Arial" w:hAnsi="Arial" w:cs="Arial"/>
          <w:sz w:val="22"/>
          <w:szCs w:val="22"/>
        </w:rPr>
        <w:t>20</w:t>
      </w:r>
      <w:r w:rsidRPr="0006688E">
        <w:rPr>
          <w:rFonts w:ascii="Arial" w:hAnsi="Arial" w:cs="Arial"/>
          <w:sz w:val="22"/>
          <w:szCs w:val="22"/>
        </w:rPr>
        <w:br w:type="page"/>
      </w:r>
    </w:p>
    <w:p w14:paraId="0EBB918F" w14:textId="77777777" w:rsidR="00015EA8" w:rsidRPr="0006688E" w:rsidRDefault="00015EA8" w:rsidP="00015EA8">
      <w:pPr>
        <w:tabs>
          <w:tab w:val="center" w:pos="5148"/>
        </w:tabs>
        <w:suppressAutoHyphens/>
        <w:jc w:val="center"/>
        <w:rPr>
          <w:rFonts w:ascii="Arial" w:hAnsi="Arial" w:cs="Arial"/>
          <w:sz w:val="22"/>
          <w:szCs w:val="22"/>
        </w:rPr>
      </w:pPr>
    </w:p>
    <w:p w14:paraId="4CCBD864" w14:textId="77777777" w:rsidR="00015EA8" w:rsidRDefault="00015EA8" w:rsidP="00015EA8">
      <w:pPr>
        <w:tabs>
          <w:tab w:val="center" w:pos="5148"/>
        </w:tabs>
        <w:suppressAutoHyphens/>
        <w:jc w:val="center"/>
        <w:rPr>
          <w:rFonts w:ascii="Arial" w:hAnsi="Arial" w:cs="Arial"/>
          <w:sz w:val="22"/>
          <w:szCs w:val="22"/>
        </w:rPr>
      </w:pPr>
    </w:p>
    <w:p w14:paraId="43394C12" w14:textId="77777777" w:rsidR="00015EA8" w:rsidRPr="0006688E" w:rsidRDefault="00015EA8" w:rsidP="00015EA8">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8281CEB" w14:textId="77777777" w:rsidR="00015EA8" w:rsidRPr="0006688E" w:rsidRDefault="00015EA8" w:rsidP="00015EA8">
      <w:pPr>
        <w:tabs>
          <w:tab w:val="left" w:pos="-720"/>
        </w:tabs>
        <w:suppressAutoHyphens/>
        <w:rPr>
          <w:rFonts w:ascii="Arial" w:hAnsi="Arial" w:cs="Arial"/>
          <w:sz w:val="22"/>
          <w:szCs w:val="22"/>
        </w:rPr>
      </w:pPr>
    </w:p>
    <w:p w14:paraId="05EA16B3" w14:textId="77777777" w:rsidR="00015EA8" w:rsidRPr="0006688E" w:rsidRDefault="00015EA8" w:rsidP="00015EA8">
      <w:pPr>
        <w:ind w:right="90"/>
        <w:rPr>
          <w:rFonts w:ascii="Arial" w:hAnsi="Arial" w:cs="Arial"/>
          <w:sz w:val="22"/>
          <w:szCs w:val="22"/>
        </w:rPr>
      </w:pPr>
      <w:r w:rsidRPr="0006688E">
        <w:rPr>
          <w:rFonts w:ascii="Arial" w:hAnsi="Arial" w:cs="Arial"/>
          <w:sz w:val="22"/>
          <w:szCs w:val="22"/>
        </w:rPr>
        <w:t>I,</w:t>
      </w:r>
      <w:r>
        <w:rPr>
          <w:rFonts w:ascii="Arial" w:hAnsi="Arial" w:cs="Arial"/>
          <w:sz w:val="22"/>
          <w:szCs w:val="22"/>
        </w:rPr>
        <w:t xml:space="preserve"> Andrew Turriziani</w:t>
      </w:r>
      <w:r w:rsidRPr="0006688E">
        <w:rPr>
          <w:rFonts w:ascii="Arial" w:hAnsi="Arial" w:cs="Arial"/>
          <w:sz w:val="22"/>
          <w:szCs w:val="22"/>
        </w:rPr>
        <w:t>, 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14:paraId="007594C4" w14:textId="77777777" w:rsidR="00015EA8" w:rsidRPr="0006688E" w:rsidRDefault="00015EA8" w:rsidP="00015EA8">
      <w:pPr>
        <w:ind w:right="90"/>
        <w:rPr>
          <w:rFonts w:ascii="Arial" w:hAnsi="Arial" w:cs="Arial"/>
          <w:sz w:val="22"/>
          <w:szCs w:val="22"/>
        </w:rPr>
      </w:pPr>
    </w:p>
    <w:p w14:paraId="39D8DE79" w14:textId="77777777" w:rsidR="00015EA8" w:rsidRPr="0006688E" w:rsidRDefault="00015EA8" w:rsidP="00015EA8">
      <w:pPr>
        <w:ind w:right="90"/>
        <w:rPr>
          <w:rFonts w:ascii="Arial" w:hAnsi="Arial" w:cs="Arial"/>
          <w:sz w:val="22"/>
          <w:szCs w:val="22"/>
        </w:rPr>
      </w:pPr>
    </w:p>
    <w:p w14:paraId="4FDB956F" w14:textId="77777777" w:rsidR="00015EA8" w:rsidRPr="0006688E" w:rsidRDefault="00015EA8" w:rsidP="00015EA8">
      <w:pPr>
        <w:ind w:right="90"/>
        <w:rPr>
          <w:rFonts w:ascii="Arial" w:hAnsi="Arial" w:cs="Arial"/>
          <w:sz w:val="22"/>
          <w:szCs w:val="22"/>
        </w:rPr>
      </w:pPr>
    </w:p>
    <w:p w14:paraId="3600A196" w14:textId="77777777" w:rsidR="00015EA8" w:rsidRPr="0006688E" w:rsidRDefault="00015EA8" w:rsidP="00015EA8">
      <w:pPr>
        <w:ind w:right="90"/>
        <w:rPr>
          <w:rFonts w:ascii="Arial" w:hAnsi="Arial" w:cs="Arial"/>
          <w:sz w:val="22"/>
          <w:szCs w:val="22"/>
        </w:rPr>
      </w:pPr>
    </w:p>
    <w:p w14:paraId="5143BE4C" w14:textId="77777777" w:rsidR="00015EA8" w:rsidRPr="0006688E" w:rsidRDefault="00015EA8" w:rsidP="00015EA8">
      <w:pPr>
        <w:ind w:right="90"/>
        <w:rPr>
          <w:rFonts w:ascii="Arial" w:hAnsi="Arial" w:cs="Arial"/>
          <w:sz w:val="22"/>
          <w:szCs w:val="22"/>
        </w:rPr>
      </w:pPr>
    </w:p>
    <w:p w14:paraId="2EE85C67" w14:textId="187DEE68" w:rsidR="00015EA8" w:rsidRPr="0006688E" w:rsidRDefault="006F4529" w:rsidP="00015EA8">
      <w:pPr>
        <w:ind w:right="90"/>
        <w:rPr>
          <w:rFonts w:ascii="Arial" w:hAnsi="Arial" w:cs="Arial"/>
          <w:sz w:val="22"/>
          <w:szCs w:val="22"/>
        </w:rPr>
      </w:pPr>
      <w:r>
        <w:rPr>
          <w:rFonts w:ascii="Arial" w:hAnsi="Arial" w:cs="Arial"/>
          <w:sz w:val="22"/>
          <w:szCs w:val="22"/>
        </w:rPr>
        <w:tab/>
        <w:t>6/11/2021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noProof/>
        </w:rPr>
        <w:drawing>
          <wp:inline distT="0" distB="0" distL="0" distR="0" wp14:anchorId="322FC0AF" wp14:editId="6CFFB630">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232D9963"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Date:  __________________</w:t>
      </w:r>
      <w:r w:rsidRPr="0006688E">
        <w:rPr>
          <w:rFonts w:ascii="Arial" w:hAnsi="Arial" w:cs="Arial"/>
          <w:sz w:val="22"/>
          <w:szCs w:val="22"/>
        </w:rPr>
        <w:tab/>
      </w:r>
      <w:r w:rsidRPr="0006688E">
        <w:rPr>
          <w:rFonts w:ascii="Arial" w:hAnsi="Arial" w:cs="Arial"/>
          <w:noProof/>
          <w:sz w:val="22"/>
          <w:szCs w:val="22"/>
        </w:rPr>
        <w:t>____________________________</w:t>
      </w:r>
    </w:p>
    <w:p w14:paraId="276226C2"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r>
      <w:r>
        <w:rPr>
          <w:rFonts w:ascii="Arial" w:hAnsi="Arial" w:cs="Arial"/>
          <w:sz w:val="22"/>
          <w:szCs w:val="22"/>
        </w:rPr>
        <w:t>Andrew Turriziani,</w:t>
      </w:r>
      <w:r w:rsidRPr="0006688E">
        <w:rPr>
          <w:rFonts w:ascii="Arial" w:hAnsi="Arial" w:cs="Arial"/>
          <w:sz w:val="22"/>
          <w:szCs w:val="22"/>
        </w:rPr>
        <w:t xml:space="preserve"> Chief </w:t>
      </w:r>
    </w:p>
    <w:p w14:paraId="7B75B85D"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E2ECA75"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1419E251" w14:textId="77777777" w:rsidR="00015EA8" w:rsidRPr="0006688E" w:rsidRDefault="00015EA8" w:rsidP="00015EA8">
      <w:pPr>
        <w:tabs>
          <w:tab w:val="left" w:pos="-720"/>
        </w:tabs>
        <w:suppressAutoHyphens/>
        <w:ind w:right="90"/>
        <w:rPr>
          <w:rFonts w:ascii="Arial" w:hAnsi="Arial" w:cs="Arial"/>
          <w:sz w:val="22"/>
          <w:szCs w:val="22"/>
        </w:rPr>
      </w:pPr>
    </w:p>
    <w:p w14:paraId="400C01FC" w14:textId="77777777" w:rsidR="00015EA8" w:rsidRDefault="00015EA8" w:rsidP="00015EA8">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Pr="0006688E">
        <w:rPr>
          <w:rFonts w:ascii="Arial" w:hAnsi="Arial" w:cs="Arial"/>
          <w:b/>
          <w:sz w:val="22"/>
          <w:szCs w:val="22"/>
          <w:u w:val="single"/>
        </w:rPr>
        <w:lastRenderedPageBreak/>
        <w:t>NOTICE</w:t>
      </w:r>
    </w:p>
    <w:p w14:paraId="27B5021B" w14:textId="77777777" w:rsidR="00015EA8" w:rsidRPr="0006688E" w:rsidRDefault="00015EA8" w:rsidP="00015EA8">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61E8C50" w14:textId="77777777" w:rsidR="00015EA8" w:rsidRPr="00B53AFE" w:rsidRDefault="00015EA8" w:rsidP="00015EA8">
      <w:pPr>
        <w:pStyle w:val="ListParagraph"/>
        <w:numPr>
          <w:ilvl w:val="0"/>
          <w:numId w:val="25"/>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verified and the original </w:t>
      </w:r>
      <w:r w:rsidRPr="00B53AFE">
        <w:rPr>
          <w:rFonts w:ascii="Arial" w:hAnsi="Arial" w:cs="Arial"/>
          <w:bCs/>
          <w:sz w:val="22"/>
          <w:szCs w:val="22"/>
        </w:rPr>
        <w:t>shall be mailed to:</w:t>
      </w:r>
    </w:p>
    <w:p w14:paraId="3CF9D658" w14:textId="77777777" w:rsidR="00015EA8" w:rsidRPr="0006688E" w:rsidRDefault="00015EA8" w:rsidP="00015EA8">
      <w:pPr>
        <w:tabs>
          <w:tab w:val="left" w:pos="-720"/>
        </w:tabs>
        <w:suppressAutoHyphens/>
        <w:ind w:left="540" w:hanging="540"/>
        <w:rPr>
          <w:rFonts w:ascii="Arial" w:hAnsi="Arial" w:cs="Arial"/>
          <w:sz w:val="22"/>
          <w:szCs w:val="22"/>
        </w:rPr>
      </w:pPr>
    </w:p>
    <w:p w14:paraId="57A0BC6B"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4C693587" w14:textId="77777777" w:rsidR="00015EA8" w:rsidRPr="00816AFA" w:rsidRDefault="00015EA8" w:rsidP="00015EA8">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7B376204"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16B83BD3" w14:textId="77777777" w:rsidR="00015EA8"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Harrisburg, Pennsylvania  17120</w:t>
      </w:r>
    </w:p>
    <w:p w14:paraId="34DBD79C" w14:textId="77777777" w:rsidR="00015EA8" w:rsidRDefault="00015EA8" w:rsidP="00015EA8">
      <w:pPr>
        <w:tabs>
          <w:tab w:val="left" w:pos="-720"/>
        </w:tabs>
        <w:suppressAutoHyphens/>
        <w:ind w:left="540" w:firstLine="3060"/>
        <w:rPr>
          <w:rFonts w:ascii="Arial" w:hAnsi="Arial" w:cs="Arial"/>
          <w:sz w:val="22"/>
          <w:szCs w:val="22"/>
        </w:rPr>
      </w:pPr>
    </w:p>
    <w:p w14:paraId="70EB39DC" w14:textId="77777777" w:rsidR="00015EA8" w:rsidRDefault="00015EA8" w:rsidP="00015EA8">
      <w:pPr>
        <w:ind w:left="360"/>
        <w:rPr>
          <w:rFonts w:ascii="Arial" w:hAnsi="Arial" w:cs="Arial"/>
          <w:sz w:val="22"/>
          <w:szCs w:val="22"/>
        </w:rPr>
      </w:pPr>
      <w:r w:rsidRPr="00E04223">
        <w:rPr>
          <w:rFonts w:ascii="Arial" w:hAnsi="Arial" w:cs="Arial"/>
          <w:sz w:val="22"/>
          <w:szCs w:val="22"/>
        </w:rPr>
        <w:t xml:space="preserve">Or, you may </w:t>
      </w:r>
      <w:r w:rsidRPr="00687E34">
        <w:rPr>
          <w:rFonts w:ascii="Arial" w:hAnsi="Arial" w:cs="Arial"/>
          <w:b/>
          <w:bCs/>
          <w:sz w:val="22"/>
          <w:szCs w:val="22"/>
        </w:rPr>
        <w:t>eFile your Answer</w:t>
      </w:r>
      <w:r w:rsidRPr="00E04223">
        <w:rPr>
          <w:rFonts w:ascii="Arial" w:hAnsi="Arial" w:cs="Arial"/>
          <w:sz w:val="22"/>
          <w:szCs w:val="22"/>
        </w:rPr>
        <w:t xml:space="preserve"> using the Commission’s website at </w:t>
      </w:r>
      <w:hyperlink r:id="rId10" w:history="1">
        <w:r w:rsidRPr="00E04223">
          <w:rPr>
            <w:rStyle w:val="Hyperlink"/>
            <w:rFonts w:ascii="Arial" w:hAnsi="Arial" w:cs="Arial"/>
            <w:sz w:val="22"/>
            <w:szCs w:val="22"/>
          </w:rPr>
          <w:t>www.puc.pa.gov</w:t>
        </w:r>
      </w:hyperlink>
      <w:r w:rsidRPr="00E04223">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0B17A3FD" w14:textId="77777777" w:rsidR="00015EA8" w:rsidRPr="0006688E" w:rsidRDefault="00015EA8" w:rsidP="00015EA8">
      <w:pPr>
        <w:ind w:left="360"/>
        <w:rPr>
          <w:rFonts w:ascii="Arial" w:hAnsi="Arial" w:cs="Arial"/>
          <w:sz w:val="22"/>
          <w:szCs w:val="22"/>
        </w:rPr>
      </w:pPr>
    </w:p>
    <w:p w14:paraId="24FAC627" w14:textId="77777777" w:rsidR="00015EA8" w:rsidRPr="00B53AFE" w:rsidRDefault="00015EA8" w:rsidP="00015EA8">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43908435" w14:textId="77777777" w:rsidR="00015EA8" w:rsidRPr="0006688E" w:rsidRDefault="00015EA8" w:rsidP="00015EA8">
      <w:pPr>
        <w:tabs>
          <w:tab w:val="left" w:pos="-720"/>
        </w:tabs>
        <w:suppressAutoHyphens/>
        <w:ind w:left="540" w:hanging="540"/>
        <w:rPr>
          <w:rFonts w:ascii="Arial" w:hAnsi="Arial" w:cs="Arial"/>
          <w:sz w:val="22"/>
          <w:szCs w:val="22"/>
        </w:rPr>
      </w:pPr>
    </w:p>
    <w:p w14:paraId="1A2CCE6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43F6330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70FB069"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0FEFA07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76EA989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Harrisburg, Pennsylvania  17120</w:t>
      </w:r>
    </w:p>
    <w:p w14:paraId="20EBCF24" w14:textId="77777777" w:rsidR="00015EA8" w:rsidRPr="0006688E" w:rsidRDefault="00015EA8" w:rsidP="00015EA8">
      <w:pPr>
        <w:tabs>
          <w:tab w:val="left" w:pos="-720"/>
        </w:tabs>
        <w:suppressAutoHyphens/>
        <w:ind w:left="540" w:hanging="540"/>
        <w:rPr>
          <w:rFonts w:ascii="Arial" w:hAnsi="Arial" w:cs="Arial"/>
          <w:sz w:val="22"/>
          <w:szCs w:val="22"/>
        </w:rPr>
      </w:pPr>
    </w:p>
    <w:p w14:paraId="11765140" w14:textId="77777777" w:rsidR="00015EA8" w:rsidRPr="00253D47" w:rsidRDefault="00015EA8" w:rsidP="00015EA8">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r w:rsidRPr="00253D47">
        <w:rPr>
          <w:rFonts w:ascii="Arial" w:hAnsi="Arial" w:cs="Arial"/>
          <w:sz w:val="22"/>
          <w:szCs w:val="22"/>
          <w:u w:val="single"/>
        </w:rPr>
        <w:t>RA-PCCmplntResp@pa.gov</w:t>
      </w:r>
    </w:p>
    <w:p w14:paraId="0317CE6F" w14:textId="77777777" w:rsidR="00015EA8" w:rsidRPr="0006688E" w:rsidRDefault="00015EA8" w:rsidP="00015EA8">
      <w:pPr>
        <w:tabs>
          <w:tab w:val="left" w:pos="-720"/>
        </w:tabs>
        <w:suppressAutoHyphens/>
        <w:ind w:left="540" w:hanging="540"/>
        <w:rPr>
          <w:rFonts w:ascii="Arial" w:hAnsi="Arial" w:cs="Arial"/>
          <w:sz w:val="22"/>
          <w:szCs w:val="22"/>
        </w:rPr>
      </w:pPr>
    </w:p>
    <w:p w14:paraId="4357250E" w14:textId="77777777" w:rsidR="00015EA8" w:rsidRPr="00CF46BC"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013574CA" w14:textId="77777777" w:rsidR="00015EA8" w:rsidRPr="0006688E" w:rsidRDefault="00015EA8" w:rsidP="00015EA8">
      <w:pPr>
        <w:tabs>
          <w:tab w:val="left" w:pos="-720"/>
        </w:tabs>
        <w:suppressAutoHyphens/>
        <w:ind w:left="540" w:hanging="540"/>
        <w:rPr>
          <w:rFonts w:ascii="Arial" w:hAnsi="Arial" w:cs="Arial"/>
          <w:sz w:val="22"/>
          <w:szCs w:val="22"/>
        </w:rPr>
      </w:pPr>
    </w:p>
    <w:p w14:paraId="7ACE26AC" w14:textId="77777777" w:rsidR="00015EA8" w:rsidRPr="00CF46BC" w:rsidRDefault="00015EA8" w:rsidP="00015EA8">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1AE84A7" w14:textId="77777777" w:rsidR="00015EA8" w:rsidRPr="0006688E" w:rsidRDefault="00015EA8" w:rsidP="00015EA8">
      <w:pPr>
        <w:tabs>
          <w:tab w:val="left" w:pos="-720"/>
        </w:tabs>
        <w:suppressAutoHyphens/>
        <w:ind w:left="540" w:hanging="540"/>
        <w:rPr>
          <w:rFonts w:ascii="Arial" w:hAnsi="Arial" w:cs="Arial"/>
          <w:sz w:val="22"/>
          <w:szCs w:val="22"/>
        </w:rPr>
      </w:pPr>
    </w:p>
    <w:p w14:paraId="2F23DCE6" w14:textId="77777777" w:rsidR="00015EA8" w:rsidRPr="00D06324"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0DDE426B" w14:textId="77777777" w:rsidR="00015EA8"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22A6B4B3"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706F08D9"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Harrisburg, Pennsylvania  17120</w:t>
      </w:r>
    </w:p>
    <w:p w14:paraId="6EB35428" w14:textId="77777777" w:rsidR="00015EA8" w:rsidRPr="004109C9" w:rsidRDefault="00015EA8" w:rsidP="00015EA8">
      <w:pPr>
        <w:tabs>
          <w:tab w:val="left" w:pos="-720"/>
          <w:tab w:val="left" w:pos="2160"/>
        </w:tabs>
        <w:suppressAutoHyphens/>
        <w:ind w:left="540" w:firstLine="3060"/>
        <w:rPr>
          <w:rFonts w:ascii="Arial" w:hAnsi="Arial" w:cs="Arial"/>
          <w:sz w:val="22"/>
          <w:szCs w:val="22"/>
        </w:rPr>
      </w:pPr>
    </w:p>
    <w:p w14:paraId="70B06EF3" w14:textId="77777777" w:rsidR="00015EA8" w:rsidRPr="00CF46BC"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3B9D5A30" w14:textId="77777777" w:rsidR="00015EA8" w:rsidRPr="0006688E" w:rsidRDefault="00015EA8" w:rsidP="00015EA8">
      <w:pPr>
        <w:tabs>
          <w:tab w:val="left" w:pos="-720"/>
        </w:tabs>
        <w:suppressAutoHyphens/>
        <w:ind w:left="540" w:hanging="540"/>
        <w:rPr>
          <w:rFonts w:ascii="Arial" w:hAnsi="Arial" w:cs="Arial"/>
          <w:sz w:val="22"/>
          <w:szCs w:val="22"/>
        </w:rPr>
      </w:pPr>
    </w:p>
    <w:p w14:paraId="1E99AB4C" w14:textId="77777777" w:rsidR="00015EA8" w:rsidRPr="008506F2"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84D3D82" w14:textId="77777777" w:rsidR="00015EA8" w:rsidRPr="0006688E" w:rsidRDefault="00015EA8" w:rsidP="00015EA8">
      <w:pPr>
        <w:tabs>
          <w:tab w:val="left" w:pos="-720"/>
        </w:tabs>
        <w:suppressAutoHyphens/>
        <w:ind w:left="540" w:hanging="540"/>
        <w:rPr>
          <w:rFonts w:ascii="Arial" w:hAnsi="Arial" w:cs="Arial"/>
          <w:sz w:val="22"/>
          <w:szCs w:val="22"/>
        </w:rPr>
      </w:pPr>
    </w:p>
    <w:p w14:paraId="163D4EDD" w14:textId="77777777" w:rsidR="00015EA8" w:rsidRPr="00816AFA" w:rsidRDefault="00015EA8" w:rsidP="00015EA8">
      <w:pPr>
        <w:pStyle w:val="ListParagraph"/>
        <w:numPr>
          <w:ilvl w:val="0"/>
          <w:numId w:val="2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49073553" w14:textId="77777777" w:rsidR="00015EA8" w:rsidRPr="0006688E" w:rsidRDefault="00015EA8" w:rsidP="00015EA8">
      <w:pPr>
        <w:tabs>
          <w:tab w:val="left" w:pos="-720"/>
        </w:tabs>
        <w:suppressAutoHyphens/>
        <w:ind w:left="540" w:hanging="540"/>
        <w:rPr>
          <w:rFonts w:ascii="Arial" w:hAnsi="Arial" w:cs="Arial"/>
          <w:sz w:val="22"/>
          <w:szCs w:val="22"/>
        </w:rPr>
      </w:pPr>
    </w:p>
    <w:p w14:paraId="0924CA04" w14:textId="7CE77C6C" w:rsidR="003533ED" w:rsidRPr="00015EA8" w:rsidRDefault="00015EA8" w:rsidP="00015EA8">
      <w:pPr>
        <w:pStyle w:val="ListParagraph"/>
        <w:numPr>
          <w:ilvl w:val="0"/>
          <w:numId w:val="25"/>
        </w:numPr>
        <w:tabs>
          <w:tab w:val="left" w:pos="-720"/>
          <w:tab w:val="center" w:pos="4680"/>
        </w:tabs>
        <w:suppressAutoHyphens/>
        <w:ind w:left="540" w:hanging="540"/>
        <w:rPr>
          <w:rFonts w:ascii="Arial" w:hAnsi="Arial" w:cs="Arial"/>
          <w:sz w:val="22"/>
          <w:szCs w:val="22"/>
        </w:rPr>
      </w:pPr>
      <w:r w:rsidRPr="00C1321E">
        <w:rPr>
          <w:rFonts w:ascii="Arial" w:hAnsi="Arial" w:cs="Arial"/>
          <w:sz w:val="22"/>
          <w:szCs w:val="22"/>
        </w:rPr>
        <w:t>Alternative formats of this material are available for persons with disabilities by contacting the Commission’s ADA Coordinator at 717-787-8714.</w:t>
      </w:r>
    </w:p>
    <w:sectPr w:rsidR="003533ED" w:rsidRPr="00015EA8"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A4369" w14:textId="77777777" w:rsidR="0050689A" w:rsidRDefault="0050689A">
      <w:pPr>
        <w:spacing w:line="20" w:lineRule="exact"/>
        <w:rPr>
          <w:sz w:val="24"/>
        </w:rPr>
      </w:pPr>
    </w:p>
  </w:endnote>
  <w:endnote w:type="continuationSeparator" w:id="0">
    <w:p w14:paraId="54A64F26" w14:textId="77777777" w:rsidR="0050689A" w:rsidRDefault="0050689A">
      <w:r>
        <w:rPr>
          <w:sz w:val="24"/>
        </w:rPr>
        <w:t xml:space="preserve"> </w:t>
      </w:r>
    </w:p>
  </w:endnote>
  <w:endnote w:type="continuationNotice" w:id="1">
    <w:p w14:paraId="62F7BFC4" w14:textId="77777777" w:rsidR="0050689A" w:rsidRDefault="0050689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93A36" w14:textId="77777777" w:rsidR="0050689A" w:rsidRDefault="0050689A">
      <w:r>
        <w:rPr>
          <w:sz w:val="24"/>
        </w:rPr>
        <w:separator/>
      </w:r>
    </w:p>
  </w:footnote>
  <w:footnote w:type="continuationSeparator" w:id="0">
    <w:p w14:paraId="505310BB" w14:textId="77777777" w:rsidR="0050689A" w:rsidRDefault="005068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464A"/>
    <w:multiLevelType w:val="hybridMultilevel"/>
    <w:tmpl w:val="52981796"/>
    <w:lvl w:ilvl="0" w:tplc="07023C5E">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15:restartNumberingAfterBreak="0">
    <w:nsid w:val="0D8B3FD2"/>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94390"/>
    <w:multiLevelType w:val="hybridMultilevel"/>
    <w:tmpl w:val="7E3EA668"/>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51B5AC9"/>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C25F7"/>
    <w:multiLevelType w:val="hybridMultilevel"/>
    <w:tmpl w:val="51B27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126D4"/>
    <w:multiLevelType w:val="hybridMultilevel"/>
    <w:tmpl w:val="AEE6303E"/>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A277A8B"/>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DB2DA1"/>
    <w:multiLevelType w:val="hybridMultilevel"/>
    <w:tmpl w:val="99C228D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24C4044"/>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F196F4B"/>
    <w:multiLevelType w:val="hybridMultilevel"/>
    <w:tmpl w:val="A9E4248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5"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16" w15:restartNumberingAfterBreak="0">
    <w:nsid w:val="41034B70"/>
    <w:multiLevelType w:val="hybridMultilevel"/>
    <w:tmpl w:val="88A45D9C"/>
    <w:lvl w:ilvl="0" w:tplc="07023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870B46"/>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C71F47"/>
    <w:multiLevelType w:val="hybridMultilevel"/>
    <w:tmpl w:val="68C01F8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C0465D"/>
    <w:multiLevelType w:val="hybridMultilevel"/>
    <w:tmpl w:val="46522160"/>
    <w:lvl w:ilvl="0" w:tplc="D1845ED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CCC47DA"/>
    <w:multiLevelType w:val="hybridMultilevel"/>
    <w:tmpl w:val="57E8C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FE50E1"/>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117E54"/>
    <w:multiLevelType w:val="hybridMultilevel"/>
    <w:tmpl w:val="BE6230F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2475437"/>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8C25C1"/>
    <w:multiLevelType w:val="hybridMultilevel"/>
    <w:tmpl w:val="43BC063A"/>
    <w:lvl w:ilvl="0" w:tplc="C7B88BEC">
      <w:start w:val="1"/>
      <w:numFmt w:val="lowerLetter"/>
      <w:lvlText w:val="(%1)"/>
      <w:lvlJc w:val="left"/>
      <w:pPr>
        <w:ind w:left="39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7193F8D"/>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30"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31" w15:restartNumberingAfterBreak="0">
    <w:nsid w:val="7894054A"/>
    <w:multiLevelType w:val="hybridMultilevel"/>
    <w:tmpl w:val="288AACB0"/>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1B0FD8"/>
    <w:multiLevelType w:val="hybridMultilevel"/>
    <w:tmpl w:val="0EFA042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7C72701D"/>
    <w:multiLevelType w:val="hybridMultilevel"/>
    <w:tmpl w:val="D424221A"/>
    <w:lvl w:ilvl="0" w:tplc="C7B88BEC">
      <w:start w:val="1"/>
      <w:numFmt w:val="lowerLetter"/>
      <w:lvlText w:val="(%1)"/>
      <w:lvlJc w:val="left"/>
      <w:pPr>
        <w:ind w:left="50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4" w15:restartNumberingAfterBreak="0">
    <w:nsid w:val="7F535792"/>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C90D12"/>
    <w:multiLevelType w:val="hybridMultilevel"/>
    <w:tmpl w:val="89761340"/>
    <w:lvl w:ilvl="0" w:tplc="BEA40C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0"/>
  </w:num>
  <w:num w:numId="2">
    <w:abstractNumId w:val="29"/>
  </w:num>
  <w:num w:numId="3">
    <w:abstractNumId w:val="15"/>
  </w:num>
  <w:num w:numId="4">
    <w:abstractNumId w:val="14"/>
  </w:num>
  <w:num w:numId="5">
    <w:abstractNumId w:val="9"/>
  </w:num>
  <w:num w:numId="6">
    <w:abstractNumId w:val="24"/>
  </w:num>
  <w:num w:numId="7">
    <w:abstractNumId w:val="6"/>
  </w:num>
  <w:num w:numId="8">
    <w:abstractNumId w:val="11"/>
  </w:num>
  <w:num w:numId="9">
    <w:abstractNumId w:val="12"/>
  </w:num>
  <w:num w:numId="10">
    <w:abstractNumId w:val="28"/>
  </w:num>
  <w:num w:numId="11">
    <w:abstractNumId w:val="35"/>
  </w:num>
  <w:num w:numId="12">
    <w:abstractNumId w:val="18"/>
  </w:num>
  <w:num w:numId="13">
    <w:abstractNumId w:val="33"/>
  </w:num>
  <w:num w:numId="14">
    <w:abstractNumId w:val="22"/>
  </w:num>
  <w:num w:numId="15">
    <w:abstractNumId w:val="2"/>
  </w:num>
  <w:num w:numId="16">
    <w:abstractNumId w:val="1"/>
  </w:num>
  <w:num w:numId="17">
    <w:abstractNumId w:val="5"/>
  </w:num>
  <w:num w:numId="18">
    <w:abstractNumId w:val="7"/>
  </w:num>
  <w:num w:numId="19">
    <w:abstractNumId w:val="26"/>
  </w:num>
  <w:num w:numId="20">
    <w:abstractNumId w:val="31"/>
  </w:num>
  <w:num w:numId="21">
    <w:abstractNumId w:val="10"/>
  </w:num>
  <w:num w:numId="22">
    <w:abstractNumId w:val="27"/>
  </w:num>
  <w:num w:numId="23">
    <w:abstractNumId w:val="34"/>
  </w:num>
  <w:num w:numId="24">
    <w:abstractNumId w:val="17"/>
  </w:num>
  <w:num w:numId="25">
    <w:abstractNumId w:val="19"/>
  </w:num>
  <w:num w:numId="26">
    <w:abstractNumId w:val="25"/>
  </w:num>
  <w:num w:numId="27">
    <w:abstractNumId w:val="3"/>
  </w:num>
  <w:num w:numId="28">
    <w:abstractNumId w:val="23"/>
  </w:num>
  <w:num w:numId="29">
    <w:abstractNumId w:val="32"/>
  </w:num>
  <w:num w:numId="30">
    <w:abstractNumId w:val="4"/>
  </w:num>
  <w:num w:numId="31">
    <w:abstractNumId w:val="13"/>
  </w:num>
  <w:num w:numId="32">
    <w:abstractNumId w:val="21"/>
  </w:num>
  <w:num w:numId="33">
    <w:abstractNumId w:val="8"/>
  </w:num>
  <w:num w:numId="34">
    <w:abstractNumId w:val="20"/>
  </w:num>
  <w:num w:numId="35">
    <w:abstractNumId w:val="0"/>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61B"/>
    <w:rsid w:val="00001D2D"/>
    <w:rsid w:val="0000270E"/>
    <w:rsid w:val="00003659"/>
    <w:rsid w:val="00015EA8"/>
    <w:rsid w:val="0002001D"/>
    <w:rsid w:val="0002506D"/>
    <w:rsid w:val="00025F47"/>
    <w:rsid w:val="00026B72"/>
    <w:rsid w:val="00031DA7"/>
    <w:rsid w:val="00032CCC"/>
    <w:rsid w:val="00035292"/>
    <w:rsid w:val="0004020C"/>
    <w:rsid w:val="000518F6"/>
    <w:rsid w:val="000519E8"/>
    <w:rsid w:val="00053E42"/>
    <w:rsid w:val="00066109"/>
    <w:rsid w:val="0006688E"/>
    <w:rsid w:val="00066BC3"/>
    <w:rsid w:val="00067107"/>
    <w:rsid w:val="00071633"/>
    <w:rsid w:val="000760D7"/>
    <w:rsid w:val="00077366"/>
    <w:rsid w:val="00080CF0"/>
    <w:rsid w:val="000854FC"/>
    <w:rsid w:val="00091733"/>
    <w:rsid w:val="00093D13"/>
    <w:rsid w:val="00095FD9"/>
    <w:rsid w:val="000A4804"/>
    <w:rsid w:val="000A49DE"/>
    <w:rsid w:val="000B3738"/>
    <w:rsid w:val="000B54F0"/>
    <w:rsid w:val="000B6CCA"/>
    <w:rsid w:val="000E1570"/>
    <w:rsid w:val="000F116E"/>
    <w:rsid w:val="000F12F3"/>
    <w:rsid w:val="000F29F4"/>
    <w:rsid w:val="000F7CDB"/>
    <w:rsid w:val="00100A93"/>
    <w:rsid w:val="00116B7C"/>
    <w:rsid w:val="00117B9E"/>
    <w:rsid w:val="00131BB6"/>
    <w:rsid w:val="00136A3E"/>
    <w:rsid w:val="00137A9F"/>
    <w:rsid w:val="0014128C"/>
    <w:rsid w:val="001415A0"/>
    <w:rsid w:val="00150564"/>
    <w:rsid w:val="00154B2C"/>
    <w:rsid w:val="00174FC9"/>
    <w:rsid w:val="00175580"/>
    <w:rsid w:val="001824ED"/>
    <w:rsid w:val="00191D4B"/>
    <w:rsid w:val="00192826"/>
    <w:rsid w:val="001929A4"/>
    <w:rsid w:val="00194325"/>
    <w:rsid w:val="001A1EA2"/>
    <w:rsid w:val="001B1EEB"/>
    <w:rsid w:val="001B21DB"/>
    <w:rsid w:val="001B40EB"/>
    <w:rsid w:val="001B4F1C"/>
    <w:rsid w:val="001B5852"/>
    <w:rsid w:val="001B5C19"/>
    <w:rsid w:val="001B7F52"/>
    <w:rsid w:val="001C0DF3"/>
    <w:rsid w:val="001C2F44"/>
    <w:rsid w:val="001C76FF"/>
    <w:rsid w:val="001D3CD4"/>
    <w:rsid w:val="001D6EE5"/>
    <w:rsid w:val="001E2808"/>
    <w:rsid w:val="001E79E1"/>
    <w:rsid w:val="001F0043"/>
    <w:rsid w:val="001F2509"/>
    <w:rsid w:val="001F418F"/>
    <w:rsid w:val="0020260F"/>
    <w:rsid w:val="00202AFF"/>
    <w:rsid w:val="002048F7"/>
    <w:rsid w:val="0021369C"/>
    <w:rsid w:val="00215AFF"/>
    <w:rsid w:val="0023017B"/>
    <w:rsid w:val="0023163F"/>
    <w:rsid w:val="00232F23"/>
    <w:rsid w:val="00240888"/>
    <w:rsid w:val="002427FC"/>
    <w:rsid w:val="00253C11"/>
    <w:rsid w:val="002671FD"/>
    <w:rsid w:val="00277D95"/>
    <w:rsid w:val="002826D6"/>
    <w:rsid w:val="00283746"/>
    <w:rsid w:val="00285648"/>
    <w:rsid w:val="00290CE1"/>
    <w:rsid w:val="00297F28"/>
    <w:rsid w:val="002B023B"/>
    <w:rsid w:val="002B2662"/>
    <w:rsid w:val="002B33A9"/>
    <w:rsid w:val="002B4069"/>
    <w:rsid w:val="002B4121"/>
    <w:rsid w:val="002B479D"/>
    <w:rsid w:val="002C1285"/>
    <w:rsid w:val="002C26BB"/>
    <w:rsid w:val="002C7B48"/>
    <w:rsid w:val="002D2BEA"/>
    <w:rsid w:val="002D48BC"/>
    <w:rsid w:val="002D5AC4"/>
    <w:rsid w:val="002F093F"/>
    <w:rsid w:val="002F1A61"/>
    <w:rsid w:val="0030442F"/>
    <w:rsid w:val="00313F48"/>
    <w:rsid w:val="00333CB4"/>
    <w:rsid w:val="00334CE2"/>
    <w:rsid w:val="003372F4"/>
    <w:rsid w:val="003533ED"/>
    <w:rsid w:val="00354651"/>
    <w:rsid w:val="003546A2"/>
    <w:rsid w:val="00354E87"/>
    <w:rsid w:val="00356CFD"/>
    <w:rsid w:val="00380092"/>
    <w:rsid w:val="0038101C"/>
    <w:rsid w:val="003855A8"/>
    <w:rsid w:val="00387EE2"/>
    <w:rsid w:val="0039038D"/>
    <w:rsid w:val="00390A98"/>
    <w:rsid w:val="00392C51"/>
    <w:rsid w:val="003948F4"/>
    <w:rsid w:val="003B77F5"/>
    <w:rsid w:val="003C59EC"/>
    <w:rsid w:val="003D525C"/>
    <w:rsid w:val="003E3ED7"/>
    <w:rsid w:val="003E5E98"/>
    <w:rsid w:val="003F3F0C"/>
    <w:rsid w:val="00402F2F"/>
    <w:rsid w:val="00403532"/>
    <w:rsid w:val="00403883"/>
    <w:rsid w:val="0041452B"/>
    <w:rsid w:val="00416093"/>
    <w:rsid w:val="0041700B"/>
    <w:rsid w:val="0042013C"/>
    <w:rsid w:val="00423446"/>
    <w:rsid w:val="004235F1"/>
    <w:rsid w:val="0042630B"/>
    <w:rsid w:val="004306B8"/>
    <w:rsid w:val="004474A0"/>
    <w:rsid w:val="00451D85"/>
    <w:rsid w:val="004560E6"/>
    <w:rsid w:val="00462FCE"/>
    <w:rsid w:val="00470993"/>
    <w:rsid w:val="00470BD9"/>
    <w:rsid w:val="00472AD6"/>
    <w:rsid w:val="00474B41"/>
    <w:rsid w:val="0047686B"/>
    <w:rsid w:val="00487AC3"/>
    <w:rsid w:val="00487FEF"/>
    <w:rsid w:val="00495D99"/>
    <w:rsid w:val="004A519A"/>
    <w:rsid w:val="004B01F6"/>
    <w:rsid w:val="004B1E26"/>
    <w:rsid w:val="004B2C5C"/>
    <w:rsid w:val="004C4A5D"/>
    <w:rsid w:val="004E501A"/>
    <w:rsid w:val="004E759D"/>
    <w:rsid w:val="004F5AC3"/>
    <w:rsid w:val="00505E35"/>
    <w:rsid w:val="0050689A"/>
    <w:rsid w:val="005255AC"/>
    <w:rsid w:val="00526B74"/>
    <w:rsid w:val="00526D02"/>
    <w:rsid w:val="00532B99"/>
    <w:rsid w:val="0053631A"/>
    <w:rsid w:val="005410CA"/>
    <w:rsid w:val="00541D42"/>
    <w:rsid w:val="0054724F"/>
    <w:rsid w:val="00550F07"/>
    <w:rsid w:val="00554E3C"/>
    <w:rsid w:val="00554E98"/>
    <w:rsid w:val="00555248"/>
    <w:rsid w:val="00557C13"/>
    <w:rsid w:val="005609DB"/>
    <w:rsid w:val="0057603B"/>
    <w:rsid w:val="00577689"/>
    <w:rsid w:val="00595CFB"/>
    <w:rsid w:val="005A2D14"/>
    <w:rsid w:val="005A7F4E"/>
    <w:rsid w:val="005C6CFD"/>
    <w:rsid w:val="005E530E"/>
    <w:rsid w:val="005E570F"/>
    <w:rsid w:val="005F118B"/>
    <w:rsid w:val="005F3592"/>
    <w:rsid w:val="005F49D5"/>
    <w:rsid w:val="005F5B85"/>
    <w:rsid w:val="005F7521"/>
    <w:rsid w:val="00605FBE"/>
    <w:rsid w:val="006142CE"/>
    <w:rsid w:val="00614D6C"/>
    <w:rsid w:val="00621812"/>
    <w:rsid w:val="00635B52"/>
    <w:rsid w:val="006365A6"/>
    <w:rsid w:val="00666920"/>
    <w:rsid w:val="00667C72"/>
    <w:rsid w:val="00671A11"/>
    <w:rsid w:val="006728D1"/>
    <w:rsid w:val="006760D6"/>
    <w:rsid w:val="006828A3"/>
    <w:rsid w:val="00683A2B"/>
    <w:rsid w:val="006908B1"/>
    <w:rsid w:val="0069166A"/>
    <w:rsid w:val="006B4518"/>
    <w:rsid w:val="006C615A"/>
    <w:rsid w:val="006D0AF4"/>
    <w:rsid w:val="006E1C2F"/>
    <w:rsid w:val="006F4529"/>
    <w:rsid w:val="006F452E"/>
    <w:rsid w:val="00711C03"/>
    <w:rsid w:val="00736EA3"/>
    <w:rsid w:val="0074121D"/>
    <w:rsid w:val="0074390D"/>
    <w:rsid w:val="007446B2"/>
    <w:rsid w:val="00745097"/>
    <w:rsid w:val="007452F2"/>
    <w:rsid w:val="007528C7"/>
    <w:rsid w:val="00771CB0"/>
    <w:rsid w:val="007738B3"/>
    <w:rsid w:val="00782C34"/>
    <w:rsid w:val="007833F1"/>
    <w:rsid w:val="00784029"/>
    <w:rsid w:val="00786348"/>
    <w:rsid w:val="00786717"/>
    <w:rsid w:val="007927B1"/>
    <w:rsid w:val="00796357"/>
    <w:rsid w:val="007969AB"/>
    <w:rsid w:val="00796FEF"/>
    <w:rsid w:val="007A0CCB"/>
    <w:rsid w:val="007A0F09"/>
    <w:rsid w:val="007A3E9F"/>
    <w:rsid w:val="007B250E"/>
    <w:rsid w:val="007B3B92"/>
    <w:rsid w:val="007C1F21"/>
    <w:rsid w:val="007C7AAD"/>
    <w:rsid w:val="007C7D32"/>
    <w:rsid w:val="007D2414"/>
    <w:rsid w:val="007D245A"/>
    <w:rsid w:val="007E1E44"/>
    <w:rsid w:val="007F23B6"/>
    <w:rsid w:val="00804394"/>
    <w:rsid w:val="008076B3"/>
    <w:rsid w:val="00812C0A"/>
    <w:rsid w:val="00813A94"/>
    <w:rsid w:val="00814B17"/>
    <w:rsid w:val="0081519A"/>
    <w:rsid w:val="00825068"/>
    <w:rsid w:val="00830139"/>
    <w:rsid w:val="00830811"/>
    <w:rsid w:val="0083551E"/>
    <w:rsid w:val="008355B1"/>
    <w:rsid w:val="00841FC7"/>
    <w:rsid w:val="00845569"/>
    <w:rsid w:val="008455FC"/>
    <w:rsid w:val="0085311C"/>
    <w:rsid w:val="00862743"/>
    <w:rsid w:val="008659C1"/>
    <w:rsid w:val="00866B04"/>
    <w:rsid w:val="00870D40"/>
    <w:rsid w:val="008727E4"/>
    <w:rsid w:val="00872C50"/>
    <w:rsid w:val="008749A1"/>
    <w:rsid w:val="00876DDC"/>
    <w:rsid w:val="00884C66"/>
    <w:rsid w:val="00885BE2"/>
    <w:rsid w:val="00893AC6"/>
    <w:rsid w:val="00893EF3"/>
    <w:rsid w:val="00894906"/>
    <w:rsid w:val="008A3041"/>
    <w:rsid w:val="008A4862"/>
    <w:rsid w:val="008B733A"/>
    <w:rsid w:val="008C01FD"/>
    <w:rsid w:val="008C3CDA"/>
    <w:rsid w:val="008D785E"/>
    <w:rsid w:val="008E297A"/>
    <w:rsid w:val="008E7685"/>
    <w:rsid w:val="008F1EF9"/>
    <w:rsid w:val="008F657D"/>
    <w:rsid w:val="00905A82"/>
    <w:rsid w:val="00905E7A"/>
    <w:rsid w:val="009122C2"/>
    <w:rsid w:val="00912834"/>
    <w:rsid w:val="00915E59"/>
    <w:rsid w:val="00917626"/>
    <w:rsid w:val="009248E7"/>
    <w:rsid w:val="00931489"/>
    <w:rsid w:val="00963181"/>
    <w:rsid w:val="009638A3"/>
    <w:rsid w:val="00984C9D"/>
    <w:rsid w:val="00985CB8"/>
    <w:rsid w:val="00992DE7"/>
    <w:rsid w:val="0099718E"/>
    <w:rsid w:val="009A5805"/>
    <w:rsid w:val="009B161B"/>
    <w:rsid w:val="009B4551"/>
    <w:rsid w:val="009B4FFA"/>
    <w:rsid w:val="009C48D3"/>
    <w:rsid w:val="009C5737"/>
    <w:rsid w:val="009D144E"/>
    <w:rsid w:val="009D1AB0"/>
    <w:rsid w:val="009E1C5F"/>
    <w:rsid w:val="009F3EF2"/>
    <w:rsid w:val="00A066DA"/>
    <w:rsid w:val="00A12775"/>
    <w:rsid w:val="00A145E5"/>
    <w:rsid w:val="00A2381D"/>
    <w:rsid w:val="00A305DB"/>
    <w:rsid w:val="00A31723"/>
    <w:rsid w:val="00A40879"/>
    <w:rsid w:val="00A417CC"/>
    <w:rsid w:val="00A44622"/>
    <w:rsid w:val="00A45343"/>
    <w:rsid w:val="00A46B17"/>
    <w:rsid w:val="00A5271F"/>
    <w:rsid w:val="00A6298C"/>
    <w:rsid w:val="00A62DED"/>
    <w:rsid w:val="00A70D29"/>
    <w:rsid w:val="00A8048F"/>
    <w:rsid w:val="00A868A7"/>
    <w:rsid w:val="00A932E0"/>
    <w:rsid w:val="00A93E0D"/>
    <w:rsid w:val="00A950E6"/>
    <w:rsid w:val="00AA2C79"/>
    <w:rsid w:val="00AA424C"/>
    <w:rsid w:val="00AA78B6"/>
    <w:rsid w:val="00AB0F10"/>
    <w:rsid w:val="00AB1765"/>
    <w:rsid w:val="00AB4391"/>
    <w:rsid w:val="00AC020C"/>
    <w:rsid w:val="00AD3CBF"/>
    <w:rsid w:val="00AD4A66"/>
    <w:rsid w:val="00AE100F"/>
    <w:rsid w:val="00AE39CF"/>
    <w:rsid w:val="00AF2721"/>
    <w:rsid w:val="00B031FA"/>
    <w:rsid w:val="00B0659D"/>
    <w:rsid w:val="00B07DCB"/>
    <w:rsid w:val="00B10550"/>
    <w:rsid w:val="00B169E6"/>
    <w:rsid w:val="00B201DB"/>
    <w:rsid w:val="00B23FE4"/>
    <w:rsid w:val="00B3008F"/>
    <w:rsid w:val="00B35F06"/>
    <w:rsid w:val="00B36FBC"/>
    <w:rsid w:val="00B45647"/>
    <w:rsid w:val="00B46B21"/>
    <w:rsid w:val="00B503E3"/>
    <w:rsid w:val="00B5115E"/>
    <w:rsid w:val="00B52985"/>
    <w:rsid w:val="00B57569"/>
    <w:rsid w:val="00B61985"/>
    <w:rsid w:val="00B7218A"/>
    <w:rsid w:val="00B81007"/>
    <w:rsid w:val="00B8164F"/>
    <w:rsid w:val="00B86284"/>
    <w:rsid w:val="00B91EA9"/>
    <w:rsid w:val="00B93579"/>
    <w:rsid w:val="00B94227"/>
    <w:rsid w:val="00B95C4C"/>
    <w:rsid w:val="00BA1BCC"/>
    <w:rsid w:val="00BA45A7"/>
    <w:rsid w:val="00BB3C81"/>
    <w:rsid w:val="00BB5345"/>
    <w:rsid w:val="00BB5F42"/>
    <w:rsid w:val="00BC602D"/>
    <w:rsid w:val="00BC779A"/>
    <w:rsid w:val="00BD2DC2"/>
    <w:rsid w:val="00BD31FD"/>
    <w:rsid w:val="00BD3B07"/>
    <w:rsid w:val="00BD6010"/>
    <w:rsid w:val="00BD6146"/>
    <w:rsid w:val="00BF27AD"/>
    <w:rsid w:val="00C100D1"/>
    <w:rsid w:val="00C22315"/>
    <w:rsid w:val="00C26421"/>
    <w:rsid w:val="00C32608"/>
    <w:rsid w:val="00C335E4"/>
    <w:rsid w:val="00C46162"/>
    <w:rsid w:val="00C5224B"/>
    <w:rsid w:val="00C549DF"/>
    <w:rsid w:val="00C549E7"/>
    <w:rsid w:val="00C57AF6"/>
    <w:rsid w:val="00C603CA"/>
    <w:rsid w:val="00C634A0"/>
    <w:rsid w:val="00C63AF5"/>
    <w:rsid w:val="00C64704"/>
    <w:rsid w:val="00C712B2"/>
    <w:rsid w:val="00C71A7B"/>
    <w:rsid w:val="00C76182"/>
    <w:rsid w:val="00C8430F"/>
    <w:rsid w:val="00C93937"/>
    <w:rsid w:val="00CB10A8"/>
    <w:rsid w:val="00CB2641"/>
    <w:rsid w:val="00CB4C06"/>
    <w:rsid w:val="00CB5949"/>
    <w:rsid w:val="00CD3D4F"/>
    <w:rsid w:val="00CD4BEB"/>
    <w:rsid w:val="00CE0C92"/>
    <w:rsid w:val="00CE2672"/>
    <w:rsid w:val="00CF1250"/>
    <w:rsid w:val="00CF37A0"/>
    <w:rsid w:val="00D00764"/>
    <w:rsid w:val="00D01B48"/>
    <w:rsid w:val="00D04FA9"/>
    <w:rsid w:val="00D171CC"/>
    <w:rsid w:val="00D2058C"/>
    <w:rsid w:val="00D33F14"/>
    <w:rsid w:val="00D36871"/>
    <w:rsid w:val="00D37B32"/>
    <w:rsid w:val="00D435B4"/>
    <w:rsid w:val="00D5308D"/>
    <w:rsid w:val="00D5340F"/>
    <w:rsid w:val="00D55CD5"/>
    <w:rsid w:val="00D638F2"/>
    <w:rsid w:val="00D65DF6"/>
    <w:rsid w:val="00D763B3"/>
    <w:rsid w:val="00D76F19"/>
    <w:rsid w:val="00D82D30"/>
    <w:rsid w:val="00D851FF"/>
    <w:rsid w:val="00D9178B"/>
    <w:rsid w:val="00D9408D"/>
    <w:rsid w:val="00D95017"/>
    <w:rsid w:val="00DA01AE"/>
    <w:rsid w:val="00DA2706"/>
    <w:rsid w:val="00DA367A"/>
    <w:rsid w:val="00DA453F"/>
    <w:rsid w:val="00DB07A5"/>
    <w:rsid w:val="00DB467F"/>
    <w:rsid w:val="00DE37A2"/>
    <w:rsid w:val="00DE5845"/>
    <w:rsid w:val="00DF17A5"/>
    <w:rsid w:val="00E042F1"/>
    <w:rsid w:val="00E1276D"/>
    <w:rsid w:val="00E240E2"/>
    <w:rsid w:val="00E24AB6"/>
    <w:rsid w:val="00E40074"/>
    <w:rsid w:val="00E4265A"/>
    <w:rsid w:val="00E45CEA"/>
    <w:rsid w:val="00E53415"/>
    <w:rsid w:val="00E57ABE"/>
    <w:rsid w:val="00E64FAF"/>
    <w:rsid w:val="00E654AD"/>
    <w:rsid w:val="00E6597B"/>
    <w:rsid w:val="00E756F3"/>
    <w:rsid w:val="00E759C9"/>
    <w:rsid w:val="00E80F0F"/>
    <w:rsid w:val="00E82E7F"/>
    <w:rsid w:val="00E86433"/>
    <w:rsid w:val="00E936EB"/>
    <w:rsid w:val="00E96DE1"/>
    <w:rsid w:val="00EA3179"/>
    <w:rsid w:val="00EA3922"/>
    <w:rsid w:val="00EB4163"/>
    <w:rsid w:val="00ED79F7"/>
    <w:rsid w:val="00EE6D56"/>
    <w:rsid w:val="00EF27FF"/>
    <w:rsid w:val="00F00011"/>
    <w:rsid w:val="00F00FEC"/>
    <w:rsid w:val="00F02359"/>
    <w:rsid w:val="00F05E4B"/>
    <w:rsid w:val="00F05E4E"/>
    <w:rsid w:val="00F10C50"/>
    <w:rsid w:val="00F15624"/>
    <w:rsid w:val="00F206A4"/>
    <w:rsid w:val="00F20B59"/>
    <w:rsid w:val="00F44FD6"/>
    <w:rsid w:val="00F47AE5"/>
    <w:rsid w:val="00F501DE"/>
    <w:rsid w:val="00F50B4F"/>
    <w:rsid w:val="00F55E90"/>
    <w:rsid w:val="00F623F1"/>
    <w:rsid w:val="00F6461B"/>
    <w:rsid w:val="00F67284"/>
    <w:rsid w:val="00F802E9"/>
    <w:rsid w:val="00F842C1"/>
    <w:rsid w:val="00F868EF"/>
    <w:rsid w:val="00F9058B"/>
    <w:rsid w:val="00F95C87"/>
    <w:rsid w:val="00FA611C"/>
    <w:rsid w:val="00FA6D20"/>
    <w:rsid w:val="00FB14E9"/>
    <w:rsid w:val="00FB2F60"/>
    <w:rsid w:val="00FB3990"/>
    <w:rsid w:val="00FC56D2"/>
    <w:rsid w:val="00FC78F7"/>
    <w:rsid w:val="00FC7EB0"/>
    <w:rsid w:val="00FE42A5"/>
    <w:rsid w:val="00FF35D7"/>
    <w:rsid w:val="00FF41F9"/>
    <w:rsid w:val="00FF4232"/>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basedOn w:val="DefaultParagraphFont"/>
    <w:rsid w:val="00015E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601078">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21962895">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15E3F-373C-460F-A1CE-7C66A185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4</Pages>
  <Words>1071</Words>
  <Characters>6109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Signore, Stephen T</cp:lastModifiedBy>
  <cp:revision>10</cp:revision>
  <cp:lastPrinted>2018-07-18T16:56:00Z</cp:lastPrinted>
  <dcterms:created xsi:type="dcterms:W3CDTF">2021-04-27T17:15:00Z</dcterms:created>
  <dcterms:modified xsi:type="dcterms:W3CDTF">2021-06-11T12:04:00Z</dcterms:modified>
</cp:coreProperties>
</file>