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85762C" w14:textId="0DB263B4" w:rsidR="00B13B29" w:rsidRPr="00E536BA" w:rsidRDefault="00E536BA" w:rsidP="00B13B29">
      <w:pPr>
        <w:jc w:val="center"/>
        <w:rPr>
          <w:sz w:val="22"/>
          <w:szCs w:val="22"/>
        </w:rPr>
      </w:pPr>
      <w:r w:rsidRPr="00E536BA">
        <w:rPr>
          <w:sz w:val="22"/>
          <w:szCs w:val="22"/>
        </w:rPr>
        <w:t>January 2</w:t>
      </w:r>
      <w:r>
        <w:rPr>
          <w:sz w:val="22"/>
          <w:szCs w:val="22"/>
        </w:rPr>
        <w:t>1</w:t>
      </w:r>
      <w:r w:rsidRPr="00E536BA">
        <w:rPr>
          <w:sz w:val="22"/>
          <w:szCs w:val="22"/>
        </w:rPr>
        <w:t>, 2022</w:t>
      </w:r>
    </w:p>
    <w:p w14:paraId="2B9DF136" w14:textId="77777777" w:rsidR="00BB0812" w:rsidRDefault="00BB0812" w:rsidP="00BB0812">
      <w:pPr>
        <w:jc w:val="center"/>
        <w:rPr>
          <w:sz w:val="22"/>
          <w:szCs w:val="22"/>
          <w:highlight w:val="yellow"/>
        </w:rPr>
      </w:pPr>
    </w:p>
    <w:p w14:paraId="12DE4FD5" w14:textId="655977AC" w:rsidR="00BA0A6C" w:rsidRDefault="00E536BA" w:rsidP="00E536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E536BA">
        <w:rPr>
          <w:sz w:val="22"/>
          <w:szCs w:val="22"/>
        </w:rPr>
        <w:t>I-2016-2527248</w:t>
      </w:r>
    </w:p>
    <w:p w14:paraId="3450E73D" w14:textId="77777777" w:rsidR="00E536BA" w:rsidRPr="00B203C5" w:rsidRDefault="00E536BA" w:rsidP="00E536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</w:p>
    <w:p w14:paraId="410297DC" w14:textId="38C3D6C7" w:rsidR="00E536BA" w:rsidRPr="00E536BA" w:rsidRDefault="00E536BA" w:rsidP="00E536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b/>
          <w:bCs/>
          <w:i/>
          <w:iCs/>
          <w:sz w:val="22"/>
          <w:szCs w:val="22"/>
        </w:rPr>
      </w:pPr>
      <w:r w:rsidRPr="00E536BA">
        <w:rPr>
          <w:b/>
          <w:bCs/>
          <w:i/>
          <w:iCs/>
          <w:sz w:val="22"/>
          <w:szCs w:val="22"/>
        </w:rPr>
        <w:t xml:space="preserve">Investigation upon the Commission’s motion into matters pertaining to the proper safety of the </w:t>
      </w:r>
    </w:p>
    <w:p w14:paraId="631F601E" w14:textId="1CB09972" w:rsidR="00E536BA" w:rsidRPr="00E536BA" w:rsidRDefault="00E536BA" w:rsidP="00E536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b/>
          <w:bCs/>
          <w:i/>
          <w:iCs/>
          <w:sz w:val="22"/>
          <w:szCs w:val="22"/>
        </w:rPr>
      </w:pPr>
      <w:r w:rsidRPr="00E536BA">
        <w:rPr>
          <w:b/>
          <w:bCs/>
          <w:i/>
          <w:iCs/>
          <w:sz w:val="22"/>
          <w:szCs w:val="22"/>
        </w:rPr>
        <w:t xml:space="preserve">traveling public traversing the crossing where Lighthouse Road (DOT 535 148 L) crosses, at </w:t>
      </w:r>
    </w:p>
    <w:p w14:paraId="7E7EF027" w14:textId="56B12807" w:rsidR="00BA0A6C" w:rsidRPr="00E536BA" w:rsidRDefault="00E536BA" w:rsidP="00E536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b/>
          <w:bCs/>
          <w:i/>
          <w:iCs/>
          <w:sz w:val="22"/>
          <w:szCs w:val="22"/>
        </w:rPr>
      </w:pPr>
      <w:r w:rsidRPr="00E536BA">
        <w:rPr>
          <w:b/>
          <w:bCs/>
          <w:i/>
          <w:iCs/>
          <w:sz w:val="22"/>
          <w:szCs w:val="22"/>
        </w:rPr>
        <w:t>grade, one track of Norfolk Southern Railway Company in Guilford Township, Franklin County</w:t>
      </w:r>
    </w:p>
    <w:p w14:paraId="66D015DB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57E35EFB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B203C5">
        <w:rPr>
          <w:sz w:val="22"/>
          <w:szCs w:val="22"/>
        </w:rPr>
        <w:t>TO ALL PARTIES:</w:t>
      </w:r>
    </w:p>
    <w:p w14:paraId="48BF96A7" w14:textId="77777777" w:rsidR="00BA0A6C" w:rsidRPr="00B203C5" w:rsidRDefault="00BA0A6C" w:rsidP="00BA0A6C">
      <w:pPr>
        <w:rPr>
          <w:sz w:val="22"/>
          <w:szCs w:val="22"/>
        </w:rPr>
      </w:pPr>
    </w:p>
    <w:p w14:paraId="79036BD7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>Enclosed is a copy of the Recommended Decision of the Office of Administrative Law Judge.</w:t>
      </w:r>
    </w:p>
    <w:p w14:paraId="134D1BE2" w14:textId="77777777" w:rsidR="00BA0A6C" w:rsidRPr="00B203C5" w:rsidRDefault="00BA0A6C" w:rsidP="00BA0A6C">
      <w:pPr>
        <w:rPr>
          <w:sz w:val="22"/>
          <w:szCs w:val="22"/>
        </w:rPr>
      </w:pPr>
    </w:p>
    <w:p w14:paraId="10335B7C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 xml:space="preserve">If you do not agree with any part of this decision, you may send written comments (called </w:t>
      </w:r>
      <w:r w:rsidRPr="00B203C5">
        <w:rPr>
          <w:sz w:val="22"/>
          <w:szCs w:val="22"/>
          <w:u w:val="single"/>
        </w:rPr>
        <w:t>Exceptions</w:t>
      </w:r>
      <w:r w:rsidRPr="00B203C5">
        <w:rPr>
          <w:sz w:val="22"/>
          <w:szCs w:val="22"/>
        </w:rPr>
        <w:t xml:space="preserve">) to the Commission.  Your signed Exceptions to the decision, if any, must be: 1) </w:t>
      </w:r>
      <w:r w:rsidRPr="00B203C5">
        <w:rPr>
          <w:b/>
          <w:sz w:val="22"/>
          <w:szCs w:val="22"/>
        </w:rPr>
        <w:t>filed</w:t>
      </w:r>
      <w:r w:rsidRPr="00B203C5">
        <w:rPr>
          <w:sz w:val="22"/>
          <w:szCs w:val="22"/>
        </w:rPr>
        <w:t xml:space="preserve"> with the Secretary of the Commission, </w:t>
      </w:r>
      <w:r w:rsidRPr="00B203C5">
        <w:rPr>
          <w:b/>
          <w:sz w:val="22"/>
          <w:szCs w:val="22"/>
        </w:rPr>
        <w:t>and</w:t>
      </w:r>
      <w:r w:rsidRPr="00B203C5">
        <w:rPr>
          <w:sz w:val="22"/>
          <w:szCs w:val="22"/>
        </w:rPr>
        <w:t xml:space="preserve"> 2) to each party of record, </w:t>
      </w:r>
      <w:r w:rsidRPr="00B203C5">
        <w:rPr>
          <w:b/>
          <w:sz w:val="22"/>
          <w:szCs w:val="22"/>
        </w:rPr>
        <w:t>within twenty (20) days of the date of this letter</w:t>
      </w:r>
      <w:r w:rsidRPr="00B203C5">
        <w:rPr>
          <w:sz w:val="22"/>
          <w:szCs w:val="22"/>
        </w:rPr>
        <w:t xml:space="preserve">.  </w:t>
      </w:r>
    </w:p>
    <w:p w14:paraId="1D49683C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24308484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B0812">
        <w:rPr>
          <w:sz w:val="22"/>
          <w:szCs w:val="22"/>
        </w:rPr>
        <w:t xml:space="preserve">Exceptions must be </w:t>
      </w:r>
      <w:proofErr w:type="spellStart"/>
      <w:r w:rsidRPr="00BB0812">
        <w:rPr>
          <w:sz w:val="22"/>
          <w:szCs w:val="22"/>
        </w:rPr>
        <w:t>efiled</w:t>
      </w:r>
      <w:proofErr w:type="spellEnd"/>
      <w:r w:rsidRPr="00BB0812">
        <w:rPr>
          <w:sz w:val="22"/>
          <w:szCs w:val="22"/>
        </w:rPr>
        <w:t xml:space="preserve"> with the Secretary of the Commission by opening an </w:t>
      </w:r>
      <w:proofErr w:type="spellStart"/>
      <w:r w:rsidRPr="00BB0812">
        <w:rPr>
          <w:sz w:val="22"/>
          <w:szCs w:val="22"/>
        </w:rPr>
        <w:t>efiling</w:t>
      </w:r>
      <w:proofErr w:type="spellEnd"/>
      <w:r w:rsidRPr="00BB0812">
        <w:rPr>
          <w:sz w:val="22"/>
          <w:szCs w:val="22"/>
        </w:rPr>
        <w:t xml:space="preserve"> account through the Commission’s website and accepting eservice at </w:t>
      </w:r>
      <w:hyperlink r:id="rId11" w:history="1">
        <w:r w:rsidRPr="00BB0812">
          <w:rPr>
            <w:rStyle w:val="Hyperlink"/>
            <w:sz w:val="22"/>
            <w:szCs w:val="22"/>
          </w:rPr>
          <w:t>http://www.puc.state.pa.us/efiling/default.aspx</w:t>
        </w:r>
      </w:hyperlink>
      <w:r w:rsidRPr="00BB0812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B203C5">
        <w:rPr>
          <w:sz w:val="22"/>
          <w:szCs w:val="22"/>
        </w:rPr>
        <w:t xml:space="preserve">  </w:t>
      </w:r>
    </w:p>
    <w:p w14:paraId="745870B3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7FE87E6E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 xml:space="preserve">In addition to filing with the Secretary of the Commission, a courtesy copy of your Exceptions must be emailed to the Commission’s Office of Special Assistants (OSA) at </w:t>
      </w:r>
      <w:hyperlink r:id="rId12" w:history="1">
        <w:r w:rsidRPr="00B203C5">
          <w:rPr>
            <w:rStyle w:val="Hyperlink"/>
            <w:sz w:val="22"/>
            <w:szCs w:val="22"/>
          </w:rPr>
          <w:t>ra-OSA@pa.gov</w:t>
        </w:r>
      </w:hyperlink>
      <w:r w:rsidRPr="00B203C5">
        <w:rPr>
          <w:sz w:val="22"/>
          <w:szCs w:val="22"/>
        </w:rPr>
        <w:t>.  Your filing should not be larger than 10mb.</w:t>
      </w:r>
    </w:p>
    <w:p w14:paraId="15474876" w14:textId="77777777" w:rsidR="00BA0A6C" w:rsidRPr="00B203C5" w:rsidRDefault="00BA0A6C" w:rsidP="00BA0A6C">
      <w:pPr>
        <w:rPr>
          <w:sz w:val="22"/>
          <w:szCs w:val="22"/>
        </w:rPr>
      </w:pPr>
    </w:p>
    <w:p w14:paraId="6AB38C24" w14:textId="77777777" w:rsidR="00BA0A6C" w:rsidRPr="00B203C5" w:rsidRDefault="00BA0A6C" w:rsidP="00BA0A6C">
      <w:pPr>
        <w:ind w:firstLine="720"/>
        <w:rPr>
          <w:b/>
          <w:sz w:val="22"/>
          <w:szCs w:val="22"/>
        </w:rPr>
      </w:pPr>
      <w:r w:rsidRPr="00B203C5">
        <w:rPr>
          <w:sz w:val="22"/>
          <w:szCs w:val="22"/>
          <w:u w:val="single"/>
        </w:rPr>
        <w:t>Replies to Exceptions</w:t>
      </w:r>
      <w:r w:rsidRPr="00B203C5">
        <w:rPr>
          <w:sz w:val="22"/>
          <w:szCs w:val="22"/>
        </w:rPr>
        <w:t xml:space="preserve">, if any, must be </w:t>
      </w:r>
      <w:r w:rsidRPr="00B203C5">
        <w:rPr>
          <w:b/>
          <w:sz w:val="22"/>
          <w:szCs w:val="22"/>
        </w:rPr>
        <w:t>filed</w:t>
      </w:r>
      <w:r w:rsidRPr="00B203C5">
        <w:rPr>
          <w:sz w:val="22"/>
          <w:szCs w:val="22"/>
        </w:rPr>
        <w:t xml:space="preserve"> with the Secretary of the Commission and </w:t>
      </w:r>
      <w:r w:rsidRPr="00B203C5">
        <w:rPr>
          <w:b/>
          <w:sz w:val="22"/>
          <w:szCs w:val="22"/>
        </w:rPr>
        <w:t>served</w:t>
      </w:r>
      <w:r w:rsidRPr="00B203C5">
        <w:rPr>
          <w:sz w:val="22"/>
          <w:szCs w:val="22"/>
        </w:rPr>
        <w:t xml:space="preserve"> on each party of record and the Commission’s OSA, in the manner described above.  </w:t>
      </w:r>
      <w:r w:rsidRPr="00B203C5">
        <w:rPr>
          <w:b/>
          <w:sz w:val="22"/>
          <w:szCs w:val="22"/>
        </w:rPr>
        <w:t>They are due within ten (10) days of the date when Exceptions are due</w:t>
      </w:r>
      <w:r w:rsidRPr="00B203C5">
        <w:rPr>
          <w:sz w:val="22"/>
          <w:szCs w:val="22"/>
        </w:rPr>
        <w:t>.</w:t>
      </w:r>
      <w:r w:rsidRPr="00B203C5">
        <w:rPr>
          <w:b/>
          <w:sz w:val="22"/>
          <w:szCs w:val="22"/>
        </w:rPr>
        <w:t xml:space="preserve">  </w:t>
      </w:r>
    </w:p>
    <w:p w14:paraId="0514208A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70311157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B203C5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25733430" w14:textId="77777777" w:rsidR="00BA0A6C" w:rsidRPr="00B203C5" w:rsidRDefault="00BA0A6C" w:rsidP="00BA0A6C">
      <w:pPr>
        <w:ind w:firstLine="720"/>
        <w:rPr>
          <w:sz w:val="22"/>
          <w:szCs w:val="22"/>
        </w:rPr>
      </w:pPr>
    </w:p>
    <w:p w14:paraId="4FA5D966" w14:textId="77777777" w:rsidR="00BA0A6C" w:rsidRPr="00B203C5" w:rsidRDefault="00BA0A6C" w:rsidP="00BA0A6C">
      <w:pPr>
        <w:ind w:firstLine="720"/>
        <w:rPr>
          <w:sz w:val="22"/>
          <w:szCs w:val="22"/>
        </w:rPr>
      </w:pPr>
      <w:r w:rsidRPr="00B203C5">
        <w:rPr>
          <w:sz w:val="22"/>
          <w:szCs w:val="22"/>
        </w:rPr>
        <w:t>Exceptions and Replies to Exceptions shall follow 52 Pa. Code §§5.533 and 5.535 particularly the 40</w:t>
      </w:r>
      <w:r w:rsidRPr="00B203C5">
        <w:rPr>
          <w:sz w:val="22"/>
          <w:szCs w:val="22"/>
        </w:rPr>
        <w:noBreakHyphen/>
        <w:t>page limit for Exceptions and the 25</w:t>
      </w:r>
      <w:r w:rsidRPr="00B203C5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Recommended Decision shall include the page number(s) of the cited section of the decision.  </w:t>
      </w:r>
    </w:p>
    <w:p w14:paraId="2891EE3B" w14:textId="40E3F4DD" w:rsidR="00BA0A6C" w:rsidRPr="00B203C5" w:rsidRDefault="00BA0A6C" w:rsidP="00BA0A6C">
      <w:pPr>
        <w:rPr>
          <w:sz w:val="22"/>
          <w:szCs w:val="22"/>
        </w:rPr>
      </w:pPr>
      <w:r w:rsidRPr="00B203C5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1939C09" wp14:editId="7DB9183E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D0E8D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203C5">
        <w:rPr>
          <w:sz w:val="22"/>
          <w:szCs w:val="22"/>
        </w:rPr>
        <w:t xml:space="preserve"> </w:t>
      </w:r>
      <w:r w:rsidRPr="00B203C5">
        <w:rPr>
          <w:sz w:val="22"/>
          <w:szCs w:val="22"/>
        </w:rPr>
        <w:tab/>
        <w:t>Sincerely,</w:t>
      </w:r>
    </w:p>
    <w:p w14:paraId="4FD3E4C7" w14:textId="77777777" w:rsidR="00BA0A6C" w:rsidRPr="00B203C5" w:rsidRDefault="00BA0A6C" w:rsidP="00BA0A6C">
      <w:pPr>
        <w:rPr>
          <w:sz w:val="22"/>
          <w:szCs w:val="22"/>
        </w:rPr>
      </w:pPr>
    </w:p>
    <w:p w14:paraId="0EFC90EC" w14:textId="77777777" w:rsidR="00BA0A6C" w:rsidRPr="00B203C5" w:rsidRDefault="00BA0A6C" w:rsidP="00BA0A6C">
      <w:pPr>
        <w:rPr>
          <w:sz w:val="22"/>
          <w:szCs w:val="22"/>
        </w:rPr>
      </w:pPr>
    </w:p>
    <w:p w14:paraId="0A505886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  <w:t>Rosemary Chiavetta</w:t>
      </w:r>
    </w:p>
    <w:p w14:paraId="4760B54A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</w:r>
      <w:r w:rsidRPr="00B203C5">
        <w:rPr>
          <w:sz w:val="22"/>
          <w:szCs w:val="22"/>
        </w:rPr>
        <w:tab/>
        <w:t>Secretary</w:t>
      </w:r>
    </w:p>
    <w:p w14:paraId="6417C2F4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E9EFA21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3EECEFB" w14:textId="77777777" w:rsidR="00BA0A6C" w:rsidRPr="00B203C5" w:rsidRDefault="00BA0A6C" w:rsidP="00BA0A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B203C5">
        <w:rPr>
          <w:b/>
          <w:bCs/>
          <w:sz w:val="22"/>
          <w:szCs w:val="22"/>
        </w:rPr>
        <w:t xml:space="preserve">Decision attached </w:t>
      </w:r>
    </w:p>
    <w:p w14:paraId="27CAC8F7" w14:textId="1782744D" w:rsidR="008E634D" w:rsidRPr="008E634D" w:rsidRDefault="008E634D" w:rsidP="00BA0A6C">
      <w:pPr>
        <w:jc w:val="center"/>
        <w:rPr>
          <w:b/>
          <w:bCs/>
          <w:color w:val="000066"/>
          <w:sz w:val="22"/>
          <w:szCs w:val="22"/>
        </w:rPr>
      </w:pPr>
    </w:p>
    <w:sectPr w:rsidR="008E634D" w:rsidRPr="008E634D" w:rsidSect="00B13B29">
      <w:footerReference w:type="even" r:id="rId14"/>
      <w:footerReference w:type="default" r:id="rId15"/>
      <w:pgSz w:w="12240" w:h="15840"/>
      <w:pgMar w:top="504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0A17" w14:textId="77777777" w:rsidR="00FF5D4A" w:rsidRDefault="00FF5D4A">
      <w:r>
        <w:separator/>
      </w:r>
    </w:p>
  </w:endnote>
  <w:endnote w:type="continuationSeparator" w:id="0">
    <w:p w14:paraId="7B4EBE7A" w14:textId="77777777" w:rsidR="00FF5D4A" w:rsidRDefault="00F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5E85" w14:textId="77777777" w:rsidR="00FF5D4A" w:rsidRDefault="00FF5D4A">
      <w:r>
        <w:separator/>
      </w:r>
    </w:p>
  </w:footnote>
  <w:footnote w:type="continuationSeparator" w:id="0">
    <w:p w14:paraId="218D814A" w14:textId="77777777" w:rsidR="00FF5D4A" w:rsidRDefault="00F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1CA2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51C03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343B"/>
    <w:rsid w:val="004D57EC"/>
    <w:rsid w:val="0051639C"/>
    <w:rsid w:val="005461C3"/>
    <w:rsid w:val="005E25C5"/>
    <w:rsid w:val="00602685"/>
    <w:rsid w:val="006439A8"/>
    <w:rsid w:val="00660E56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E634D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27AFB"/>
    <w:rsid w:val="00A35F64"/>
    <w:rsid w:val="00A53EAC"/>
    <w:rsid w:val="00A65A2E"/>
    <w:rsid w:val="00A676FA"/>
    <w:rsid w:val="00A81E4B"/>
    <w:rsid w:val="00AA12A9"/>
    <w:rsid w:val="00B05141"/>
    <w:rsid w:val="00B13B29"/>
    <w:rsid w:val="00B203C5"/>
    <w:rsid w:val="00B64EDB"/>
    <w:rsid w:val="00B659CF"/>
    <w:rsid w:val="00B75046"/>
    <w:rsid w:val="00BA0A6C"/>
    <w:rsid w:val="00BB0812"/>
    <w:rsid w:val="00BB3E32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536BA"/>
    <w:rsid w:val="00E76E65"/>
    <w:rsid w:val="00EB4DF4"/>
    <w:rsid w:val="00EE555D"/>
    <w:rsid w:val="00EF5F20"/>
    <w:rsid w:val="00F001A3"/>
    <w:rsid w:val="00F7094C"/>
    <w:rsid w:val="00F85818"/>
    <w:rsid w:val="00F90146"/>
    <w:rsid w:val="00FA0E37"/>
    <w:rsid w:val="00FB61E7"/>
    <w:rsid w:val="00FF137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-OSA@p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2022-01-20T16:39:00Z</dcterms:created>
  <dcterms:modified xsi:type="dcterms:W3CDTF">2022-01-20T16:39:00Z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