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8A58" w14:textId="77777777" w:rsidR="005F1451" w:rsidRPr="005E767C" w:rsidRDefault="005F1451" w:rsidP="005F1451">
      <w:pPr>
        <w:jc w:val="center"/>
        <w:rPr>
          <w:rFonts w:ascii="Times New Roman" w:hAnsi="Times New Roman" w:cs="Times New Roman"/>
          <w:b/>
          <w:sz w:val="24"/>
          <w:szCs w:val="24"/>
        </w:rPr>
      </w:pPr>
      <w:r w:rsidRPr="005E767C">
        <w:rPr>
          <w:rFonts w:ascii="Times New Roman" w:hAnsi="Times New Roman" w:cs="Times New Roman"/>
          <w:b/>
          <w:sz w:val="24"/>
          <w:szCs w:val="24"/>
        </w:rPr>
        <w:t>BEFORE THE</w:t>
      </w:r>
    </w:p>
    <w:p w14:paraId="1C8B4A15" w14:textId="77777777" w:rsidR="005F1451" w:rsidRPr="005E767C" w:rsidRDefault="005F1451" w:rsidP="005F1451">
      <w:pPr>
        <w:jc w:val="center"/>
        <w:rPr>
          <w:rFonts w:ascii="Times New Roman" w:hAnsi="Times New Roman" w:cs="Times New Roman"/>
          <w:b/>
          <w:sz w:val="24"/>
          <w:szCs w:val="24"/>
        </w:rPr>
      </w:pPr>
      <w:r w:rsidRPr="005E767C">
        <w:rPr>
          <w:rFonts w:ascii="Times New Roman" w:hAnsi="Times New Roman" w:cs="Times New Roman"/>
          <w:b/>
          <w:sz w:val="24"/>
          <w:szCs w:val="24"/>
        </w:rPr>
        <w:t>PENNSYLVANIA PUBLIC UTILITY COMMISSION</w:t>
      </w:r>
    </w:p>
    <w:p w14:paraId="26A5C1B3" w14:textId="77777777" w:rsidR="005F1451" w:rsidRPr="005E767C" w:rsidRDefault="005F1451" w:rsidP="005F1451">
      <w:pPr>
        <w:rPr>
          <w:rFonts w:ascii="Times New Roman" w:hAnsi="Times New Roman" w:cs="Times New Roman"/>
          <w:b/>
          <w:sz w:val="24"/>
          <w:szCs w:val="24"/>
        </w:rPr>
      </w:pPr>
    </w:p>
    <w:p w14:paraId="4004C11A" w14:textId="77777777" w:rsidR="005F1451" w:rsidRPr="005E767C" w:rsidRDefault="005F1451" w:rsidP="005F1451">
      <w:pPr>
        <w:rPr>
          <w:rFonts w:ascii="Times New Roman" w:hAnsi="Times New Roman" w:cs="Times New Roman"/>
          <w:b/>
          <w:sz w:val="24"/>
          <w:szCs w:val="24"/>
        </w:rPr>
      </w:pPr>
    </w:p>
    <w:p w14:paraId="1170CA74" w14:textId="77777777" w:rsidR="00701231" w:rsidRPr="005E767C" w:rsidRDefault="00701231" w:rsidP="00701231">
      <w:pPr>
        <w:ind w:left="1440"/>
        <w:rPr>
          <w:rFonts w:ascii="Times New Roman" w:hAnsi="Times New Roman" w:cs="Times New Roman"/>
          <w:sz w:val="24"/>
          <w:szCs w:val="24"/>
        </w:rPr>
      </w:pPr>
    </w:p>
    <w:p w14:paraId="2F138CF9" w14:textId="0B82CF76" w:rsidR="00701231" w:rsidRPr="005E767C" w:rsidRDefault="00F85DFF" w:rsidP="00701231">
      <w:pPr>
        <w:rPr>
          <w:rFonts w:ascii="Times New Roman" w:hAnsi="Times New Roman" w:cs="Times New Roman"/>
          <w:color w:val="000000" w:themeColor="text1"/>
          <w:sz w:val="24"/>
          <w:szCs w:val="24"/>
        </w:rPr>
      </w:pPr>
      <w:r w:rsidRPr="005E767C">
        <w:rPr>
          <w:rFonts w:ascii="Times New Roman" w:hAnsi="Times New Roman" w:cs="Times New Roman"/>
          <w:color w:val="000000" w:themeColor="text1"/>
          <w:sz w:val="24"/>
          <w:szCs w:val="24"/>
        </w:rPr>
        <w:t xml:space="preserve">Carson </w:t>
      </w:r>
      <w:r w:rsidR="00A96A94" w:rsidRPr="005E767C">
        <w:rPr>
          <w:rFonts w:ascii="Times New Roman" w:hAnsi="Times New Roman" w:cs="Times New Roman"/>
          <w:color w:val="000000" w:themeColor="text1"/>
          <w:sz w:val="24"/>
          <w:szCs w:val="24"/>
        </w:rPr>
        <w:t>D</w:t>
      </w:r>
      <w:r w:rsidRPr="005E767C">
        <w:rPr>
          <w:rFonts w:ascii="Times New Roman" w:hAnsi="Times New Roman" w:cs="Times New Roman"/>
          <w:color w:val="000000" w:themeColor="text1"/>
          <w:sz w:val="24"/>
          <w:szCs w:val="24"/>
        </w:rPr>
        <w:t>evCo, LLC</w:t>
      </w:r>
      <w:r w:rsidR="004327A6" w:rsidRPr="005E767C">
        <w:rPr>
          <w:rFonts w:ascii="Times New Roman" w:hAnsi="Times New Roman" w:cs="Times New Roman"/>
          <w:color w:val="000000" w:themeColor="text1"/>
          <w:sz w:val="24"/>
          <w:szCs w:val="24"/>
        </w:rPr>
        <w:tab/>
      </w:r>
      <w:r w:rsidR="00701231" w:rsidRPr="005E767C">
        <w:rPr>
          <w:rFonts w:ascii="Times New Roman" w:hAnsi="Times New Roman" w:cs="Times New Roman"/>
          <w:color w:val="000000" w:themeColor="text1"/>
          <w:sz w:val="24"/>
          <w:szCs w:val="24"/>
        </w:rPr>
        <w:tab/>
      </w:r>
      <w:r w:rsidR="00701231" w:rsidRPr="005E767C">
        <w:rPr>
          <w:rFonts w:ascii="Times New Roman" w:hAnsi="Times New Roman" w:cs="Times New Roman"/>
          <w:color w:val="000000" w:themeColor="text1"/>
          <w:sz w:val="24"/>
          <w:szCs w:val="24"/>
        </w:rPr>
        <w:tab/>
      </w:r>
      <w:r w:rsidR="00701231" w:rsidRPr="005E767C">
        <w:rPr>
          <w:rFonts w:ascii="Times New Roman" w:hAnsi="Times New Roman" w:cs="Times New Roman"/>
          <w:color w:val="000000" w:themeColor="text1"/>
          <w:sz w:val="24"/>
          <w:szCs w:val="24"/>
        </w:rPr>
        <w:tab/>
      </w:r>
      <w:r w:rsidR="00701231" w:rsidRPr="005E767C">
        <w:rPr>
          <w:rFonts w:ascii="Times New Roman" w:hAnsi="Times New Roman" w:cs="Times New Roman"/>
          <w:color w:val="000000" w:themeColor="text1"/>
          <w:sz w:val="24"/>
          <w:szCs w:val="24"/>
        </w:rPr>
        <w:tab/>
        <w:t>:</w:t>
      </w:r>
    </w:p>
    <w:p w14:paraId="1C13F537" w14:textId="77777777" w:rsidR="005F1451" w:rsidRPr="005E767C" w:rsidRDefault="005F1451" w:rsidP="005F1451">
      <w:pPr>
        <w:ind w:left="4320" w:firstLine="720"/>
        <w:rPr>
          <w:rFonts w:ascii="Times New Roman" w:hAnsi="Times New Roman" w:cs="Times New Roman"/>
          <w:sz w:val="24"/>
          <w:szCs w:val="24"/>
        </w:rPr>
      </w:pPr>
      <w:r w:rsidRPr="005E767C">
        <w:rPr>
          <w:rFonts w:ascii="Times New Roman" w:hAnsi="Times New Roman" w:cs="Times New Roman"/>
          <w:sz w:val="24"/>
          <w:szCs w:val="24"/>
        </w:rPr>
        <w:t>:</w:t>
      </w:r>
    </w:p>
    <w:p w14:paraId="44B300C4" w14:textId="759600A1" w:rsidR="005F1451" w:rsidRPr="005E767C" w:rsidRDefault="00B854EB" w:rsidP="005F1451">
      <w:pPr>
        <w:rPr>
          <w:rFonts w:ascii="Times New Roman" w:hAnsi="Times New Roman" w:cs="Times New Roman"/>
          <w:sz w:val="24"/>
          <w:szCs w:val="24"/>
        </w:rPr>
      </w:pPr>
      <w:r w:rsidRPr="005E767C">
        <w:rPr>
          <w:rFonts w:ascii="Times New Roman" w:hAnsi="Times New Roman" w:cs="Times New Roman"/>
          <w:sz w:val="24"/>
          <w:szCs w:val="24"/>
        </w:rPr>
        <w:tab/>
      </w:r>
      <w:r w:rsidR="005F1451" w:rsidRPr="005E767C">
        <w:rPr>
          <w:rFonts w:ascii="Times New Roman" w:hAnsi="Times New Roman" w:cs="Times New Roman"/>
          <w:sz w:val="24"/>
          <w:szCs w:val="24"/>
        </w:rPr>
        <w:t>v.</w:t>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Pr="005E767C">
        <w:rPr>
          <w:rFonts w:ascii="Times New Roman" w:hAnsi="Times New Roman" w:cs="Times New Roman"/>
          <w:sz w:val="24"/>
          <w:szCs w:val="24"/>
        </w:rPr>
        <w:tab/>
      </w:r>
      <w:r w:rsidR="005F1451" w:rsidRPr="005E767C">
        <w:rPr>
          <w:rFonts w:ascii="Times New Roman" w:hAnsi="Times New Roman" w:cs="Times New Roman"/>
          <w:sz w:val="24"/>
          <w:szCs w:val="24"/>
        </w:rPr>
        <w:t>:</w:t>
      </w:r>
      <w:r w:rsidR="005F1451" w:rsidRPr="005E767C">
        <w:rPr>
          <w:rFonts w:ascii="Times New Roman" w:hAnsi="Times New Roman" w:cs="Times New Roman"/>
          <w:sz w:val="24"/>
          <w:szCs w:val="24"/>
        </w:rPr>
        <w:tab/>
        <w:t>C-20</w:t>
      </w:r>
      <w:r w:rsidR="00EA1114" w:rsidRPr="005E767C">
        <w:rPr>
          <w:rFonts w:ascii="Times New Roman" w:hAnsi="Times New Roman" w:cs="Times New Roman"/>
          <w:sz w:val="24"/>
          <w:szCs w:val="24"/>
        </w:rPr>
        <w:t>2</w:t>
      </w:r>
      <w:r w:rsidR="004801B4" w:rsidRPr="005E767C">
        <w:rPr>
          <w:rFonts w:ascii="Times New Roman" w:hAnsi="Times New Roman" w:cs="Times New Roman"/>
          <w:sz w:val="24"/>
          <w:szCs w:val="24"/>
        </w:rPr>
        <w:t>2</w:t>
      </w:r>
      <w:r w:rsidR="005F1451" w:rsidRPr="005E767C">
        <w:rPr>
          <w:rFonts w:ascii="Times New Roman" w:hAnsi="Times New Roman" w:cs="Times New Roman"/>
          <w:sz w:val="24"/>
          <w:szCs w:val="24"/>
        </w:rPr>
        <w:t>-</w:t>
      </w:r>
      <w:r w:rsidR="00EA1114" w:rsidRPr="005E767C">
        <w:rPr>
          <w:rFonts w:ascii="Times New Roman" w:hAnsi="Times New Roman" w:cs="Times New Roman"/>
          <w:sz w:val="24"/>
          <w:szCs w:val="24"/>
        </w:rPr>
        <w:t>30</w:t>
      </w:r>
      <w:r w:rsidR="00C12DC3" w:rsidRPr="005E767C">
        <w:rPr>
          <w:rFonts w:ascii="Times New Roman" w:hAnsi="Times New Roman" w:cs="Times New Roman"/>
          <w:sz w:val="24"/>
          <w:szCs w:val="24"/>
        </w:rPr>
        <w:t>3</w:t>
      </w:r>
      <w:r w:rsidR="00A96A94" w:rsidRPr="005E767C">
        <w:rPr>
          <w:rFonts w:ascii="Times New Roman" w:hAnsi="Times New Roman" w:cs="Times New Roman"/>
          <w:sz w:val="24"/>
          <w:szCs w:val="24"/>
        </w:rPr>
        <w:t>4935 (water)</w:t>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942AC2" w:rsidRPr="005E767C">
        <w:rPr>
          <w:rFonts w:ascii="Times New Roman" w:hAnsi="Times New Roman" w:cs="Times New Roman"/>
          <w:sz w:val="24"/>
          <w:szCs w:val="24"/>
        </w:rPr>
        <w:tab/>
      </w:r>
      <w:r w:rsidR="00942AC2" w:rsidRPr="005E767C">
        <w:rPr>
          <w:rFonts w:ascii="Times New Roman" w:hAnsi="Times New Roman" w:cs="Times New Roman"/>
          <w:sz w:val="24"/>
          <w:szCs w:val="24"/>
        </w:rPr>
        <w:tab/>
      </w:r>
      <w:r w:rsidR="005F1451" w:rsidRPr="005E767C">
        <w:rPr>
          <w:rFonts w:ascii="Times New Roman" w:hAnsi="Times New Roman" w:cs="Times New Roman"/>
          <w:sz w:val="24"/>
          <w:szCs w:val="24"/>
        </w:rPr>
        <w:tab/>
      </w:r>
      <w:r w:rsidR="00A46B61" w:rsidRPr="005E767C">
        <w:rPr>
          <w:rFonts w:ascii="Times New Roman" w:hAnsi="Times New Roman" w:cs="Times New Roman"/>
          <w:sz w:val="24"/>
          <w:szCs w:val="24"/>
        </w:rPr>
        <w:tab/>
      </w:r>
      <w:r w:rsidR="005F1451" w:rsidRPr="005E767C">
        <w:rPr>
          <w:rFonts w:ascii="Times New Roman" w:hAnsi="Times New Roman" w:cs="Times New Roman"/>
          <w:sz w:val="24"/>
          <w:szCs w:val="24"/>
        </w:rPr>
        <w:t>:</w:t>
      </w:r>
      <w:r w:rsidR="00C12DC3" w:rsidRPr="005E767C">
        <w:rPr>
          <w:rFonts w:ascii="Times New Roman" w:hAnsi="Times New Roman" w:cs="Times New Roman"/>
          <w:sz w:val="24"/>
          <w:szCs w:val="24"/>
        </w:rPr>
        <w:tab/>
        <w:t>C-2022-303</w:t>
      </w:r>
      <w:r w:rsidR="00A46B61" w:rsidRPr="005E767C">
        <w:rPr>
          <w:rFonts w:ascii="Times New Roman" w:hAnsi="Times New Roman" w:cs="Times New Roman"/>
          <w:sz w:val="24"/>
          <w:szCs w:val="24"/>
        </w:rPr>
        <w:t>4934 (wastewater)</w:t>
      </w:r>
    </w:p>
    <w:p w14:paraId="22314B7A" w14:textId="29338E37" w:rsidR="005F1451" w:rsidRPr="005E767C" w:rsidRDefault="004801B4" w:rsidP="005F1451">
      <w:pPr>
        <w:rPr>
          <w:rFonts w:ascii="Times New Roman" w:hAnsi="Times New Roman" w:cs="Times New Roman"/>
          <w:sz w:val="24"/>
          <w:szCs w:val="24"/>
        </w:rPr>
      </w:pPr>
      <w:r w:rsidRPr="005E767C">
        <w:rPr>
          <w:rFonts w:ascii="Times New Roman" w:hAnsi="Times New Roman" w:cs="Times New Roman"/>
          <w:sz w:val="24"/>
          <w:szCs w:val="24"/>
        </w:rPr>
        <w:t>The Pittsburgh Water and Sewer Authority</w:t>
      </w:r>
      <w:r w:rsidR="00942AC2" w:rsidRPr="005E767C">
        <w:rPr>
          <w:rFonts w:ascii="Times New Roman" w:hAnsi="Times New Roman" w:cs="Times New Roman"/>
          <w:sz w:val="24"/>
          <w:szCs w:val="24"/>
        </w:rPr>
        <w:tab/>
      </w:r>
      <w:r w:rsidR="005F1451" w:rsidRPr="005E767C">
        <w:rPr>
          <w:rFonts w:ascii="Times New Roman" w:hAnsi="Times New Roman" w:cs="Times New Roman"/>
          <w:sz w:val="24"/>
          <w:szCs w:val="24"/>
        </w:rPr>
        <w:tab/>
        <w:t>:</w:t>
      </w:r>
    </w:p>
    <w:p w14:paraId="37FDF83C" w14:textId="77777777" w:rsidR="00D07B22" w:rsidRPr="005E767C" w:rsidRDefault="005F1451" w:rsidP="005F1451">
      <w:pPr>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r>
      <w:r w:rsidRPr="005E767C">
        <w:rPr>
          <w:rFonts w:ascii="Times New Roman" w:hAnsi="Times New Roman" w:cs="Times New Roman"/>
          <w:sz w:val="24"/>
          <w:szCs w:val="24"/>
        </w:rPr>
        <w:tab/>
      </w:r>
      <w:r w:rsidRPr="005E767C">
        <w:rPr>
          <w:rFonts w:ascii="Times New Roman" w:hAnsi="Times New Roman" w:cs="Times New Roman"/>
          <w:sz w:val="24"/>
          <w:szCs w:val="24"/>
        </w:rPr>
        <w:tab/>
      </w:r>
      <w:r w:rsidRPr="005E767C">
        <w:rPr>
          <w:rFonts w:ascii="Times New Roman" w:hAnsi="Times New Roman" w:cs="Times New Roman"/>
          <w:sz w:val="24"/>
          <w:szCs w:val="24"/>
        </w:rPr>
        <w:tab/>
      </w:r>
      <w:r w:rsidRPr="005E767C">
        <w:rPr>
          <w:rFonts w:ascii="Times New Roman" w:hAnsi="Times New Roman" w:cs="Times New Roman"/>
          <w:sz w:val="24"/>
          <w:szCs w:val="24"/>
        </w:rPr>
        <w:tab/>
      </w:r>
    </w:p>
    <w:p w14:paraId="58294CDA" w14:textId="7B3EEC58" w:rsidR="005F1451" w:rsidRPr="005E767C" w:rsidRDefault="005F1451" w:rsidP="005F1451">
      <w:pPr>
        <w:rPr>
          <w:rFonts w:ascii="Times New Roman" w:hAnsi="Times New Roman" w:cs="Times New Roman"/>
          <w:sz w:val="24"/>
          <w:szCs w:val="24"/>
        </w:rPr>
      </w:pPr>
      <w:r w:rsidRPr="005E767C">
        <w:rPr>
          <w:rFonts w:ascii="Times New Roman" w:hAnsi="Times New Roman" w:cs="Times New Roman"/>
          <w:sz w:val="24"/>
          <w:szCs w:val="24"/>
        </w:rPr>
        <w:tab/>
      </w:r>
    </w:p>
    <w:p w14:paraId="291A02B2" w14:textId="77777777" w:rsidR="005F1451" w:rsidRPr="005E767C" w:rsidRDefault="005F1451" w:rsidP="005F1451">
      <w:pPr>
        <w:jc w:val="center"/>
        <w:rPr>
          <w:rFonts w:ascii="Times New Roman" w:hAnsi="Times New Roman" w:cs="Times New Roman"/>
          <w:b/>
          <w:bCs/>
          <w:sz w:val="24"/>
          <w:szCs w:val="24"/>
          <w:u w:val="single"/>
        </w:rPr>
      </w:pPr>
    </w:p>
    <w:p w14:paraId="65E64273" w14:textId="77777777" w:rsidR="00887E48" w:rsidRPr="005E767C" w:rsidRDefault="00942AC2" w:rsidP="005F1451">
      <w:pPr>
        <w:jc w:val="center"/>
        <w:rPr>
          <w:rFonts w:ascii="Times New Roman" w:hAnsi="Times New Roman" w:cs="Times New Roman"/>
          <w:b/>
          <w:bCs/>
          <w:sz w:val="24"/>
          <w:szCs w:val="24"/>
        </w:rPr>
      </w:pPr>
      <w:r w:rsidRPr="005E767C">
        <w:rPr>
          <w:rFonts w:ascii="Times New Roman" w:hAnsi="Times New Roman" w:cs="Times New Roman"/>
          <w:b/>
          <w:bCs/>
          <w:sz w:val="24"/>
          <w:szCs w:val="24"/>
        </w:rPr>
        <w:t xml:space="preserve">FIRST INTERIM </w:t>
      </w:r>
      <w:r w:rsidR="005F1451" w:rsidRPr="005E767C">
        <w:rPr>
          <w:rFonts w:ascii="Times New Roman" w:hAnsi="Times New Roman" w:cs="Times New Roman"/>
          <w:b/>
          <w:bCs/>
          <w:sz w:val="24"/>
          <w:szCs w:val="24"/>
        </w:rPr>
        <w:t>ORDER</w:t>
      </w:r>
    </w:p>
    <w:p w14:paraId="4D90232C" w14:textId="41EE578E" w:rsidR="005F1451" w:rsidRPr="005E767C" w:rsidRDefault="007E2573" w:rsidP="005F1451">
      <w:pPr>
        <w:jc w:val="center"/>
        <w:rPr>
          <w:rFonts w:ascii="Times New Roman" w:hAnsi="Times New Roman" w:cs="Times New Roman"/>
          <w:b/>
          <w:bCs/>
          <w:sz w:val="24"/>
          <w:szCs w:val="24"/>
        </w:rPr>
      </w:pPr>
      <w:r w:rsidRPr="005E767C">
        <w:rPr>
          <w:rFonts w:ascii="Times New Roman" w:hAnsi="Times New Roman" w:cs="Times New Roman"/>
          <w:b/>
          <w:bCs/>
          <w:sz w:val="24"/>
          <w:szCs w:val="24"/>
        </w:rPr>
        <w:t>GRANTING</w:t>
      </w:r>
      <w:r w:rsidR="005F1451" w:rsidRPr="005E767C">
        <w:rPr>
          <w:rFonts w:ascii="Times New Roman" w:hAnsi="Times New Roman" w:cs="Times New Roman"/>
          <w:b/>
          <w:bCs/>
          <w:sz w:val="24"/>
          <w:szCs w:val="24"/>
        </w:rPr>
        <w:t xml:space="preserve"> RESPONDENT’S </w:t>
      </w:r>
      <w:r w:rsidRPr="005E767C">
        <w:rPr>
          <w:rFonts w:ascii="Times New Roman" w:hAnsi="Times New Roman" w:cs="Times New Roman"/>
          <w:b/>
          <w:bCs/>
          <w:sz w:val="24"/>
          <w:szCs w:val="24"/>
        </w:rPr>
        <w:t>MOTION FOR CONSOLIDATION</w:t>
      </w:r>
    </w:p>
    <w:p w14:paraId="2DA23051" w14:textId="1546EE42" w:rsidR="00214585" w:rsidRPr="005E767C" w:rsidRDefault="00214585" w:rsidP="005F1451">
      <w:pPr>
        <w:jc w:val="center"/>
        <w:rPr>
          <w:rFonts w:ascii="Times New Roman" w:hAnsi="Times New Roman" w:cs="Times New Roman"/>
          <w:b/>
          <w:bCs/>
          <w:sz w:val="24"/>
          <w:szCs w:val="24"/>
          <w:u w:val="single"/>
        </w:rPr>
      </w:pPr>
      <w:r w:rsidRPr="005E767C">
        <w:rPr>
          <w:rFonts w:ascii="Times New Roman" w:hAnsi="Times New Roman" w:cs="Times New Roman"/>
          <w:b/>
          <w:bCs/>
          <w:sz w:val="24"/>
          <w:szCs w:val="24"/>
          <w:u w:val="single"/>
        </w:rPr>
        <w:t xml:space="preserve">AND REFERRING </w:t>
      </w:r>
      <w:r w:rsidR="00B73803" w:rsidRPr="005E767C">
        <w:rPr>
          <w:rFonts w:ascii="Times New Roman" w:hAnsi="Times New Roman" w:cs="Times New Roman"/>
          <w:b/>
          <w:bCs/>
          <w:sz w:val="24"/>
          <w:szCs w:val="24"/>
          <w:u w:val="single"/>
        </w:rPr>
        <w:t>C</w:t>
      </w:r>
      <w:r w:rsidR="00F71FCF" w:rsidRPr="005E767C">
        <w:rPr>
          <w:rFonts w:ascii="Times New Roman" w:hAnsi="Times New Roman" w:cs="Times New Roman"/>
          <w:b/>
          <w:bCs/>
          <w:sz w:val="24"/>
          <w:szCs w:val="24"/>
          <w:u w:val="single"/>
        </w:rPr>
        <w:t>OMPLAINT</w:t>
      </w:r>
      <w:r w:rsidR="00B73803" w:rsidRPr="005E767C">
        <w:rPr>
          <w:rFonts w:ascii="Times New Roman" w:hAnsi="Times New Roman" w:cs="Times New Roman"/>
          <w:b/>
          <w:bCs/>
          <w:sz w:val="24"/>
          <w:szCs w:val="24"/>
          <w:u w:val="single"/>
        </w:rPr>
        <w:t>S</w:t>
      </w:r>
      <w:r w:rsidRPr="005E767C">
        <w:rPr>
          <w:rFonts w:ascii="Times New Roman" w:hAnsi="Times New Roman" w:cs="Times New Roman"/>
          <w:b/>
          <w:bCs/>
          <w:sz w:val="24"/>
          <w:szCs w:val="24"/>
          <w:u w:val="single"/>
        </w:rPr>
        <w:t xml:space="preserve"> TO MEDIATION REVIEW</w:t>
      </w:r>
    </w:p>
    <w:p w14:paraId="42246B64" w14:textId="77777777" w:rsidR="005F1451" w:rsidRPr="005E767C" w:rsidRDefault="005F1451" w:rsidP="005E767C">
      <w:pPr>
        <w:spacing w:line="360" w:lineRule="auto"/>
        <w:jc w:val="center"/>
        <w:rPr>
          <w:rFonts w:ascii="Times New Roman" w:hAnsi="Times New Roman" w:cs="Times New Roman"/>
          <w:bCs/>
          <w:sz w:val="24"/>
          <w:szCs w:val="24"/>
        </w:rPr>
      </w:pPr>
    </w:p>
    <w:p w14:paraId="3DF53400" w14:textId="77777777" w:rsidR="005F1451" w:rsidRPr="005E767C" w:rsidRDefault="009567A4" w:rsidP="005E767C">
      <w:pPr>
        <w:spacing w:line="360" w:lineRule="auto"/>
        <w:jc w:val="center"/>
        <w:rPr>
          <w:rFonts w:ascii="Times New Roman" w:hAnsi="Times New Roman" w:cs="Times New Roman"/>
          <w:bCs/>
          <w:sz w:val="24"/>
          <w:szCs w:val="24"/>
          <w:u w:val="single"/>
        </w:rPr>
      </w:pPr>
      <w:r w:rsidRPr="005E767C">
        <w:rPr>
          <w:rFonts w:ascii="Times New Roman" w:hAnsi="Times New Roman" w:cs="Times New Roman"/>
          <w:bCs/>
          <w:sz w:val="24"/>
          <w:szCs w:val="24"/>
          <w:u w:val="single"/>
        </w:rPr>
        <w:t>PROCEDURAL BACKGROUND</w:t>
      </w:r>
    </w:p>
    <w:p w14:paraId="02D8A8DD" w14:textId="77777777" w:rsidR="005F1451" w:rsidRPr="005E767C" w:rsidRDefault="005F1451" w:rsidP="005E767C">
      <w:pPr>
        <w:spacing w:line="360" w:lineRule="auto"/>
        <w:jc w:val="center"/>
        <w:rPr>
          <w:rFonts w:ascii="Times New Roman" w:hAnsi="Times New Roman" w:cs="Times New Roman"/>
          <w:bCs/>
          <w:sz w:val="24"/>
          <w:szCs w:val="24"/>
          <w:u w:val="single"/>
        </w:rPr>
      </w:pPr>
    </w:p>
    <w:p w14:paraId="30F68E05" w14:textId="79D8270F" w:rsidR="007C349B" w:rsidRPr="005E767C" w:rsidRDefault="005F1451" w:rsidP="005E767C">
      <w:pPr>
        <w:spacing w:line="360" w:lineRule="auto"/>
        <w:ind w:firstLine="1440"/>
        <w:rPr>
          <w:rFonts w:ascii="Times New Roman" w:hAnsi="Times New Roman" w:cs="Times New Roman"/>
          <w:sz w:val="24"/>
          <w:szCs w:val="24"/>
        </w:rPr>
      </w:pPr>
      <w:r w:rsidRPr="005E767C">
        <w:rPr>
          <w:rFonts w:ascii="Times New Roman" w:hAnsi="Times New Roman" w:cs="Times New Roman"/>
          <w:sz w:val="24"/>
          <w:szCs w:val="24"/>
        </w:rPr>
        <w:t xml:space="preserve">On </w:t>
      </w:r>
      <w:r w:rsidR="00E92423" w:rsidRPr="005E767C">
        <w:rPr>
          <w:rFonts w:ascii="Times New Roman" w:hAnsi="Times New Roman" w:cs="Times New Roman"/>
          <w:sz w:val="24"/>
          <w:szCs w:val="24"/>
        </w:rPr>
        <w:t>September 1</w:t>
      </w:r>
      <w:r w:rsidR="00DB0A75" w:rsidRPr="005E767C">
        <w:rPr>
          <w:rFonts w:ascii="Times New Roman" w:hAnsi="Times New Roman" w:cs="Times New Roman"/>
          <w:sz w:val="24"/>
          <w:szCs w:val="24"/>
        </w:rPr>
        <w:t>,</w:t>
      </w:r>
      <w:r w:rsidR="00BB1897" w:rsidRPr="005E767C">
        <w:rPr>
          <w:rFonts w:ascii="Times New Roman" w:hAnsi="Times New Roman" w:cs="Times New Roman"/>
          <w:sz w:val="24"/>
          <w:szCs w:val="24"/>
        </w:rPr>
        <w:t xml:space="preserve"> 20</w:t>
      </w:r>
      <w:r w:rsidR="00EA1114" w:rsidRPr="005E767C">
        <w:rPr>
          <w:rFonts w:ascii="Times New Roman" w:hAnsi="Times New Roman" w:cs="Times New Roman"/>
          <w:sz w:val="24"/>
          <w:szCs w:val="24"/>
        </w:rPr>
        <w:t>2</w:t>
      </w:r>
      <w:r w:rsidR="007B51DA" w:rsidRPr="005E767C">
        <w:rPr>
          <w:rFonts w:ascii="Times New Roman" w:hAnsi="Times New Roman" w:cs="Times New Roman"/>
          <w:sz w:val="24"/>
          <w:szCs w:val="24"/>
        </w:rPr>
        <w:t>2</w:t>
      </w:r>
      <w:r w:rsidR="00BB1897" w:rsidRPr="005E767C">
        <w:rPr>
          <w:rFonts w:ascii="Times New Roman" w:hAnsi="Times New Roman" w:cs="Times New Roman"/>
          <w:sz w:val="24"/>
          <w:szCs w:val="24"/>
        </w:rPr>
        <w:t xml:space="preserve">, </w:t>
      </w:r>
      <w:r w:rsidR="00887E48" w:rsidRPr="005E767C">
        <w:rPr>
          <w:rFonts w:ascii="Times New Roman" w:hAnsi="Times New Roman" w:cs="Times New Roman"/>
          <w:sz w:val="24"/>
          <w:szCs w:val="24"/>
        </w:rPr>
        <w:t>Complainant</w:t>
      </w:r>
      <w:r w:rsidR="00EA1114" w:rsidRPr="005E767C">
        <w:rPr>
          <w:rFonts w:ascii="Times New Roman" w:hAnsi="Times New Roman" w:cs="Times New Roman"/>
          <w:sz w:val="24"/>
          <w:szCs w:val="24"/>
        </w:rPr>
        <w:t xml:space="preserve"> </w:t>
      </w:r>
      <w:r w:rsidR="007B51DA" w:rsidRPr="005E767C">
        <w:rPr>
          <w:rFonts w:ascii="Times New Roman" w:hAnsi="Times New Roman" w:cs="Times New Roman"/>
          <w:sz w:val="24"/>
          <w:szCs w:val="24"/>
        </w:rPr>
        <w:t>Carson DevCo, LLC</w:t>
      </w:r>
      <w:r w:rsidR="00DB0A75" w:rsidRPr="005E767C">
        <w:rPr>
          <w:rFonts w:ascii="Times New Roman" w:hAnsi="Times New Roman" w:cs="Times New Roman"/>
          <w:sz w:val="24"/>
          <w:szCs w:val="24"/>
        </w:rPr>
        <w:t xml:space="preserve"> </w:t>
      </w:r>
      <w:r w:rsidRPr="005E767C">
        <w:rPr>
          <w:rFonts w:ascii="Times New Roman" w:hAnsi="Times New Roman" w:cs="Times New Roman"/>
          <w:sz w:val="24"/>
          <w:szCs w:val="24"/>
        </w:rPr>
        <w:t>(</w:t>
      </w:r>
      <w:r w:rsidR="001A7434" w:rsidRPr="005E767C">
        <w:rPr>
          <w:rFonts w:ascii="Times New Roman" w:hAnsi="Times New Roman" w:cs="Times New Roman"/>
          <w:sz w:val="24"/>
          <w:szCs w:val="24"/>
        </w:rPr>
        <w:t>DevCo</w:t>
      </w:r>
      <w:r w:rsidRPr="005E767C">
        <w:rPr>
          <w:rFonts w:ascii="Times New Roman" w:hAnsi="Times New Roman" w:cs="Times New Roman"/>
          <w:sz w:val="24"/>
          <w:szCs w:val="24"/>
        </w:rPr>
        <w:t>) filed</w:t>
      </w:r>
      <w:r w:rsidR="004565D1" w:rsidRPr="005E767C">
        <w:rPr>
          <w:rFonts w:ascii="Times New Roman" w:hAnsi="Times New Roman" w:cs="Times New Roman"/>
          <w:sz w:val="24"/>
          <w:szCs w:val="24"/>
        </w:rPr>
        <w:t xml:space="preserve"> </w:t>
      </w:r>
      <w:r w:rsidRPr="005E767C">
        <w:rPr>
          <w:rFonts w:ascii="Times New Roman" w:hAnsi="Times New Roman" w:cs="Times New Roman"/>
          <w:sz w:val="24"/>
          <w:szCs w:val="24"/>
        </w:rPr>
        <w:t>Formal Complaint</w:t>
      </w:r>
      <w:r w:rsidR="004565D1" w:rsidRPr="005E767C">
        <w:rPr>
          <w:rFonts w:ascii="Times New Roman" w:hAnsi="Times New Roman" w:cs="Times New Roman"/>
          <w:sz w:val="24"/>
          <w:szCs w:val="24"/>
        </w:rPr>
        <w:t>s</w:t>
      </w:r>
      <w:r w:rsidRPr="005E767C">
        <w:rPr>
          <w:rFonts w:ascii="Times New Roman" w:hAnsi="Times New Roman" w:cs="Times New Roman"/>
          <w:sz w:val="24"/>
          <w:szCs w:val="24"/>
        </w:rPr>
        <w:t xml:space="preserve"> with the Pennsylvania Public Utility Commission (Commission) against </w:t>
      </w:r>
      <w:r w:rsidR="005E618C" w:rsidRPr="005E767C">
        <w:rPr>
          <w:rFonts w:ascii="Times New Roman" w:hAnsi="Times New Roman" w:cs="Times New Roman"/>
          <w:sz w:val="24"/>
          <w:szCs w:val="24"/>
        </w:rPr>
        <w:t xml:space="preserve">Respondent </w:t>
      </w:r>
      <w:r w:rsidR="00F92C7C" w:rsidRPr="005E767C">
        <w:rPr>
          <w:rFonts w:ascii="Times New Roman" w:hAnsi="Times New Roman" w:cs="Times New Roman"/>
          <w:sz w:val="24"/>
          <w:szCs w:val="24"/>
        </w:rPr>
        <w:t>The Pittsburgh Water and Sewer Authority</w:t>
      </w:r>
      <w:r w:rsidRPr="005E767C">
        <w:rPr>
          <w:rFonts w:ascii="Times New Roman" w:hAnsi="Times New Roman" w:cs="Times New Roman"/>
          <w:sz w:val="24"/>
          <w:szCs w:val="24"/>
        </w:rPr>
        <w:t xml:space="preserve"> (</w:t>
      </w:r>
      <w:r w:rsidR="00701231" w:rsidRPr="005E767C">
        <w:rPr>
          <w:rFonts w:ascii="Times New Roman" w:hAnsi="Times New Roman" w:cs="Times New Roman"/>
          <w:sz w:val="24"/>
          <w:szCs w:val="24"/>
        </w:rPr>
        <w:t>P</w:t>
      </w:r>
      <w:r w:rsidR="00F92C7C" w:rsidRPr="005E767C">
        <w:rPr>
          <w:rFonts w:ascii="Times New Roman" w:hAnsi="Times New Roman" w:cs="Times New Roman"/>
          <w:sz w:val="24"/>
          <w:szCs w:val="24"/>
        </w:rPr>
        <w:t>WSA</w:t>
      </w:r>
      <w:r w:rsidR="009E42E1" w:rsidRPr="005E767C">
        <w:rPr>
          <w:rFonts w:ascii="Times New Roman" w:hAnsi="Times New Roman" w:cs="Times New Roman"/>
          <w:sz w:val="24"/>
          <w:szCs w:val="24"/>
        </w:rPr>
        <w:t xml:space="preserve"> or Authority</w:t>
      </w:r>
      <w:r w:rsidRPr="005E767C">
        <w:rPr>
          <w:rFonts w:ascii="Times New Roman" w:hAnsi="Times New Roman" w:cs="Times New Roman"/>
          <w:sz w:val="24"/>
          <w:szCs w:val="24"/>
        </w:rPr>
        <w:t>)</w:t>
      </w:r>
      <w:r w:rsidR="00FD46A5" w:rsidRPr="005E767C">
        <w:rPr>
          <w:rFonts w:ascii="Times New Roman" w:hAnsi="Times New Roman" w:cs="Times New Roman"/>
          <w:sz w:val="24"/>
          <w:szCs w:val="24"/>
        </w:rPr>
        <w:t xml:space="preserve"> at Dockets Nos. </w:t>
      </w:r>
      <w:r w:rsidR="00CC26F8" w:rsidRPr="005E767C">
        <w:rPr>
          <w:rFonts w:ascii="Times New Roman" w:hAnsi="Times New Roman" w:cs="Times New Roman"/>
          <w:sz w:val="24"/>
          <w:szCs w:val="24"/>
        </w:rPr>
        <w:t>C-2022-303</w:t>
      </w:r>
      <w:r w:rsidR="001A7434" w:rsidRPr="005E767C">
        <w:rPr>
          <w:rFonts w:ascii="Times New Roman" w:hAnsi="Times New Roman" w:cs="Times New Roman"/>
          <w:sz w:val="24"/>
          <w:szCs w:val="24"/>
        </w:rPr>
        <w:t>4935</w:t>
      </w:r>
      <w:r w:rsidR="00FC0F86" w:rsidRPr="005E767C">
        <w:rPr>
          <w:rFonts w:ascii="Times New Roman" w:hAnsi="Times New Roman" w:cs="Times New Roman"/>
          <w:sz w:val="24"/>
          <w:szCs w:val="24"/>
        </w:rPr>
        <w:t xml:space="preserve"> </w:t>
      </w:r>
      <w:r w:rsidR="00CC26F8" w:rsidRPr="005E767C">
        <w:rPr>
          <w:rFonts w:ascii="Times New Roman" w:hAnsi="Times New Roman" w:cs="Times New Roman"/>
          <w:sz w:val="24"/>
          <w:szCs w:val="24"/>
        </w:rPr>
        <w:t>and C-2022-303</w:t>
      </w:r>
      <w:r w:rsidR="00BF7FFB" w:rsidRPr="005E767C">
        <w:rPr>
          <w:rFonts w:ascii="Times New Roman" w:hAnsi="Times New Roman" w:cs="Times New Roman"/>
          <w:sz w:val="24"/>
          <w:szCs w:val="24"/>
        </w:rPr>
        <w:t>4934</w:t>
      </w:r>
      <w:r w:rsidR="0043247B" w:rsidRPr="005E767C">
        <w:rPr>
          <w:rFonts w:ascii="Times New Roman" w:hAnsi="Times New Roman" w:cs="Times New Roman"/>
          <w:sz w:val="24"/>
          <w:szCs w:val="24"/>
        </w:rPr>
        <w:t>,</w:t>
      </w:r>
      <w:r w:rsidR="00D05787" w:rsidRPr="005E767C">
        <w:rPr>
          <w:rFonts w:ascii="Times New Roman" w:hAnsi="Times New Roman" w:cs="Times New Roman"/>
          <w:sz w:val="24"/>
          <w:szCs w:val="24"/>
        </w:rPr>
        <w:t xml:space="preserve"> concerning </w:t>
      </w:r>
      <w:r w:rsidR="00BF7FFB" w:rsidRPr="005E767C">
        <w:rPr>
          <w:rFonts w:ascii="Times New Roman" w:hAnsi="Times New Roman" w:cs="Times New Roman"/>
          <w:sz w:val="24"/>
          <w:szCs w:val="24"/>
        </w:rPr>
        <w:t>the company’s</w:t>
      </w:r>
      <w:r w:rsidR="00D05787" w:rsidRPr="005E767C">
        <w:rPr>
          <w:rFonts w:ascii="Times New Roman" w:hAnsi="Times New Roman" w:cs="Times New Roman"/>
          <w:sz w:val="24"/>
          <w:szCs w:val="24"/>
        </w:rPr>
        <w:t xml:space="preserve"> water and wastewater</w:t>
      </w:r>
      <w:r w:rsidR="0048161B" w:rsidRPr="005E767C">
        <w:rPr>
          <w:rFonts w:ascii="Times New Roman" w:hAnsi="Times New Roman" w:cs="Times New Roman"/>
          <w:sz w:val="24"/>
          <w:szCs w:val="24"/>
        </w:rPr>
        <w:t>/sewer</w:t>
      </w:r>
      <w:r w:rsidR="00D05787" w:rsidRPr="005E767C">
        <w:rPr>
          <w:rFonts w:ascii="Times New Roman" w:hAnsi="Times New Roman" w:cs="Times New Roman"/>
          <w:sz w:val="24"/>
          <w:szCs w:val="24"/>
        </w:rPr>
        <w:t xml:space="preserve"> service</w:t>
      </w:r>
      <w:r w:rsidR="00327417" w:rsidRPr="005E767C">
        <w:rPr>
          <w:rFonts w:ascii="Times New Roman" w:hAnsi="Times New Roman" w:cs="Times New Roman"/>
          <w:sz w:val="24"/>
          <w:szCs w:val="24"/>
        </w:rPr>
        <w:t>.  The Complaints at the two dockets are identical</w:t>
      </w:r>
      <w:r w:rsidR="00523B09" w:rsidRPr="005E767C">
        <w:rPr>
          <w:rFonts w:ascii="Times New Roman" w:hAnsi="Times New Roman" w:cs="Times New Roman"/>
          <w:sz w:val="24"/>
          <w:szCs w:val="24"/>
        </w:rPr>
        <w:t xml:space="preserve"> (</w:t>
      </w:r>
      <w:r w:rsidR="00962EDC" w:rsidRPr="005E767C">
        <w:rPr>
          <w:rFonts w:ascii="Times New Roman" w:hAnsi="Times New Roman" w:cs="Times New Roman"/>
          <w:sz w:val="24"/>
          <w:szCs w:val="24"/>
        </w:rPr>
        <w:t>collectively</w:t>
      </w:r>
      <w:r w:rsidR="00E14A17" w:rsidRPr="005E767C">
        <w:rPr>
          <w:rFonts w:ascii="Times New Roman" w:hAnsi="Times New Roman" w:cs="Times New Roman"/>
          <w:sz w:val="24"/>
          <w:szCs w:val="24"/>
        </w:rPr>
        <w:t xml:space="preserve"> </w:t>
      </w:r>
      <w:r w:rsidR="00AE28AF" w:rsidRPr="005E767C">
        <w:rPr>
          <w:rFonts w:ascii="Times New Roman" w:hAnsi="Times New Roman" w:cs="Times New Roman"/>
          <w:sz w:val="24"/>
          <w:szCs w:val="24"/>
        </w:rPr>
        <w:t xml:space="preserve">referred to in the singular as the </w:t>
      </w:r>
      <w:r w:rsidR="00523B09" w:rsidRPr="005E767C">
        <w:rPr>
          <w:rFonts w:ascii="Times New Roman" w:hAnsi="Times New Roman" w:cs="Times New Roman"/>
          <w:sz w:val="24"/>
          <w:szCs w:val="24"/>
        </w:rPr>
        <w:t>Complaint</w:t>
      </w:r>
      <w:r w:rsidR="00295629" w:rsidRPr="005E767C">
        <w:rPr>
          <w:rFonts w:ascii="Times New Roman" w:hAnsi="Times New Roman" w:cs="Times New Roman"/>
          <w:sz w:val="24"/>
          <w:szCs w:val="24"/>
        </w:rPr>
        <w:t>)</w:t>
      </w:r>
      <w:r w:rsidR="00523B09" w:rsidRPr="005E767C">
        <w:rPr>
          <w:rFonts w:ascii="Times New Roman" w:hAnsi="Times New Roman" w:cs="Times New Roman"/>
          <w:sz w:val="24"/>
          <w:szCs w:val="24"/>
        </w:rPr>
        <w:t xml:space="preserve">. </w:t>
      </w:r>
      <w:r w:rsidR="008F453E" w:rsidRPr="005E767C">
        <w:rPr>
          <w:rFonts w:ascii="Times New Roman" w:hAnsi="Times New Roman" w:cs="Times New Roman"/>
          <w:sz w:val="24"/>
          <w:szCs w:val="24"/>
        </w:rPr>
        <w:t xml:space="preserve"> </w:t>
      </w:r>
      <w:r w:rsidR="00605EB2" w:rsidRPr="005E767C">
        <w:rPr>
          <w:rFonts w:ascii="Times New Roman" w:hAnsi="Times New Roman" w:cs="Times New Roman"/>
          <w:sz w:val="24"/>
          <w:szCs w:val="24"/>
        </w:rPr>
        <w:t xml:space="preserve">On the Commission’s standard </w:t>
      </w:r>
      <w:r w:rsidR="001009F8" w:rsidRPr="005E767C">
        <w:rPr>
          <w:rFonts w:ascii="Times New Roman" w:hAnsi="Times New Roman" w:cs="Times New Roman"/>
          <w:sz w:val="24"/>
          <w:szCs w:val="24"/>
        </w:rPr>
        <w:t>form</w:t>
      </w:r>
      <w:r w:rsidR="00512A36" w:rsidRPr="005E767C">
        <w:rPr>
          <w:rFonts w:ascii="Times New Roman" w:hAnsi="Times New Roman" w:cs="Times New Roman"/>
          <w:sz w:val="24"/>
          <w:szCs w:val="24"/>
        </w:rPr>
        <w:t xml:space="preserve">, </w:t>
      </w:r>
      <w:r w:rsidR="00086860" w:rsidRPr="005E767C">
        <w:rPr>
          <w:rFonts w:ascii="Times New Roman" w:hAnsi="Times New Roman" w:cs="Times New Roman"/>
          <w:sz w:val="24"/>
          <w:szCs w:val="24"/>
        </w:rPr>
        <w:t xml:space="preserve"> DevCo checked the following boxes as the </w:t>
      </w:r>
      <w:r w:rsidR="00874285" w:rsidRPr="005E767C">
        <w:rPr>
          <w:rFonts w:ascii="Times New Roman" w:hAnsi="Times New Roman" w:cs="Times New Roman"/>
          <w:sz w:val="24"/>
          <w:szCs w:val="24"/>
        </w:rPr>
        <w:t xml:space="preserve">reasons for the company’s Complaint: </w:t>
      </w:r>
      <w:r w:rsidR="007A0B72" w:rsidRPr="005E767C">
        <w:rPr>
          <w:rFonts w:ascii="Times New Roman" w:hAnsi="Times New Roman" w:cs="Times New Roman"/>
          <w:sz w:val="24"/>
          <w:szCs w:val="24"/>
        </w:rPr>
        <w:t xml:space="preserve">1) </w:t>
      </w:r>
      <w:r w:rsidR="008A3A5F" w:rsidRPr="005E767C">
        <w:rPr>
          <w:rFonts w:ascii="Times New Roman" w:hAnsi="Times New Roman" w:cs="Times New Roman"/>
          <w:sz w:val="24"/>
          <w:szCs w:val="24"/>
        </w:rPr>
        <w:t xml:space="preserve">The utility is </w:t>
      </w:r>
      <w:r w:rsidR="00DC4BDC" w:rsidRPr="005E767C">
        <w:rPr>
          <w:rFonts w:ascii="Times New Roman" w:hAnsi="Times New Roman" w:cs="Times New Roman"/>
          <w:sz w:val="24"/>
          <w:szCs w:val="24"/>
        </w:rPr>
        <w:t xml:space="preserve">threatening to shut off </w:t>
      </w:r>
      <w:r w:rsidR="008A3A5F" w:rsidRPr="005E767C">
        <w:rPr>
          <w:rFonts w:ascii="Times New Roman" w:hAnsi="Times New Roman" w:cs="Times New Roman"/>
          <w:sz w:val="24"/>
          <w:szCs w:val="24"/>
        </w:rPr>
        <w:t>my</w:t>
      </w:r>
      <w:r w:rsidR="00DC4BDC" w:rsidRPr="005E767C">
        <w:rPr>
          <w:rFonts w:ascii="Times New Roman" w:hAnsi="Times New Roman" w:cs="Times New Roman"/>
          <w:sz w:val="24"/>
          <w:szCs w:val="24"/>
        </w:rPr>
        <w:t xml:space="preserve"> service or has alre</w:t>
      </w:r>
      <w:r w:rsidR="00FD4013" w:rsidRPr="005E767C">
        <w:rPr>
          <w:rFonts w:ascii="Times New Roman" w:hAnsi="Times New Roman" w:cs="Times New Roman"/>
          <w:sz w:val="24"/>
          <w:szCs w:val="24"/>
        </w:rPr>
        <w:t>a</w:t>
      </w:r>
      <w:r w:rsidR="006E116B" w:rsidRPr="005E767C">
        <w:rPr>
          <w:rFonts w:ascii="Times New Roman" w:hAnsi="Times New Roman" w:cs="Times New Roman"/>
          <w:sz w:val="24"/>
          <w:szCs w:val="24"/>
        </w:rPr>
        <w:t>dy sh</w:t>
      </w:r>
      <w:r w:rsidR="008F453E" w:rsidRPr="005E767C">
        <w:rPr>
          <w:rFonts w:ascii="Times New Roman" w:hAnsi="Times New Roman" w:cs="Times New Roman"/>
          <w:sz w:val="24"/>
          <w:szCs w:val="24"/>
        </w:rPr>
        <w:t>u</w:t>
      </w:r>
      <w:r w:rsidR="006E116B" w:rsidRPr="005E767C">
        <w:rPr>
          <w:rFonts w:ascii="Times New Roman" w:hAnsi="Times New Roman" w:cs="Times New Roman"/>
          <w:sz w:val="24"/>
          <w:szCs w:val="24"/>
        </w:rPr>
        <w:t xml:space="preserve">t off </w:t>
      </w:r>
      <w:r w:rsidR="00344785" w:rsidRPr="005E767C">
        <w:rPr>
          <w:rFonts w:ascii="Times New Roman" w:hAnsi="Times New Roman" w:cs="Times New Roman"/>
          <w:sz w:val="24"/>
          <w:szCs w:val="24"/>
        </w:rPr>
        <w:t>my</w:t>
      </w:r>
      <w:r w:rsidR="006E116B" w:rsidRPr="005E767C">
        <w:rPr>
          <w:rFonts w:ascii="Times New Roman" w:hAnsi="Times New Roman" w:cs="Times New Roman"/>
          <w:sz w:val="24"/>
          <w:szCs w:val="24"/>
        </w:rPr>
        <w:t xml:space="preserve"> service; 2) </w:t>
      </w:r>
      <w:r w:rsidR="00344785" w:rsidRPr="005E767C">
        <w:rPr>
          <w:rFonts w:ascii="Times New Roman" w:hAnsi="Times New Roman" w:cs="Times New Roman"/>
          <w:sz w:val="24"/>
          <w:szCs w:val="24"/>
        </w:rPr>
        <w:t>I w</w:t>
      </w:r>
      <w:r w:rsidR="006E116B" w:rsidRPr="005E767C">
        <w:rPr>
          <w:rFonts w:ascii="Times New Roman" w:hAnsi="Times New Roman" w:cs="Times New Roman"/>
          <w:sz w:val="24"/>
          <w:szCs w:val="24"/>
        </w:rPr>
        <w:t>ould like a payment agreement</w:t>
      </w:r>
      <w:r w:rsidR="001720DA" w:rsidRPr="005E767C">
        <w:rPr>
          <w:rFonts w:ascii="Times New Roman" w:hAnsi="Times New Roman" w:cs="Times New Roman"/>
          <w:sz w:val="24"/>
          <w:szCs w:val="24"/>
        </w:rPr>
        <w:t xml:space="preserve">; and 3) </w:t>
      </w:r>
      <w:r w:rsidR="00344785" w:rsidRPr="005E767C">
        <w:rPr>
          <w:rFonts w:ascii="Times New Roman" w:hAnsi="Times New Roman" w:cs="Times New Roman"/>
          <w:sz w:val="24"/>
          <w:szCs w:val="24"/>
        </w:rPr>
        <w:t>I</w:t>
      </w:r>
      <w:r w:rsidR="001720DA" w:rsidRPr="005E767C">
        <w:rPr>
          <w:rFonts w:ascii="Times New Roman" w:hAnsi="Times New Roman" w:cs="Times New Roman"/>
          <w:sz w:val="24"/>
          <w:szCs w:val="24"/>
        </w:rPr>
        <w:t>ncorrect charge</w:t>
      </w:r>
      <w:r w:rsidR="00FD4013" w:rsidRPr="005E767C">
        <w:rPr>
          <w:rFonts w:ascii="Times New Roman" w:hAnsi="Times New Roman" w:cs="Times New Roman"/>
          <w:sz w:val="24"/>
          <w:szCs w:val="24"/>
        </w:rPr>
        <w:t xml:space="preserve">s </w:t>
      </w:r>
      <w:r w:rsidR="00344785" w:rsidRPr="005E767C">
        <w:rPr>
          <w:rFonts w:ascii="Times New Roman" w:hAnsi="Times New Roman" w:cs="Times New Roman"/>
          <w:sz w:val="24"/>
          <w:szCs w:val="24"/>
        </w:rPr>
        <w:t xml:space="preserve">are </w:t>
      </w:r>
      <w:r w:rsidR="00FA608E" w:rsidRPr="005E767C">
        <w:rPr>
          <w:rFonts w:ascii="Times New Roman" w:hAnsi="Times New Roman" w:cs="Times New Roman"/>
          <w:sz w:val="24"/>
          <w:szCs w:val="24"/>
        </w:rPr>
        <w:t xml:space="preserve">on </w:t>
      </w:r>
      <w:r w:rsidR="00344785" w:rsidRPr="005E767C">
        <w:rPr>
          <w:rFonts w:ascii="Times New Roman" w:hAnsi="Times New Roman" w:cs="Times New Roman"/>
          <w:sz w:val="24"/>
          <w:szCs w:val="24"/>
        </w:rPr>
        <w:t>my</w:t>
      </w:r>
      <w:r w:rsidR="001720DA" w:rsidRPr="005E767C">
        <w:rPr>
          <w:rFonts w:ascii="Times New Roman" w:hAnsi="Times New Roman" w:cs="Times New Roman"/>
          <w:sz w:val="24"/>
          <w:szCs w:val="24"/>
        </w:rPr>
        <w:t xml:space="preserve"> bill.</w:t>
      </w:r>
      <w:r w:rsidR="001452DF" w:rsidRPr="005E767C">
        <w:rPr>
          <w:rFonts w:ascii="Times New Roman" w:hAnsi="Times New Roman" w:cs="Times New Roman"/>
          <w:sz w:val="24"/>
          <w:szCs w:val="24"/>
        </w:rPr>
        <w:t xml:space="preserve">  </w:t>
      </w:r>
      <w:r w:rsidR="001521AF" w:rsidRPr="005E767C">
        <w:rPr>
          <w:rFonts w:ascii="Times New Roman" w:hAnsi="Times New Roman" w:cs="Times New Roman"/>
          <w:sz w:val="24"/>
          <w:szCs w:val="24"/>
        </w:rPr>
        <w:t xml:space="preserve">Complaint ¶ 4.  </w:t>
      </w:r>
      <w:r w:rsidR="008022EA" w:rsidRPr="005E767C">
        <w:rPr>
          <w:rFonts w:ascii="Times New Roman" w:hAnsi="Times New Roman" w:cs="Times New Roman"/>
          <w:sz w:val="24"/>
          <w:szCs w:val="24"/>
        </w:rPr>
        <w:t>In an attachment to the Complaint</w:t>
      </w:r>
      <w:r w:rsidR="00813952" w:rsidRPr="005E767C">
        <w:rPr>
          <w:rFonts w:ascii="Times New Roman" w:hAnsi="Times New Roman" w:cs="Times New Roman"/>
          <w:sz w:val="24"/>
          <w:szCs w:val="24"/>
        </w:rPr>
        <w:t xml:space="preserve">, DevCo alleges as follows. </w:t>
      </w:r>
    </w:p>
    <w:p w14:paraId="5E4F10AB" w14:textId="77777777" w:rsidR="007C349B" w:rsidRPr="005E767C" w:rsidRDefault="007C349B" w:rsidP="00C07891">
      <w:pPr>
        <w:spacing w:line="360" w:lineRule="auto"/>
        <w:ind w:firstLine="1440"/>
        <w:rPr>
          <w:rFonts w:ascii="Times New Roman" w:hAnsi="Times New Roman" w:cs="Times New Roman"/>
          <w:sz w:val="24"/>
          <w:szCs w:val="24"/>
        </w:rPr>
      </w:pPr>
    </w:p>
    <w:p w14:paraId="474ED781" w14:textId="724E701E" w:rsidR="005C0F56" w:rsidRPr="005E767C" w:rsidRDefault="00AE1B0A" w:rsidP="00AE1B0A">
      <w:pPr>
        <w:ind w:left="1440" w:right="720"/>
        <w:rPr>
          <w:rFonts w:ascii="Times New Roman" w:hAnsi="Times New Roman" w:cs="Times New Roman"/>
          <w:sz w:val="24"/>
          <w:szCs w:val="24"/>
        </w:rPr>
      </w:pPr>
      <w:r w:rsidRPr="005E767C">
        <w:rPr>
          <w:rFonts w:ascii="Times New Roman" w:hAnsi="Times New Roman" w:cs="Times New Roman"/>
          <w:sz w:val="24"/>
          <w:szCs w:val="24"/>
        </w:rPr>
        <w:t xml:space="preserve">At all times material hereto, the sole occupant of the property </w:t>
      </w:r>
      <w:r w:rsidR="002158B4" w:rsidRPr="005E767C">
        <w:rPr>
          <w:rFonts w:ascii="Times New Roman" w:hAnsi="Times New Roman" w:cs="Times New Roman"/>
          <w:sz w:val="24"/>
          <w:szCs w:val="24"/>
        </w:rPr>
        <w:t xml:space="preserve">in question was a dine-in restaurant know as Nakama Japanese Steakhouse &amp; </w:t>
      </w:r>
      <w:r w:rsidR="00FA608E" w:rsidRPr="005E767C">
        <w:rPr>
          <w:rFonts w:ascii="Times New Roman" w:hAnsi="Times New Roman" w:cs="Times New Roman"/>
          <w:sz w:val="24"/>
          <w:szCs w:val="24"/>
        </w:rPr>
        <w:t>S</w:t>
      </w:r>
      <w:r w:rsidR="002158B4" w:rsidRPr="005E767C">
        <w:rPr>
          <w:rFonts w:ascii="Times New Roman" w:hAnsi="Times New Roman" w:cs="Times New Roman"/>
          <w:sz w:val="24"/>
          <w:szCs w:val="24"/>
        </w:rPr>
        <w:t>ushi Bar</w:t>
      </w:r>
      <w:r w:rsidR="00914D8B" w:rsidRPr="005E767C">
        <w:rPr>
          <w:rFonts w:ascii="Times New Roman" w:hAnsi="Times New Roman" w:cs="Times New Roman"/>
          <w:sz w:val="24"/>
          <w:szCs w:val="24"/>
        </w:rPr>
        <w:t xml:space="preserve"> (“the Restaurant”). </w:t>
      </w:r>
      <w:r w:rsidR="00FA608E" w:rsidRPr="005E767C">
        <w:rPr>
          <w:rFonts w:ascii="Times New Roman" w:hAnsi="Times New Roman" w:cs="Times New Roman"/>
          <w:sz w:val="24"/>
          <w:szCs w:val="24"/>
        </w:rPr>
        <w:t xml:space="preserve"> </w:t>
      </w:r>
      <w:r w:rsidR="00914D8B" w:rsidRPr="005E767C">
        <w:rPr>
          <w:rFonts w:ascii="Times New Roman" w:hAnsi="Times New Roman" w:cs="Times New Roman"/>
          <w:sz w:val="24"/>
          <w:szCs w:val="24"/>
        </w:rPr>
        <w:t xml:space="preserve">PWSA asserts that </w:t>
      </w:r>
      <w:r w:rsidR="001948AA" w:rsidRPr="005E767C">
        <w:rPr>
          <w:rFonts w:ascii="Times New Roman" w:hAnsi="Times New Roman" w:cs="Times New Roman"/>
          <w:sz w:val="24"/>
          <w:szCs w:val="24"/>
        </w:rPr>
        <w:t>the</w:t>
      </w:r>
      <w:r w:rsidR="00914D8B" w:rsidRPr="005E767C">
        <w:rPr>
          <w:rFonts w:ascii="Times New Roman" w:hAnsi="Times New Roman" w:cs="Times New Roman"/>
          <w:sz w:val="24"/>
          <w:szCs w:val="24"/>
        </w:rPr>
        <w:t xml:space="preserve"> </w:t>
      </w:r>
      <w:r w:rsidR="001948AA" w:rsidRPr="005E767C">
        <w:rPr>
          <w:rFonts w:ascii="Times New Roman" w:hAnsi="Times New Roman" w:cs="Times New Roman"/>
          <w:sz w:val="24"/>
          <w:szCs w:val="24"/>
        </w:rPr>
        <w:t>meter</w:t>
      </w:r>
      <w:r w:rsidR="00914D8B" w:rsidRPr="005E767C">
        <w:rPr>
          <w:rFonts w:ascii="Times New Roman" w:hAnsi="Times New Roman" w:cs="Times New Roman"/>
          <w:sz w:val="24"/>
          <w:szCs w:val="24"/>
        </w:rPr>
        <w:t xml:space="preserve"> located at the property was non-functioning or non-reporting from 3/25/2015 to 8/16/2021</w:t>
      </w:r>
      <w:r w:rsidR="001948AA" w:rsidRPr="005E767C">
        <w:rPr>
          <w:rFonts w:ascii="Times New Roman" w:hAnsi="Times New Roman" w:cs="Times New Roman"/>
          <w:sz w:val="24"/>
          <w:szCs w:val="24"/>
        </w:rPr>
        <w:t xml:space="preserve">. As a result, PWSA asserts that there was a </w:t>
      </w:r>
      <w:r w:rsidR="002238B6" w:rsidRPr="005E767C">
        <w:rPr>
          <w:rFonts w:ascii="Times New Roman" w:hAnsi="Times New Roman" w:cs="Times New Roman"/>
          <w:sz w:val="24"/>
          <w:szCs w:val="24"/>
        </w:rPr>
        <w:t>zero</w:t>
      </w:r>
      <w:r w:rsidR="00571752" w:rsidRPr="005E767C">
        <w:rPr>
          <w:rFonts w:ascii="Times New Roman" w:hAnsi="Times New Roman" w:cs="Times New Roman"/>
          <w:sz w:val="24"/>
          <w:szCs w:val="24"/>
        </w:rPr>
        <w:t>-</w:t>
      </w:r>
      <w:r w:rsidR="002238B6" w:rsidRPr="005E767C">
        <w:rPr>
          <w:rFonts w:ascii="Times New Roman" w:hAnsi="Times New Roman" w:cs="Times New Roman"/>
          <w:sz w:val="24"/>
          <w:szCs w:val="24"/>
        </w:rPr>
        <w:t>consumption</w:t>
      </w:r>
      <w:r w:rsidR="001948AA" w:rsidRPr="005E767C">
        <w:rPr>
          <w:rFonts w:ascii="Times New Roman" w:hAnsi="Times New Roman" w:cs="Times New Roman"/>
          <w:sz w:val="24"/>
          <w:szCs w:val="24"/>
        </w:rPr>
        <w:t xml:space="preserve"> period during that time for which the Complainant was not charged for services.</w:t>
      </w:r>
    </w:p>
    <w:p w14:paraId="7D752917" w14:textId="12B64E58" w:rsidR="006238FD" w:rsidRPr="005E767C" w:rsidRDefault="006238FD" w:rsidP="00AE1B0A">
      <w:pPr>
        <w:ind w:left="1440" w:right="720"/>
        <w:rPr>
          <w:rFonts w:ascii="Times New Roman" w:hAnsi="Times New Roman" w:cs="Times New Roman"/>
          <w:sz w:val="24"/>
          <w:szCs w:val="24"/>
        </w:rPr>
      </w:pPr>
    </w:p>
    <w:p w14:paraId="76E84A86" w14:textId="07A110A9" w:rsidR="006238FD" w:rsidRPr="005E767C" w:rsidRDefault="006238FD" w:rsidP="00AE1B0A">
      <w:pPr>
        <w:ind w:left="1440" w:right="720"/>
        <w:rPr>
          <w:rFonts w:ascii="Times New Roman" w:hAnsi="Times New Roman" w:cs="Times New Roman"/>
          <w:sz w:val="24"/>
          <w:szCs w:val="24"/>
        </w:rPr>
      </w:pPr>
      <w:r w:rsidRPr="005E767C">
        <w:rPr>
          <w:rFonts w:ascii="Times New Roman" w:hAnsi="Times New Roman" w:cs="Times New Roman"/>
          <w:sz w:val="24"/>
          <w:szCs w:val="24"/>
        </w:rPr>
        <w:t>PWS</w:t>
      </w:r>
      <w:r w:rsidR="00B34372" w:rsidRPr="005E767C">
        <w:rPr>
          <w:rFonts w:ascii="Times New Roman" w:hAnsi="Times New Roman" w:cs="Times New Roman"/>
          <w:sz w:val="24"/>
          <w:szCs w:val="24"/>
        </w:rPr>
        <w:t>A</w:t>
      </w:r>
      <w:r w:rsidRPr="005E767C">
        <w:rPr>
          <w:rFonts w:ascii="Times New Roman" w:hAnsi="Times New Roman" w:cs="Times New Roman"/>
          <w:sz w:val="24"/>
          <w:szCs w:val="24"/>
        </w:rPr>
        <w:t xml:space="preserve"> assessed Complainant the sum of $55,150.14 representing previously unbilled water, wastewat</w:t>
      </w:r>
      <w:r w:rsidR="003E63CD" w:rsidRPr="005E767C">
        <w:rPr>
          <w:rFonts w:ascii="Times New Roman" w:hAnsi="Times New Roman" w:cs="Times New Roman"/>
          <w:sz w:val="24"/>
          <w:szCs w:val="24"/>
        </w:rPr>
        <w:t>er</w:t>
      </w:r>
      <w:r w:rsidRPr="005E767C">
        <w:rPr>
          <w:rFonts w:ascii="Times New Roman" w:hAnsi="Times New Roman" w:cs="Times New Roman"/>
          <w:sz w:val="24"/>
          <w:szCs w:val="24"/>
        </w:rPr>
        <w:t xml:space="preserve"> conveyance and sewage tre</w:t>
      </w:r>
      <w:r w:rsidR="003E63CD" w:rsidRPr="005E767C">
        <w:rPr>
          <w:rFonts w:ascii="Times New Roman" w:hAnsi="Times New Roman" w:cs="Times New Roman"/>
          <w:sz w:val="24"/>
          <w:szCs w:val="24"/>
        </w:rPr>
        <w:t>at</w:t>
      </w:r>
      <w:r w:rsidRPr="005E767C">
        <w:rPr>
          <w:rFonts w:ascii="Times New Roman" w:hAnsi="Times New Roman" w:cs="Times New Roman"/>
          <w:sz w:val="24"/>
          <w:szCs w:val="24"/>
        </w:rPr>
        <w:t>ment for service for th</w:t>
      </w:r>
      <w:r w:rsidR="003E63CD" w:rsidRPr="005E767C">
        <w:rPr>
          <w:rFonts w:ascii="Times New Roman" w:hAnsi="Times New Roman" w:cs="Times New Roman"/>
          <w:sz w:val="24"/>
          <w:szCs w:val="24"/>
        </w:rPr>
        <w:t>e</w:t>
      </w:r>
      <w:r w:rsidRPr="005E767C">
        <w:rPr>
          <w:rFonts w:ascii="Times New Roman" w:hAnsi="Times New Roman" w:cs="Times New Roman"/>
          <w:sz w:val="24"/>
          <w:szCs w:val="24"/>
        </w:rPr>
        <w:t xml:space="preserve"> intervening perio</w:t>
      </w:r>
      <w:r w:rsidR="003E63CD" w:rsidRPr="005E767C">
        <w:rPr>
          <w:rFonts w:ascii="Times New Roman" w:hAnsi="Times New Roman" w:cs="Times New Roman"/>
          <w:sz w:val="24"/>
          <w:szCs w:val="24"/>
        </w:rPr>
        <w:t>d</w:t>
      </w:r>
      <w:r w:rsidRPr="005E767C">
        <w:rPr>
          <w:rFonts w:ascii="Times New Roman" w:hAnsi="Times New Roman" w:cs="Times New Roman"/>
          <w:sz w:val="24"/>
          <w:szCs w:val="24"/>
        </w:rPr>
        <w:t>.</w:t>
      </w:r>
      <w:r w:rsidR="008D5439" w:rsidRPr="005E767C">
        <w:rPr>
          <w:rFonts w:ascii="Times New Roman" w:hAnsi="Times New Roman" w:cs="Times New Roman"/>
          <w:sz w:val="24"/>
          <w:szCs w:val="24"/>
        </w:rPr>
        <w:t xml:space="preserve"> The assessment was based on an </w:t>
      </w:r>
      <w:r w:rsidR="008D5439" w:rsidRPr="005E767C">
        <w:rPr>
          <w:rFonts w:ascii="Times New Roman" w:hAnsi="Times New Roman" w:cs="Times New Roman"/>
          <w:sz w:val="24"/>
          <w:szCs w:val="24"/>
        </w:rPr>
        <w:lastRenderedPageBreak/>
        <w:t>estimated average monthly consumption of 56,000 gallons by</w:t>
      </w:r>
      <w:r w:rsidR="0008020F" w:rsidRPr="005E767C">
        <w:rPr>
          <w:rFonts w:ascii="Times New Roman" w:hAnsi="Times New Roman" w:cs="Times New Roman"/>
          <w:sz w:val="24"/>
          <w:szCs w:val="24"/>
        </w:rPr>
        <w:t xml:space="preserve"> </w:t>
      </w:r>
      <w:r w:rsidR="008D5439" w:rsidRPr="005E767C">
        <w:rPr>
          <w:rFonts w:ascii="Times New Roman" w:hAnsi="Times New Roman" w:cs="Times New Roman"/>
          <w:sz w:val="24"/>
          <w:szCs w:val="24"/>
        </w:rPr>
        <w:t>using the nearest full meter reading period immediately preceding the period prior to 3/25/2015 (the  “Referenced Consumption Period”</w:t>
      </w:r>
      <w:r w:rsidR="0008020F" w:rsidRPr="005E767C">
        <w:rPr>
          <w:rFonts w:ascii="Times New Roman" w:hAnsi="Times New Roman" w:cs="Times New Roman"/>
          <w:sz w:val="24"/>
          <w:szCs w:val="24"/>
        </w:rPr>
        <w:t>).</w:t>
      </w:r>
    </w:p>
    <w:p w14:paraId="72E836A6" w14:textId="5185622F" w:rsidR="0008020F" w:rsidRPr="005E767C" w:rsidRDefault="0008020F" w:rsidP="00AE1B0A">
      <w:pPr>
        <w:ind w:left="1440" w:right="720"/>
        <w:rPr>
          <w:rFonts w:ascii="Times New Roman" w:hAnsi="Times New Roman" w:cs="Times New Roman"/>
          <w:sz w:val="24"/>
          <w:szCs w:val="24"/>
        </w:rPr>
      </w:pPr>
    </w:p>
    <w:p w14:paraId="051483DD" w14:textId="439C71B0" w:rsidR="0008020F" w:rsidRPr="005E767C" w:rsidRDefault="003A5D6C" w:rsidP="00AE1B0A">
      <w:pPr>
        <w:ind w:left="1440" w:right="720"/>
        <w:rPr>
          <w:rFonts w:ascii="Times New Roman" w:hAnsi="Times New Roman" w:cs="Times New Roman"/>
          <w:sz w:val="24"/>
          <w:szCs w:val="24"/>
        </w:rPr>
      </w:pPr>
      <w:r w:rsidRPr="005E767C">
        <w:rPr>
          <w:rFonts w:ascii="Times New Roman" w:hAnsi="Times New Roman" w:cs="Times New Roman"/>
          <w:sz w:val="24"/>
          <w:szCs w:val="24"/>
        </w:rPr>
        <w:t xml:space="preserve">Complainant believes this assessment is too high, </w:t>
      </w:r>
      <w:r w:rsidR="007224C9" w:rsidRPr="005E767C">
        <w:rPr>
          <w:rFonts w:ascii="Times New Roman" w:hAnsi="Times New Roman" w:cs="Times New Roman"/>
          <w:sz w:val="24"/>
          <w:szCs w:val="24"/>
        </w:rPr>
        <w:t>based upon faulty reasoning and results in an excessive billing amount.  The</w:t>
      </w:r>
      <w:r w:rsidR="004C1BDA" w:rsidRPr="005E767C">
        <w:rPr>
          <w:rFonts w:ascii="Times New Roman" w:hAnsi="Times New Roman" w:cs="Times New Roman"/>
          <w:sz w:val="24"/>
          <w:szCs w:val="24"/>
        </w:rPr>
        <w:t xml:space="preserve"> </w:t>
      </w:r>
      <w:r w:rsidR="00571752" w:rsidRPr="005E767C">
        <w:rPr>
          <w:rFonts w:ascii="Times New Roman" w:hAnsi="Times New Roman" w:cs="Times New Roman"/>
          <w:sz w:val="24"/>
          <w:szCs w:val="24"/>
        </w:rPr>
        <w:t>zero-consumption</w:t>
      </w:r>
      <w:r w:rsidR="004C1BDA" w:rsidRPr="005E767C">
        <w:rPr>
          <w:rFonts w:ascii="Times New Roman" w:hAnsi="Times New Roman" w:cs="Times New Roman"/>
          <w:sz w:val="24"/>
          <w:szCs w:val="24"/>
        </w:rPr>
        <w:t xml:space="preserve"> perio</w:t>
      </w:r>
      <w:r w:rsidR="00BC2EBE" w:rsidRPr="005E767C">
        <w:rPr>
          <w:rFonts w:ascii="Times New Roman" w:hAnsi="Times New Roman" w:cs="Times New Roman"/>
          <w:sz w:val="24"/>
          <w:szCs w:val="24"/>
        </w:rPr>
        <w:t>d</w:t>
      </w:r>
      <w:r w:rsidR="004C1BDA" w:rsidRPr="005E767C">
        <w:rPr>
          <w:rFonts w:ascii="Times New Roman" w:hAnsi="Times New Roman" w:cs="Times New Roman"/>
          <w:sz w:val="24"/>
          <w:szCs w:val="24"/>
        </w:rPr>
        <w:t xml:space="preserve"> represented by this billed amount includes a substantial period of</w:t>
      </w:r>
      <w:r w:rsidR="00BC2EBE" w:rsidRPr="005E767C">
        <w:rPr>
          <w:rFonts w:ascii="Times New Roman" w:hAnsi="Times New Roman" w:cs="Times New Roman"/>
          <w:sz w:val="24"/>
          <w:szCs w:val="24"/>
        </w:rPr>
        <w:t xml:space="preserve"> </w:t>
      </w:r>
      <w:r w:rsidR="004C1BDA" w:rsidRPr="005E767C">
        <w:rPr>
          <w:rFonts w:ascii="Times New Roman" w:hAnsi="Times New Roman" w:cs="Times New Roman"/>
          <w:sz w:val="24"/>
          <w:szCs w:val="24"/>
        </w:rPr>
        <w:t>time during which the Restaurant w</w:t>
      </w:r>
      <w:r w:rsidR="00742830" w:rsidRPr="005E767C">
        <w:rPr>
          <w:rFonts w:ascii="Times New Roman" w:hAnsi="Times New Roman" w:cs="Times New Roman"/>
          <w:sz w:val="24"/>
          <w:szCs w:val="24"/>
        </w:rPr>
        <w:t>as either totally shut down due to COVID-19 restrictions</w:t>
      </w:r>
      <w:r w:rsidR="00BC2EBE" w:rsidRPr="005E767C">
        <w:rPr>
          <w:rFonts w:ascii="Times New Roman" w:hAnsi="Times New Roman" w:cs="Times New Roman"/>
          <w:sz w:val="24"/>
          <w:szCs w:val="24"/>
        </w:rPr>
        <w:t xml:space="preserve"> </w:t>
      </w:r>
      <w:r w:rsidR="00742830" w:rsidRPr="005E767C">
        <w:rPr>
          <w:rFonts w:ascii="Times New Roman" w:hAnsi="Times New Roman" w:cs="Times New Roman"/>
          <w:sz w:val="24"/>
          <w:szCs w:val="24"/>
        </w:rPr>
        <w:t xml:space="preserve">issued by Gov. Wolf, the Mayor of the City </w:t>
      </w:r>
      <w:r w:rsidR="00DD784D" w:rsidRPr="005E767C">
        <w:rPr>
          <w:rFonts w:ascii="Times New Roman" w:hAnsi="Times New Roman" w:cs="Times New Roman"/>
          <w:sz w:val="24"/>
          <w:szCs w:val="24"/>
        </w:rPr>
        <w:t>of Pittsburgh</w:t>
      </w:r>
      <w:r w:rsidR="00BC2EBE" w:rsidRPr="005E767C">
        <w:rPr>
          <w:rFonts w:ascii="Times New Roman" w:hAnsi="Times New Roman" w:cs="Times New Roman"/>
          <w:sz w:val="24"/>
          <w:szCs w:val="24"/>
        </w:rPr>
        <w:t>,</w:t>
      </w:r>
      <w:r w:rsidR="00DD784D" w:rsidRPr="005E767C">
        <w:rPr>
          <w:rFonts w:ascii="Times New Roman" w:hAnsi="Times New Roman" w:cs="Times New Roman"/>
          <w:sz w:val="24"/>
          <w:szCs w:val="24"/>
        </w:rPr>
        <w:t xml:space="preserve"> or the Allegheny County Health Departing, beginning on 3/19/20.</w:t>
      </w:r>
      <w:r w:rsidR="00453FE1" w:rsidRPr="005E767C">
        <w:rPr>
          <w:rFonts w:ascii="Times New Roman" w:hAnsi="Times New Roman" w:cs="Times New Roman"/>
          <w:sz w:val="24"/>
          <w:szCs w:val="24"/>
        </w:rPr>
        <w:t xml:space="preserve"> </w:t>
      </w:r>
      <w:r w:rsidR="00DD784D" w:rsidRPr="005E767C">
        <w:rPr>
          <w:rFonts w:ascii="Times New Roman" w:hAnsi="Times New Roman" w:cs="Times New Roman"/>
          <w:sz w:val="24"/>
          <w:szCs w:val="24"/>
        </w:rPr>
        <w:t>.</w:t>
      </w:r>
      <w:r w:rsidR="00453FE1" w:rsidRPr="005E767C">
        <w:rPr>
          <w:rFonts w:ascii="Times New Roman" w:hAnsi="Times New Roman" w:cs="Times New Roman"/>
          <w:sz w:val="24"/>
          <w:szCs w:val="24"/>
        </w:rPr>
        <w:t xml:space="preserve"> </w:t>
      </w:r>
      <w:r w:rsidR="00DD784D" w:rsidRPr="005E767C">
        <w:rPr>
          <w:rFonts w:ascii="Times New Roman" w:hAnsi="Times New Roman" w:cs="Times New Roman"/>
          <w:sz w:val="24"/>
          <w:szCs w:val="24"/>
        </w:rPr>
        <w:t>.</w:t>
      </w:r>
      <w:r w:rsidR="00453FE1" w:rsidRPr="005E767C">
        <w:rPr>
          <w:rFonts w:ascii="Times New Roman" w:hAnsi="Times New Roman" w:cs="Times New Roman"/>
          <w:sz w:val="24"/>
          <w:szCs w:val="24"/>
        </w:rPr>
        <w:t xml:space="preserve"> </w:t>
      </w:r>
      <w:r w:rsidR="00DD784D" w:rsidRPr="005E767C">
        <w:rPr>
          <w:rFonts w:ascii="Times New Roman" w:hAnsi="Times New Roman" w:cs="Times New Roman"/>
          <w:sz w:val="24"/>
          <w:szCs w:val="24"/>
        </w:rPr>
        <w:t>.”</w:t>
      </w:r>
    </w:p>
    <w:p w14:paraId="0E095D2F" w14:textId="77777777" w:rsidR="00910332" w:rsidRPr="005E767C" w:rsidRDefault="00910332" w:rsidP="00AE1B0A">
      <w:pPr>
        <w:ind w:left="1440" w:right="720"/>
        <w:rPr>
          <w:rFonts w:ascii="Times New Roman" w:hAnsi="Times New Roman" w:cs="Times New Roman"/>
          <w:sz w:val="24"/>
          <w:szCs w:val="24"/>
        </w:rPr>
      </w:pPr>
    </w:p>
    <w:p w14:paraId="56629AAB" w14:textId="4C6C8E81" w:rsidR="005C0F56" w:rsidRPr="005E767C" w:rsidRDefault="00453FE1" w:rsidP="0004356A">
      <w:pPr>
        <w:ind w:left="1440"/>
        <w:rPr>
          <w:rFonts w:ascii="Times New Roman" w:hAnsi="Times New Roman" w:cs="Times New Roman"/>
          <w:sz w:val="24"/>
          <w:szCs w:val="24"/>
        </w:rPr>
      </w:pPr>
      <w:r w:rsidRPr="005E767C">
        <w:rPr>
          <w:rFonts w:ascii="Times New Roman" w:hAnsi="Times New Roman" w:cs="Times New Roman"/>
          <w:sz w:val="24"/>
          <w:szCs w:val="24"/>
        </w:rPr>
        <w:t>. . . .</w:t>
      </w:r>
    </w:p>
    <w:p w14:paraId="32139B7D" w14:textId="7C5AAE48" w:rsidR="005C0F56" w:rsidRPr="005E767C" w:rsidRDefault="005C0F56" w:rsidP="0004356A">
      <w:pPr>
        <w:ind w:left="1440"/>
        <w:rPr>
          <w:rFonts w:ascii="Times New Roman" w:hAnsi="Times New Roman" w:cs="Times New Roman"/>
          <w:sz w:val="24"/>
          <w:szCs w:val="24"/>
        </w:rPr>
      </w:pPr>
    </w:p>
    <w:p w14:paraId="3DDD0D19" w14:textId="3C2105D3" w:rsidR="00453FE1" w:rsidRPr="005E767C" w:rsidRDefault="00A81959" w:rsidP="0004356A">
      <w:pPr>
        <w:ind w:left="1440"/>
        <w:rPr>
          <w:rFonts w:ascii="Times New Roman" w:hAnsi="Times New Roman" w:cs="Times New Roman"/>
          <w:sz w:val="24"/>
          <w:szCs w:val="24"/>
        </w:rPr>
      </w:pPr>
      <w:r w:rsidRPr="005E767C">
        <w:rPr>
          <w:rFonts w:ascii="Times New Roman" w:hAnsi="Times New Roman" w:cs="Times New Roman"/>
          <w:sz w:val="24"/>
          <w:szCs w:val="24"/>
        </w:rPr>
        <w:t>The amo</w:t>
      </w:r>
      <w:r w:rsidR="000275A9" w:rsidRPr="005E767C">
        <w:rPr>
          <w:rFonts w:ascii="Times New Roman" w:hAnsi="Times New Roman" w:cs="Times New Roman"/>
          <w:sz w:val="24"/>
          <w:szCs w:val="24"/>
        </w:rPr>
        <w:t>unt</w:t>
      </w:r>
      <w:r w:rsidRPr="005E767C">
        <w:rPr>
          <w:rFonts w:ascii="Times New Roman" w:hAnsi="Times New Roman" w:cs="Times New Roman"/>
          <w:sz w:val="24"/>
          <w:szCs w:val="24"/>
        </w:rPr>
        <w:t xml:space="preserve"> billed to the Complainant for this perio</w:t>
      </w:r>
      <w:r w:rsidR="001F533D" w:rsidRPr="005E767C">
        <w:rPr>
          <w:rFonts w:ascii="Times New Roman" w:hAnsi="Times New Roman" w:cs="Times New Roman"/>
          <w:sz w:val="24"/>
          <w:szCs w:val="24"/>
        </w:rPr>
        <w:t>d</w:t>
      </w:r>
      <w:r w:rsidRPr="005E767C">
        <w:rPr>
          <w:rFonts w:ascii="Times New Roman" w:hAnsi="Times New Roman" w:cs="Times New Roman"/>
          <w:sz w:val="24"/>
          <w:szCs w:val="24"/>
        </w:rPr>
        <w:t xml:space="preserve"> is far in excess of the consumption and the bill should be reduced</w:t>
      </w:r>
      <w:r w:rsidR="001F533D" w:rsidRPr="005E767C">
        <w:rPr>
          <w:rFonts w:ascii="Times New Roman" w:hAnsi="Times New Roman" w:cs="Times New Roman"/>
          <w:sz w:val="24"/>
          <w:szCs w:val="24"/>
        </w:rPr>
        <w:t xml:space="preserve"> dramatically.</w:t>
      </w:r>
    </w:p>
    <w:p w14:paraId="170614EE" w14:textId="77777777" w:rsidR="001F533D" w:rsidRPr="005E767C" w:rsidRDefault="001F533D" w:rsidP="0004356A">
      <w:pPr>
        <w:ind w:left="1440"/>
        <w:rPr>
          <w:rFonts w:ascii="Times New Roman" w:hAnsi="Times New Roman" w:cs="Times New Roman"/>
          <w:sz w:val="24"/>
          <w:szCs w:val="24"/>
        </w:rPr>
      </w:pPr>
    </w:p>
    <w:p w14:paraId="751DAF3C" w14:textId="779FAA07" w:rsidR="00F52450" w:rsidRPr="005E767C" w:rsidRDefault="00F52450" w:rsidP="006F548D">
      <w:pPr>
        <w:spacing w:line="360" w:lineRule="auto"/>
        <w:rPr>
          <w:rFonts w:ascii="Times New Roman" w:hAnsi="Times New Roman" w:cs="Times New Roman"/>
          <w:sz w:val="24"/>
          <w:szCs w:val="24"/>
        </w:rPr>
      </w:pPr>
      <w:r w:rsidRPr="005E767C">
        <w:rPr>
          <w:rFonts w:ascii="Times New Roman" w:hAnsi="Times New Roman" w:cs="Times New Roman"/>
          <w:sz w:val="24"/>
          <w:szCs w:val="24"/>
        </w:rPr>
        <w:t xml:space="preserve">Complaint ¶ 4.  </w:t>
      </w:r>
      <w:r w:rsidR="001F533D" w:rsidRPr="005E767C">
        <w:rPr>
          <w:rFonts w:ascii="Times New Roman" w:hAnsi="Times New Roman" w:cs="Times New Roman"/>
          <w:sz w:val="24"/>
          <w:szCs w:val="24"/>
        </w:rPr>
        <w:t xml:space="preserve">Attachment.  </w:t>
      </w:r>
      <w:r w:rsidRPr="005E767C">
        <w:rPr>
          <w:rFonts w:ascii="Times New Roman" w:hAnsi="Times New Roman" w:cs="Times New Roman"/>
          <w:sz w:val="24"/>
          <w:szCs w:val="24"/>
        </w:rPr>
        <w:t xml:space="preserve">For relief, </w:t>
      </w:r>
      <w:r w:rsidR="00534DB3" w:rsidRPr="005E767C">
        <w:rPr>
          <w:rFonts w:ascii="Times New Roman" w:hAnsi="Times New Roman" w:cs="Times New Roman"/>
          <w:sz w:val="24"/>
          <w:szCs w:val="24"/>
        </w:rPr>
        <w:t xml:space="preserve">DevCo suggests it is seeking a </w:t>
      </w:r>
      <w:r w:rsidR="006F3FB3" w:rsidRPr="005E767C">
        <w:rPr>
          <w:rFonts w:ascii="Times New Roman" w:hAnsi="Times New Roman" w:cs="Times New Roman"/>
          <w:sz w:val="24"/>
          <w:szCs w:val="24"/>
        </w:rPr>
        <w:t xml:space="preserve">Commission order reducing the amount of </w:t>
      </w:r>
      <w:r w:rsidR="00D612B5" w:rsidRPr="005E767C">
        <w:rPr>
          <w:rFonts w:ascii="Times New Roman" w:hAnsi="Times New Roman" w:cs="Times New Roman"/>
          <w:sz w:val="24"/>
          <w:szCs w:val="24"/>
        </w:rPr>
        <w:t>the company’s</w:t>
      </w:r>
      <w:r w:rsidR="006F3FB3" w:rsidRPr="005E767C">
        <w:rPr>
          <w:rFonts w:ascii="Times New Roman" w:hAnsi="Times New Roman" w:cs="Times New Roman"/>
          <w:sz w:val="24"/>
          <w:szCs w:val="24"/>
        </w:rPr>
        <w:t xml:space="preserve"> bill.  </w:t>
      </w:r>
      <w:r w:rsidR="006F548D" w:rsidRPr="005E767C">
        <w:rPr>
          <w:rFonts w:ascii="Times New Roman" w:hAnsi="Times New Roman" w:cs="Times New Roman"/>
          <w:sz w:val="24"/>
          <w:szCs w:val="24"/>
        </w:rPr>
        <w:t>¶ 5.</w:t>
      </w:r>
    </w:p>
    <w:p w14:paraId="2CF43FAB" w14:textId="313B48E1" w:rsidR="006F548D" w:rsidRPr="005E767C" w:rsidRDefault="006F548D" w:rsidP="006F548D">
      <w:pPr>
        <w:spacing w:line="360" w:lineRule="auto"/>
        <w:rPr>
          <w:rFonts w:ascii="Times New Roman" w:hAnsi="Times New Roman" w:cs="Times New Roman"/>
          <w:sz w:val="24"/>
          <w:szCs w:val="24"/>
        </w:rPr>
      </w:pPr>
    </w:p>
    <w:p w14:paraId="77C64FE2" w14:textId="6A769425" w:rsidR="009858CC" w:rsidRPr="005E767C" w:rsidRDefault="005E6168" w:rsidP="00F03472">
      <w:pPr>
        <w:autoSpaceDE/>
        <w:autoSpaceDN/>
        <w:spacing w:line="360" w:lineRule="auto"/>
        <w:ind w:firstLine="1440"/>
        <w:rPr>
          <w:rFonts w:ascii="Times New Roman" w:hAnsi="Times New Roman" w:cs="Times New Roman"/>
          <w:sz w:val="24"/>
          <w:szCs w:val="24"/>
        </w:rPr>
      </w:pPr>
      <w:r w:rsidRPr="005E767C">
        <w:rPr>
          <w:rFonts w:ascii="Times New Roman" w:hAnsi="Times New Roman" w:cs="Times New Roman"/>
          <w:sz w:val="24"/>
          <w:szCs w:val="24"/>
        </w:rPr>
        <w:t>P</w:t>
      </w:r>
      <w:r w:rsidR="006F548D" w:rsidRPr="005E767C">
        <w:rPr>
          <w:rFonts w:ascii="Times New Roman" w:hAnsi="Times New Roman" w:cs="Times New Roman"/>
          <w:sz w:val="24"/>
          <w:szCs w:val="24"/>
        </w:rPr>
        <w:t xml:space="preserve">WSA </w:t>
      </w:r>
      <w:r w:rsidR="00447D31" w:rsidRPr="005E767C">
        <w:rPr>
          <w:rFonts w:ascii="Times New Roman" w:hAnsi="Times New Roman" w:cs="Times New Roman"/>
          <w:sz w:val="24"/>
          <w:szCs w:val="24"/>
        </w:rPr>
        <w:t xml:space="preserve">filed </w:t>
      </w:r>
      <w:r w:rsidR="008140CB" w:rsidRPr="005E767C">
        <w:rPr>
          <w:rFonts w:ascii="Times New Roman" w:hAnsi="Times New Roman" w:cs="Times New Roman"/>
          <w:sz w:val="24"/>
          <w:szCs w:val="24"/>
        </w:rPr>
        <w:t xml:space="preserve">an </w:t>
      </w:r>
      <w:r w:rsidR="009D2F8A" w:rsidRPr="005E767C">
        <w:rPr>
          <w:rFonts w:ascii="Times New Roman" w:hAnsi="Times New Roman" w:cs="Times New Roman"/>
          <w:sz w:val="24"/>
          <w:szCs w:val="24"/>
        </w:rPr>
        <w:t xml:space="preserve">Answer </w:t>
      </w:r>
      <w:r w:rsidR="0021673C" w:rsidRPr="005E767C">
        <w:rPr>
          <w:rFonts w:ascii="Times New Roman" w:hAnsi="Times New Roman" w:cs="Times New Roman"/>
          <w:sz w:val="24"/>
          <w:szCs w:val="24"/>
        </w:rPr>
        <w:t xml:space="preserve">and Motion to Consolidate (Motion) </w:t>
      </w:r>
      <w:r w:rsidR="009D2F8A" w:rsidRPr="005E767C">
        <w:rPr>
          <w:rFonts w:ascii="Times New Roman" w:hAnsi="Times New Roman" w:cs="Times New Roman"/>
          <w:sz w:val="24"/>
          <w:szCs w:val="24"/>
        </w:rPr>
        <w:t xml:space="preserve">on </w:t>
      </w:r>
      <w:r w:rsidR="00A96E82" w:rsidRPr="005E767C">
        <w:rPr>
          <w:rFonts w:ascii="Times New Roman" w:hAnsi="Times New Roman" w:cs="Times New Roman"/>
          <w:sz w:val="24"/>
          <w:szCs w:val="24"/>
        </w:rPr>
        <w:t>September 22</w:t>
      </w:r>
      <w:r w:rsidR="0021673C" w:rsidRPr="005E767C">
        <w:rPr>
          <w:rFonts w:ascii="Times New Roman" w:hAnsi="Times New Roman" w:cs="Times New Roman"/>
          <w:sz w:val="24"/>
          <w:szCs w:val="24"/>
        </w:rPr>
        <w:t xml:space="preserve">, 2022.  </w:t>
      </w:r>
      <w:r w:rsidR="007001D9" w:rsidRPr="005E767C">
        <w:rPr>
          <w:rFonts w:ascii="Times New Roman" w:hAnsi="Times New Roman" w:cs="Times New Roman"/>
          <w:sz w:val="24"/>
          <w:szCs w:val="24"/>
        </w:rPr>
        <w:t>PWSA</w:t>
      </w:r>
      <w:r w:rsidR="00C90449" w:rsidRPr="005E767C">
        <w:rPr>
          <w:rFonts w:ascii="Times New Roman" w:hAnsi="Times New Roman" w:cs="Times New Roman"/>
          <w:sz w:val="24"/>
          <w:szCs w:val="24"/>
        </w:rPr>
        <w:t>,</w:t>
      </w:r>
      <w:r w:rsidR="007001D9" w:rsidRPr="005E767C">
        <w:rPr>
          <w:rFonts w:ascii="Times New Roman" w:hAnsi="Times New Roman" w:cs="Times New Roman"/>
          <w:sz w:val="24"/>
          <w:szCs w:val="24"/>
        </w:rPr>
        <w:t xml:space="preserve"> </w:t>
      </w:r>
      <w:r w:rsidR="00AE58C9" w:rsidRPr="005E767C">
        <w:rPr>
          <w:rFonts w:ascii="Times New Roman" w:hAnsi="Times New Roman" w:cs="Times New Roman"/>
          <w:sz w:val="24"/>
          <w:szCs w:val="24"/>
        </w:rPr>
        <w:t>in pertinent part</w:t>
      </w:r>
      <w:r w:rsidR="00C90449" w:rsidRPr="005E767C">
        <w:rPr>
          <w:rFonts w:ascii="Times New Roman" w:hAnsi="Times New Roman" w:cs="Times New Roman"/>
          <w:sz w:val="24"/>
          <w:szCs w:val="24"/>
        </w:rPr>
        <w:t xml:space="preserve">, </w:t>
      </w:r>
      <w:r w:rsidR="007860ED" w:rsidRPr="005E767C">
        <w:rPr>
          <w:rFonts w:ascii="Times New Roman" w:hAnsi="Times New Roman" w:cs="Times New Roman"/>
          <w:sz w:val="24"/>
          <w:szCs w:val="24"/>
        </w:rPr>
        <w:t xml:space="preserve">admitted and denied the material allegations of the </w:t>
      </w:r>
      <w:r w:rsidR="00446270" w:rsidRPr="005E767C">
        <w:rPr>
          <w:rFonts w:ascii="Times New Roman" w:hAnsi="Times New Roman" w:cs="Times New Roman"/>
          <w:sz w:val="24"/>
          <w:szCs w:val="24"/>
        </w:rPr>
        <w:t>C</w:t>
      </w:r>
      <w:r w:rsidR="007860ED" w:rsidRPr="005E767C">
        <w:rPr>
          <w:rFonts w:ascii="Times New Roman" w:hAnsi="Times New Roman" w:cs="Times New Roman"/>
          <w:sz w:val="24"/>
          <w:szCs w:val="24"/>
        </w:rPr>
        <w:t>omplaint</w:t>
      </w:r>
      <w:r w:rsidR="009858CC" w:rsidRPr="005E767C">
        <w:rPr>
          <w:rFonts w:ascii="Times New Roman" w:hAnsi="Times New Roman" w:cs="Times New Roman"/>
          <w:sz w:val="24"/>
          <w:szCs w:val="24"/>
        </w:rPr>
        <w:t xml:space="preserve"> as follows:</w:t>
      </w:r>
    </w:p>
    <w:p w14:paraId="5408EFDC" w14:textId="77777777" w:rsidR="009858CC" w:rsidRPr="005E767C" w:rsidRDefault="009858CC" w:rsidP="00F03472">
      <w:pPr>
        <w:autoSpaceDE/>
        <w:autoSpaceDN/>
        <w:spacing w:line="360" w:lineRule="auto"/>
        <w:ind w:firstLine="1440"/>
        <w:rPr>
          <w:rFonts w:ascii="Times New Roman" w:hAnsi="Times New Roman" w:cs="Times New Roman"/>
          <w:sz w:val="24"/>
          <w:szCs w:val="24"/>
        </w:rPr>
      </w:pPr>
    </w:p>
    <w:p w14:paraId="72533C70" w14:textId="77777777" w:rsidR="009858CC" w:rsidRPr="005E767C" w:rsidRDefault="009858CC" w:rsidP="009858CC">
      <w:pPr>
        <w:autoSpaceDE/>
        <w:autoSpaceDN/>
        <w:spacing w:line="360" w:lineRule="auto"/>
        <w:ind w:firstLine="1440"/>
        <w:rPr>
          <w:rFonts w:ascii="Times New Roman" w:hAnsi="Times New Roman" w:cs="Times New Roman"/>
          <w:b/>
          <w:bCs/>
          <w:sz w:val="24"/>
          <w:szCs w:val="24"/>
          <w:u w:val="single"/>
        </w:rPr>
      </w:pPr>
      <w:r w:rsidRPr="005E767C">
        <w:rPr>
          <w:rFonts w:ascii="Times New Roman" w:hAnsi="Times New Roman" w:cs="Times New Roman"/>
          <w:b/>
          <w:bCs/>
          <w:sz w:val="24"/>
          <w:szCs w:val="24"/>
          <w:u w:val="single"/>
        </w:rPr>
        <w:t xml:space="preserve">Account Details </w:t>
      </w:r>
    </w:p>
    <w:p w14:paraId="77DA8641" w14:textId="77777777" w:rsidR="00AC30E5" w:rsidRPr="005E767C" w:rsidRDefault="00AC30E5" w:rsidP="009858CC">
      <w:pPr>
        <w:autoSpaceDE/>
        <w:autoSpaceDN/>
        <w:spacing w:line="360" w:lineRule="auto"/>
        <w:ind w:firstLine="1440"/>
        <w:rPr>
          <w:rFonts w:ascii="Times New Roman" w:hAnsi="Times New Roman" w:cs="Times New Roman"/>
          <w:sz w:val="24"/>
          <w:szCs w:val="24"/>
        </w:rPr>
      </w:pPr>
    </w:p>
    <w:p w14:paraId="3991797B" w14:textId="1D86F5CA" w:rsidR="009858CC" w:rsidRPr="005E767C" w:rsidRDefault="009858CC" w:rsidP="00863163">
      <w:pPr>
        <w:pStyle w:val="ListParagraph"/>
        <w:numPr>
          <w:ilvl w:val="0"/>
          <w:numId w:val="2"/>
        </w:numPr>
        <w:autoSpaceDE/>
        <w:autoSpaceDN/>
        <w:ind w:right="720"/>
        <w:rPr>
          <w:rFonts w:ascii="Times New Roman" w:hAnsi="Times New Roman" w:cs="Times New Roman"/>
          <w:sz w:val="24"/>
          <w:szCs w:val="24"/>
        </w:rPr>
      </w:pPr>
      <w:r w:rsidRPr="005E767C">
        <w:rPr>
          <w:rFonts w:ascii="Times New Roman" w:hAnsi="Times New Roman" w:cs="Times New Roman"/>
          <w:sz w:val="24"/>
          <w:szCs w:val="24"/>
        </w:rPr>
        <w:t>It is admitted that the Complainant received a make-up bill for $55,150.14 that included charges for previously unbilled water, wastewater conveyance, and sewage treatment services provided to the property from March 1, 2018 through August 4, 2021 and was calculated based on an average monthly consumption of 56,000 gallons. The average monthly consumption was determined to be 56,000 gallons by using the meter reading from the November 3, 2021 bill. PWSA did not use the meter reading from September 2021, immediately following meter replacement, because it was only a partial reading. Nor did PWSA use the first full reading</w:t>
      </w:r>
      <w:r w:rsidR="00C86E9B" w:rsidRPr="005E767C">
        <w:rPr>
          <w:rFonts w:ascii="Times New Roman" w:hAnsi="Times New Roman" w:cs="Times New Roman"/>
          <w:sz w:val="24"/>
          <w:szCs w:val="24"/>
        </w:rPr>
        <w:t xml:space="preserve"> </w:t>
      </w:r>
      <w:r w:rsidRPr="005E767C">
        <w:rPr>
          <w:rFonts w:ascii="Times New Roman" w:hAnsi="Times New Roman" w:cs="Times New Roman"/>
          <w:sz w:val="24"/>
          <w:szCs w:val="24"/>
        </w:rPr>
        <w:t>following the meter replacement from October 2021 because it captured a period of high consumption in September 2021 for a total of 117,000 gallons, which was not an accurate reflection of Carson DevCo's usual or average monthly consumption.</w:t>
      </w:r>
    </w:p>
    <w:p w14:paraId="5D8FFD14" w14:textId="15B3351E" w:rsidR="00863163" w:rsidRPr="005E767C" w:rsidRDefault="00863163" w:rsidP="00863163">
      <w:pPr>
        <w:autoSpaceDE/>
        <w:autoSpaceDN/>
        <w:ind w:right="720"/>
        <w:rPr>
          <w:rFonts w:ascii="Times New Roman" w:hAnsi="Times New Roman" w:cs="Times New Roman"/>
          <w:sz w:val="24"/>
          <w:szCs w:val="24"/>
        </w:rPr>
      </w:pPr>
    </w:p>
    <w:p w14:paraId="17096FEE" w14:textId="77777777" w:rsidR="00863163" w:rsidRPr="005E767C" w:rsidRDefault="00863163" w:rsidP="00863163">
      <w:pPr>
        <w:autoSpaceDE/>
        <w:autoSpaceDN/>
        <w:ind w:right="720"/>
        <w:rPr>
          <w:rFonts w:ascii="Times New Roman" w:hAnsi="Times New Roman" w:cs="Times New Roman"/>
          <w:sz w:val="24"/>
          <w:szCs w:val="24"/>
        </w:rPr>
      </w:pPr>
    </w:p>
    <w:p w14:paraId="1CEE3C40" w14:textId="6AB63F2E" w:rsidR="009858CC" w:rsidRPr="005E767C" w:rsidRDefault="009858CC" w:rsidP="00863163">
      <w:pPr>
        <w:pStyle w:val="ListParagraph"/>
        <w:numPr>
          <w:ilvl w:val="0"/>
          <w:numId w:val="2"/>
        </w:numPr>
        <w:autoSpaceDE/>
        <w:autoSpaceDN/>
        <w:ind w:right="720"/>
        <w:rPr>
          <w:rFonts w:ascii="Times New Roman" w:hAnsi="Times New Roman" w:cs="Times New Roman"/>
          <w:sz w:val="24"/>
          <w:szCs w:val="24"/>
        </w:rPr>
      </w:pPr>
      <w:r w:rsidRPr="005E767C">
        <w:rPr>
          <w:rFonts w:ascii="Times New Roman" w:hAnsi="Times New Roman" w:cs="Times New Roman"/>
          <w:sz w:val="24"/>
          <w:szCs w:val="24"/>
        </w:rPr>
        <w:lastRenderedPageBreak/>
        <w:t>It is denied that the Complainant requested a payment arrangement for the make-up bill. By way of further response, PWSA alerted the Complainant in the explanatory letter sent on November 7, 2021 of the availability of payment plan options. Indeed, PWSA remains open to a reasonable payment arrangement, consistent with the Commission's regulations at 52 Pa. Code § 56.14.</w:t>
      </w:r>
    </w:p>
    <w:p w14:paraId="27906D1A" w14:textId="77777777" w:rsidR="00863163" w:rsidRPr="005E767C" w:rsidRDefault="00863163" w:rsidP="00863163">
      <w:pPr>
        <w:autoSpaceDE/>
        <w:autoSpaceDN/>
        <w:ind w:right="720"/>
        <w:rPr>
          <w:rFonts w:ascii="Times New Roman" w:hAnsi="Times New Roman" w:cs="Times New Roman"/>
          <w:sz w:val="24"/>
          <w:szCs w:val="24"/>
        </w:rPr>
      </w:pPr>
    </w:p>
    <w:p w14:paraId="7A8A318C" w14:textId="4BF288A2" w:rsidR="009858CC" w:rsidRPr="005E767C" w:rsidRDefault="009858CC" w:rsidP="00863163">
      <w:pPr>
        <w:pStyle w:val="ListParagraph"/>
        <w:numPr>
          <w:ilvl w:val="0"/>
          <w:numId w:val="2"/>
        </w:numPr>
        <w:autoSpaceDE/>
        <w:autoSpaceDN/>
        <w:ind w:right="720"/>
        <w:rPr>
          <w:rFonts w:ascii="Times New Roman" w:hAnsi="Times New Roman" w:cs="Times New Roman"/>
          <w:sz w:val="24"/>
          <w:szCs w:val="24"/>
        </w:rPr>
      </w:pPr>
      <w:r w:rsidRPr="005E767C">
        <w:rPr>
          <w:rFonts w:ascii="Times New Roman" w:hAnsi="Times New Roman" w:cs="Times New Roman"/>
          <w:sz w:val="24"/>
          <w:szCs w:val="24"/>
        </w:rPr>
        <w:t>Upon reasonable investigation, PWSA is without information or knowledge sufficient to form a belief as to the occupancy of the property during the period from March 25, 2015 through August 16, 2021 and demands proof thereof, if relevant, at a hearing held in this matter.</w:t>
      </w:r>
    </w:p>
    <w:p w14:paraId="35946DD4" w14:textId="77777777" w:rsidR="00863163" w:rsidRPr="005E767C" w:rsidRDefault="00863163" w:rsidP="00863163">
      <w:pPr>
        <w:pStyle w:val="ListParagraph"/>
        <w:rPr>
          <w:rFonts w:ascii="Times New Roman" w:hAnsi="Times New Roman" w:cs="Times New Roman"/>
          <w:sz w:val="24"/>
          <w:szCs w:val="24"/>
        </w:rPr>
      </w:pPr>
    </w:p>
    <w:p w14:paraId="2F649716" w14:textId="4104FA76" w:rsidR="00863163" w:rsidRPr="005E767C" w:rsidRDefault="009858CC" w:rsidP="00863163">
      <w:pPr>
        <w:pStyle w:val="ListParagraph"/>
        <w:numPr>
          <w:ilvl w:val="0"/>
          <w:numId w:val="2"/>
        </w:numPr>
        <w:autoSpaceDE/>
        <w:autoSpaceDN/>
        <w:ind w:right="720"/>
        <w:rPr>
          <w:rFonts w:ascii="Times New Roman" w:hAnsi="Times New Roman" w:cs="Times New Roman"/>
          <w:sz w:val="24"/>
          <w:szCs w:val="24"/>
        </w:rPr>
      </w:pPr>
      <w:r w:rsidRPr="005E767C">
        <w:rPr>
          <w:rFonts w:ascii="Times New Roman" w:hAnsi="Times New Roman" w:cs="Times New Roman"/>
          <w:sz w:val="24"/>
          <w:szCs w:val="24"/>
        </w:rPr>
        <w:t xml:space="preserve">Upon reasonable investigation, PWSA is without information or </w:t>
      </w:r>
    </w:p>
    <w:p w14:paraId="58845CE5" w14:textId="43A516B3" w:rsidR="003A5501" w:rsidRPr="005E767C" w:rsidRDefault="009858CC" w:rsidP="00C169B2">
      <w:pPr>
        <w:pStyle w:val="ListParagraph"/>
        <w:autoSpaceDE/>
        <w:autoSpaceDN/>
        <w:ind w:left="2160" w:right="720"/>
        <w:rPr>
          <w:rFonts w:ascii="Times New Roman" w:hAnsi="Times New Roman" w:cs="Times New Roman"/>
          <w:sz w:val="24"/>
          <w:szCs w:val="24"/>
        </w:rPr>
      </w:pPr>
      <w:r w:rsidRPr="005E767C">
        <w:rPr>
          <w:rFonts w:ascii="Times New Roman" w:hAnsi="Times New Roman" w:cs="Times New Roman"/>
          <w:sz w:val="24"/>
          <w:szCs w:val="24"/>
        </w:rPr>
        <w:t>knowledge sufficient to form a belief as to allegations concerning consumption levels during periods of mandatory closure and alleged partial operations and demands proof thereof, if relevant, at a hearing held in this matter. By way of further response, PWSA determined the average consumption or the period when the meter was not registering in a manner that was consistent with the Commission's regulations at 52 Pa. Code § 65.9(c). Indeed, PWSA declined to use the consumption for the meter reading preceding the non-registering period, which was 100,000 gallons and would have resulted in a higher average consumption for purposes of the make-up bill.</w:t>
      </w:r>
      <w:r w:rsidR="007860ED" w:rsidRPr="005E767C">
        <w:rPr>
          <w:rFonts w:ascii="Times New Roman" w:hAnsi="Times New Roman" w:cs="Times New Roman"/>
          <w:sz w:val="24"/>
          <w:szCs w:val="24"/>
        </w:rPr>
        <w:t xml:space="preserve">  </w:t>
      </w:r>
    </w:p>
    <w:p w14:paraId="584555C0" w14:textId="357FC7B4" w:rsidR="003A5501" w:rsidRPr="005E767C" w:rsidRDefault="003A5501" w:rsidP="00067F8E">
      <w:pPr>
        <w:autoSpaceDE/>
        <w:autoSpaceDN/>
        <w:spacing w:line="360" w:lineRule="auto"/>
        <w:rPr>
          <w:rFonts w:ascii="Times New Roman" w:hAnsi="Times New Roman" w:cs="Times New Roman"/>
          <w:sz w:val="24"/>
          <w:szCs w:val="24"/>
        </w:rPr>
      </w:pPr>
    </w:p>
    <w:p w14:paraId="021D1F48" w14:textId="7623F955" w:rsidR="00067F8E" w:rsidRPr="005E767C" w:rsidRDefault="00067F8E" w:rsidP="00067F8E">
      <w:pPr>
        <w:autoSpaceDE/>
        <w:autoSpaceDN/>
        <w:spacing w:line="360" w:lineRule="auto"/>
        <w:rPr>
          <w:rFonts w:ascii="Times New Roman" w:hAnsi="Times New Roman" w:cs="Times New Roman"/>
          <w:sz w:val="24"/>
          <w:szCs w:val="24"/>
        </w:rPr>
      </w:pPr>
      <w:r w:rsidRPr="005E767C">
        <w:rPr>
          <w:rFonts w:ascii="Times New Roman" w:hAnsi="Times New Roman" w:cs="Times New Roman"/>
          <w:sz w:val="24"/>
          <w:szCs w:val="24"/>
        </w:rPr>
        <w:t>Answer ¶ 4.</w:t>
      </w:r>
    </w:p>
    <w:p w14:paraId="3D8020E1" w14:textId="77777777" w:rsidR="00C9548A" w:rsidRPr="005E767C" w:rsidRDefault="00C9548A" w:rsidP="00193E38">
      <w:pPr>
        <w:autoSpaceDE/>
        <w:autoSpaceDN/>
        <w:spacing w:line="360" w:lineRule="auto"/>
        <w:ind w:firstLine="1440"/>
        <w:rPr>
          <w:rFonts w:ascii="Times New Roman" w:hAnsi="Times New Roman" w:cs="Times New Roman"/>
          <w:sz w:val="24"/>
          <w:szCs w:val="24"/>
        </w:rPr>
      </w:pPr>
    </w:p>
    <w:p w14:paraId="29764708" w14:textId="142FC16E" w:rsidR="000C71C8" w:rsidRPr="005E767C" w:rsidRDefault="000C71C8" w:rsidP="00F03472">
      <w:pPr>
        <w:autoSpaceDE/>
        <w:autoSpaceDN/>
        <w:spacing w:line="360" w:lineRule="auto"/>
        <w:ind w:firstLine="1440"/>
        <w:rPr>
          <w:rFonts w:ascii="Times New Roman" w:hAnsi="Times New Roman" w:cs="Times New Roman"/>
          <w:sz w:val="24"/>
          <w:szCs w:val="24"/>
        </w:rPr>
      </w:pPr>
      <w:r w:rsidRPr="005E767C">
        <w:rPr>
          <w:rFonts w:ascii="Times New Roman" w:hAnsi="Times New Roman" w:cs="Times New Roman"/>
          <w:sz w:val="24"/>
          <w:szCs w:val="24"/>
        </w:rPr>
        <w:t xml:space="preserve">As relief, </w:t>
      </w:r>
      <w:r w:rsidR="00134306" w:rsidRPr="005E767C">
        <w:rPr>
          <w:rFonts w:ascii="Times New Roman" w:hAnsi="Times New Roman" w:cs="Times New Roman"/>
          <w:sz w:val="24"/>
          <w:szCs w:val="24"/>
        </w:rPr>
        <w:t xml:space="preserve">the Authority requested </w:t>
      </w:r>
      <w:r w:rsidRPr="005E767C">
        <w:rPr>
          <w:rFonts w:ascii="Times New Roman" w:hAnsi="Times New Roman" w:cs="Times New Roman"/>
          <w:sz w:val="24"/>
          <w:szCs w:val="24"/>
        </w:rPr>
        <w:t>dismissal of the Complaint</w:t>
      </w:r>
      <w:r w:rsidR="00243D97" w:rsidRPr="005E767C">
        <w:rPr>
          <w:rFonts w:ascii="Times New Roman" w:hAnsi="Times New Roman" w:cs="Times New Roman"/>
          <w:sz w:val="24"/>
          <w:szCs w:val="24"/>
        </w:rPr>
        <w:t xml:space="preserve"> or in the alternative </w:t>
      </w:r>
      <w:r w:rsidR="00F00D65" w:rsidRPr="005E767C">
        <w:rPr>
          <w:rFonts w:ascii="Times New Roman" w:hAnsi="Times New Roman" w:cs="Times New Roman"/>
          <w:sz w:val="24"/>
          <w:szCs w:val="24"/>
        </w:rPr>
        <w:t xml:space="preserve">entry of </w:t>
      </w:r>
      <w:r w:rsidR="00C9485E" w:rsidRPr="005E767C">
        <w:rPr>
          <w:rFonts w:ascii="Times New Roman" w:hAnsi="Times New Roman" w:cs="Times New Roman"/>
          <w:sz w:val="24"/>
          <w:szCs w:val="24"/>
        </w:rPr>
        <w:t xml:space="preserve">an interim order directing the parties to hold a conference </w:t>
      </w:r>
      <w:r w:rsidR="00B83BE6" w:rsidRPr="005E767C">
        <w:rPr>
          <w:rFonts w:ascii="Times New Roman" w:hAnsi="Times New Roman" w:cs="Times New Roman"/>
          <w:sz w:val="24"/>
          <w:szCs w:val="24"/>
        </w:rPr>
        <w:t xml:space="preserve">about resolving the case, that is, referral </w:t>
      </w:r>
      <w:r w:rsidR="00243D97" w:rsidRPr="005E767C">
        <w:rPr>
          <w:rFonts w:ascii="Times New Roman" w:hAnsi="Times New Roman" w:cs="Times New Roman"/>
          <w:sz w:val="24"/>
          <w:szCs w:val="24"/>
        </w:rPr>
        <w:t>of the matter to the Office of Administrative Law Judge</w:t>
      </w:r>
      <w:r w:rsidR="00F03472" w:rsidRPr="005E767C">
        <w:rPr>
          <w:rFonts w:ascii="Times New Roman" w:hAnsi="Times New Roman" w:cs="Times New Roman"/>
          <w:sz w:val="24"/>
          <w:szCs w:val="24"/>
        </w:rPr>
        <w:t>’</w:t>
      </w:r>
      <w:r w:rsidR="00243D97" w:rsidRPr="005E767C">
        <w:rPr>
          <w:rFonts w:ascii="Times New Roman" w:hAnsi="Times New Roman" w:cs="Times New Roman"/>
          <w:sz w:val="24"/>
          <w:szCs w:val="24"/>
        </w:rPr>
        <w:t>s Mediation Unit.</w:t>
      </w:r>
    </w:p>
    <w:p w14:paraId="398FB534" w14:textId="77777777" w:rsidR="005742FE" w:rsidRPr="005E767C" w:rsidRDefault="005742FE" w:rsidP="00597AF6">
      <w:pPr>
        <w:spacing w:line="360" w:lineRule="auto"/>
        <w:ind w:firstLine="1350"/>
        <w:rPr>
          <w:rFonts w:ascii="Times New Roman" w:hAnsi="Times New Roman" w:cs="Times New Roman"/>
          <w:sz w:val="24"/>
          <w:szCs w:val="24"/>
        </w:rPr>
      </w:pPr>
    </w:p>
    <w:p w14:paraId="3441060E" w14:textId="65B13CF6" w:rsidR="00FD1053" w:rsidRDefault="002E27A4" w:rsidP="00FD1053">
      <w:pPr>
        <w:spacing w:line="360" w:lineRule="auto"/>
        <w:ind w:firstLine="1350"/>
        <w:rPr>
          <w:rFonts w:ascii="Times New Roman" w:hAnsi="Times New Roman" w:cs="Times New Roman"/>
          <w:sz w:val="24"/>
          <w:szCs w:val="24"/>
        </w:rPr>
      </w:pPr>
      <w:r w:rsidRPr="005E767C">
        <w:rPr>
          <w:rFonts w:ascii="Times New Roman" w:hAnsi="Times New Roman" w:cs="Times New Roman"/>
          <w:sz w:val="24"/>
          <w:szCs w:val="24"/>
        </w:rPr>
        <w:t>I</w:t>
      </w:r>
      <w:r w:rsidR="004C05AF" w:rsidRPr="005E767C">
        <w:rPr>
          <w:rFonts w:ascii="Times New Roman" w:hAnsi="Times New Roman" w:cs="Times New Roman"/>
          <w:sz w:val="24"/>
          <w:szCs w:val="24"/>
        </w:rPr>
        <w:t xml:space="preserve">n its </w:t>
      </w:r>
      <w:r w:rsidR="00B83BE6" w:rsidRPr="005E767C">
        <w:rPr>
          <w:rFonts w:ascii="Times New Roman" w:hAnsi="Times New Roman" w:cs="Times New Roman"/>
          <w:sz w:val="24"/>
          <w:szCs w:val="24"/>
        </w:rPr>
        <w:t>Motion</w:t>
      </w:r>
      <w:r w:rsidRPr="005E767C">
        <w:rPr>
          <w:rFonts w:ascii="Times New Roman" w:hAnsi="Times New Roman" w:cs="Times New Roman"/>
          <w:sz w:val="24"/>
          <w:szCs w:val="24"/>
        </w:rPr>
        <w:t xml:space="preserve">, </w:t>
      </w:r>
      <w:r w:rsidR="006328CC" w:rsidRPr="005E767C">
        <w:rPr>
          <w:rFonts w:ascii="Times New Roman" w:hAnsi="Times New Roman" w:cs="Times New Roman"/>
          <w:sz w:val="24"/>
          <w:szCs w:val="24"/>
        </w:rPr>
        <w:t xml:space="preserve">the Authority avers in </w:t>
      </w:r>
      <w:r w:rsidR="00FD1053" w:rsidRPr="005E767C">
        <w:rPr>
          <w:rFonts w:ascii="Times New Roman" w:hAnsi="Times New Roman" w:cs="Times New Roman"/>
          <w:sz w:val="24"/>
          <w:szCs w:val="24"/>
        </w:rPr>
        <w:t xml:space="preserve">relevant </w:t>
      </w:r>
      <w:r w:rsidR="006328CC" w:rsidRPr="005E767C">
        <w:rPr>
          <w:rFonts w:ascii="Times New Roman" w:hAnsi="Times New Roman" w:cs="Times New Roman"/>
          <w:sz w:val="24"/>
          <w:szCs w:val="24"/>
        </w:rPr>
        <w:t xml:space="preserve">part </w:t>
      </w:r>
      <w:r w:rsidR="005C2F56" w:rsidRPr="005E767C">
        <w:rPr>
          <w:rFonts w:ascii="Times New Roman" w:hAnsi="Times New Roman" w:cs="Times New Roman"/>
          <w:sz w:val="24"/>
          <w:szCs w:val="24"/>
        </w:rPr>
        <w:t xml:space="preserve">that </w:t>
      </w:r>
      <w:r w:rsidR="00D668D5" w:rsidRPr="005E767C">
        <w:rPr>
          <w:rFonts w:ascii="Times New Roman" w:hAnsi="Times New Roman" w:cs="Times New Roman"/>
          <w:sz w:val="24"/>
          <w:szCs w:val="24"/>
        </w:rPr>
        <w:t xml:space="preserve">the </w:t>
      </w:r>
      <w:r w:rsidR="00041815" w:rsidRPr="005E767C">
        <w:rPr>
          <w:rFonts w:ascii="Times New Roman" w:hAnsi="Times New Roman" w:cs="Times New Roman"/>
          <w:sz w:val="24"/>
          <w:szCs w:val="24"/>
        </w:rPr>
        <w:t>C</w:t>
      </w:r>
      <w:r w:rsidR="00D668D5" w:rsidRPr="005E767C">
        <w:rPr>
          <w:rFonts w:ascii="Times New Roman" w:hAnsi="Times New Roman" w:cs="Times New Roman"/>
          <w:sz w:val="24"/>
          <w:szCs w:val="24"/>
        </w:rPr>
        <w:t xml:space="preserve">omplaints </w:t>
      </w:r>
      <w:r w:rsidR="00041815" w:rsidRPr="005E767C">
        <w:rPr>
          <w:rFonts w:ascii="Times New Roman" w:hAnsi="Times New Roman" w:cs="Times New Roman"/>
          <w:sz w:val="24"/>
          <w:szCs w:val="24"/>
        </w:rPr>
        <w:t>at Dockets Nos.  C-2022-303</w:t>
      </w:r>
      <w:r w:rsidR="0053598C" w:rsidRPr="005E767C">
        <w:rPr>
          <w:rFonts w:ascii="Times New Roman" w:hAnsi="Times New Roman" w:cs="Times New Roman"/>
          <w:sz w:val="24"/>
          <w:szCs w:val="24"/>
        </w:rPr>
        <w:t>4935</w:t>
      </w:r>
      <w:r w:rsidR="00041815" w:rsidRPr="005E767C">
        <w:rPr>
          <w:rFonts w:ascii="Times New Roman" w:hAnsi="Times New Roman" w:cs="Times New Roman"/>
          <w:sz w:val="24"/>
          <w:szCs w:val="24"/>
        </w:rPr>
        <w:t xml:space="preserve"> and C-2022-303</w:t>
      </w:r>
      <w:r w:rsidR="0053598C" w:rsidRPr="005E767C">
        <w:rPr>
          <w:rFonts w:ascii="Times New Roman" w:hAnsi="Times New Roman" w:cs="Times New Roman"/>
          <w:sz w:val="24"/>
          <w:szCs w:val="24"/>
        </w:rPr>
        <w:t>4934</w:t>
      </w:r>
      <w:r w:rsidR="006B55A5" w:rsidRPr="005E767C">
        <w:rPr>
          <w:rFonts w:ascii="Times New Roman" w:hAnsi="Times New Roman" w:cs="Times New Roman"/>
          <w:sz w:val="24"/>
          <w:szCs w:val="24"/>
        </w:rPr>
        <w:t xml:space="preserve"> </w:t>
      </w:r>
      <w:r w:rsidR="001D7E92" w:rsidRPr="005E767C">
        <w:rPr>
          <w:rFonts w:ascii="Times New Roman" w:hAnsi="Times New Roman" w:cs="Times New Roman"/>
          <w:sz w:val="24"/>
          <w:szCs w:val="24"/>
        </w:rPr>
        <w:t xml:space="preserve">are identical with respect to water service and </w:t>
      </w:r>
      <w:r w:rsidR="00CF13C7" w:rsidRPr="005E767C">
        <w:rPr>
          <w:rFonts w:ascii="Times New Roman" w:hAnsi="Times New Roman" w:cs="Times New Roman"/>
          <w:sz w:val="24"/>
          <w:szCs w:val="24"/>
        </w:rPr>
        <w:t>waste</w:t>
      </w:r>
      <w:r w:rsidR="001D7E92" w:rsidRPr="005E767C">
        <w:rPr>
          <w:rFonts w:ascii="Times New Roman" w:hAnsi="Times New Roman" w:cs="Times New Roman"/>
          <w:sz w:val="24"/>
          <w:szCs w:val="24"/>
        </w:rPr>
        <w:t>water</w:t>
      </w:r>
      <w:r w:rsidR="00CF13C7" w:rsidRPr="005E767C">
        <w:rPr>
          <w:rFonts w:ascii="Times New Roman" w:hAnsi="Times New Roman" w:cs="Times New Roman"/>
          <w:sz w:val="24"/>
          <w:szCs w:val="24"/>
        </w:rPr>
        <w:t>/sewer</w:t>
      </w:r>
      <w:r w:rsidR="00FD1053" w:rsidRPr="005E767C">
        <w:rPr>
          <w:rFonts w:ascii="Times New Roman" w:hAnsi="Times New Roman" w:cs="Times New Roman"/>
          <w:sz w:val="24"/>
          <w:szCs w:val="24"/>
        </w:rPr>
        <w:t xml:space="preserve"> </w:t>
      </w:r>
      <w:r w:rsidR="001D7E92" w:rsidRPr="005E767C">
        <w:rPr>
          <w:rFonts w:ascii="Times New Roman" w:hAnsi="Times New Roman" w:cs="Times New Roman"/>
          <w:sz w:val="24"/>
          <w:szCs w:val="24"/>
        </w:rPr>
        <w:t xml:space="preserve">service, and both services involve the same issues of facts and law.  Motion </w:t>
      </w:r>
      <w:r w:rsidR="00E4565D" w:rsidRPr="005E767C">
        <w:rPr>
          <w:rFonts w:ascii="Times New Roman" w:hAnsi="Times New Roman" w:cs="Times New Roman"/>
          <w:sz w:val="24"/>
          <w:szCs w:val="24"/>
        </w:rPr>
        <w:t xml:space="preserve">¶ 5.  </w:t>
      </w:r>
    </w:p>
    <w:p w14:paraId="5B7CA4B3" w14:textId="57C7401E" w:rsidR="005E767C" w:rsidRDefault="005E767C" w:rsidP="00FD1053">
      <w:pPr>
        <w:spacing w:line="360" w:lineRule="auto"/>
        <w:ind w:firstLine="1350"/>
        <w:rPr>
          <w:rFonts w:ascii="Times New Roman" w:hAnsi="Times New Roman" w:cs="Times New Roman"/>
          <w:sz w:val="24"/>
          <w:szCs w:val="24"/>
        </w:rPr>
      </w:pPr>
    </w:p>
    <w:p w14:paraId="11F3979E" w14:textId="77777777" w:rsidR="005E767C" w:rsidRPr="005E767C" w:rsidRDefault="005E767C" w:rsidP="00FD1053">
      <w:pPr>
        <w:spacing w:line="360" w:lineRule="auto"/>
        <w:ind w:firstLine="1350"/>
        <w:rPr>
          <w:rFonts w:ascii="Times New Roman" w:hAnsi="Times New Roman" w:cs="Times New Roman"/>
          <w:sz w:val="24"/>
          <w:szCs w:val="24"/>
        </w:rPr>
      </w:pPr>
    </w:p>
    <w:p w14:paraId="2C646F2C" w14:textId="77777777" w:rsidR="0053598C" w:rsidRPr="005E767C" w:rsidRDefault="0053598C" w:rsidP="00FD1053">
      <w:pPr>
        <w:spacing w:line="360" w:lineRule="auto"/>
        <w:ind w:firstLine="1350"/>
        <w:rPr>
          <w:rFonts w:ascii="Times New Roman" w:hAnsi="Times New Roman" w:cs="Times New Roman"/>
          <w:sz w:val="24"/>
          <w:szCs w:val="24"/>
        </w:rPr>
      </w:pPr>
    </w:p>
    <w:p w14:paraId="765CA15F" w14:textId="7C061387" w:rsidR="00041815" w:rsidRPr="005E767C" w:rsidRDefault="006B55A5" w:rsidP="00FD1053">
      <w:pPr>
        <w:spacing w:line="360" w:lineRule="auto"/>
        <w:ind w:firstLine="1350"/>
        <w:rPr>
          <w:rFonts w:ascii="Times New Roman" w:hAnsi="Times New Roman" w:cs="Times New Roman"/>
          <w:sz w:val="24"/>
          <w:szCs w:val="24"/>
        </w:rPr>
      </w:pPr>
      <w:r w:rsidRPr="005E767C">
        <w:rPr>
          <w:rFonts w:ascii="Times New Roman" w:hAnsi="Times New Roman" w:cs="Times New Roman"/>
          <w:sz w:val="24"/>
          <w:szCs w:val="24"/>
        </w:rPr>
        <w:lastRenderedPageBreak/>
        <w:t>The Authority further avers as follows:</w:t>
      </w:r>
    </w:p>
    <w:p w14:paraId="52D94FDF" w14:textId="75DA01F7" w:rsidR="006B55A5" w:rsidRPr="005E767C" w:rsidRDefault="006B55A5" w:rsidP="001D7E92">
      <w:pPr>
        <w:spacing w:line="360" w:lineRule="auto"/>
        <w:rPr>
          <w:rFonts w:ascii="Times New Roman" w:hAnsi="Times New Roman" w:cs="Times New Roman"/>
          <w:sz w:val="24"/>
          <w:szCs w:val="24"/>
        </w:rPr>
      </w:pPr>
    </w:p>
    <w:p w14:paraId="478A4668" w14:textId="00D0C3DF" w:rsidR="006B55A5" w:rsidRPr="005E767C" w:rsidRDefault="0076028D" w:rsidP="0076028D">
      <w:pPr>
        <w:ind w:left="1440"/>
        <w:rPr>
          <w:rFonts w:ascii="Times New Roman" w:hAnsi="Times New Roman" w:cs="Times New Roman"/>
          <w:sz w:val="24"/>
          <w:szCs w:val="24"/>
        </w:rPr>
      </w:pPr>
      <w:r w:rsidRPr="005E767C">
        <w:rPr>
          <w:rFonts w:ascii="Times New Roman" w:hAnsi="Times New Roman" w:cs="Times New Roman"/>
          <w:sz w:val="24"/>
          <w:szCs w:val="24"/>
        </w:rPr>
        <w:t>6.</w:t>
      </w:r>
      <w:r w:rsidR="004E1F84" w:rsidRPr="005E767C">
        <w:rPr>
          <w:rFonts w:ascii="Times New Roman" w:hAnsi="Times New Roman" w:cs="Times New Roman"/>
          <w:sz w:val="24"/>
          <w:szCs w:val="24"/>
        </w:rPr>
        <w:tab/>
      </w:r>
      <w:r w:rsidRPr="005E767C">
        <w:rPr>
          <w:rFonts w:ascii="Times New Roman" w:hAnsi="Times New Roman" w:cs="Times New Roman"/>
          <w:sz w:val="24"/>
          <w:szCs w:val="24"/>
        </w:rPr>
        <w:t xml:space="preserve"> Section 5.81(a) of the Commission’s regulations states that “[t]he Commission or presiding officer, with or without motion, may order proceedings involving a common question of law or fact to be consolidated. The Commission or presiding officer [also] may make orders concerning the conduct of the proceeding as may avoid unnecessary costs or delay.” 52 Pa.Code</w:t>
      </w:r>
      <w:r w:rsidR="00830ABA" w:rsidRPr="005E767C">
        <w:rPr>
          <w:rFonts w:ascii="Times New Roman" w:hAnsi="Times New Roman" w:cs="Times New Roman"/>
          <w:sz w:val="24"/>
          <w:szCs w:val="24"/>
        </w:rPr>
        <w:t xml:space="preserve"> </w:t>
      </w:r>
      <w:r w:rsidRPr="005E767C">
        <w:rPr>
          <w:rFonts w:ascii="Times New Roman" w:hAnsi="Times New Roman" w:cs="Times New Roman"/>
          <w:sz w:val="24"/>
          <w:szCs w:val="24"/>
        </w:rPr>
        <w:t>§ 5.81(a).</w:t>
      </w:r>
    </w:p>
    <w:p w14:paraId="63F6E201" w14:textId="1C8D2602" w:rsidR="00830ABA" w:rsidRPr="005E767C" w:rsidRDefault="00830ABA" w:rsidP="00830ABA">
      <w:pPr>
        <w:spacing w:line="360" w:lineRule="auto"/>
        <w:rPr>
          <w:rFonts w:ascii="Times New Roman" w:hAnsi="Times New Roman" w:cs="Times New Roman"/>
          <w:sz w:val="24"/>
          <w:szCs w:val="24"/>
        </w:rPr>
      </w:pPr>
    </w:p>
    <w:p w14:paraId="6DF7EAAC" w14:textId="686F2D52" w:rsidR="00830ABA" w:rsidRPr="005E767C" w:rsidRDefault="00B74333" w:rsidP="00830ABA">
      <w:pPr>
        <w:spacing w:line="360" w:lineRule="auto"/>
        <w:rPr>
          <w:rFonts w:ascii="Times New Roman" w:hAnsi="Times New Roman" w:cs="Times New Roman"/>
          <w:sz w:val="24"/>
          <w:szCs w:val="24"/>
        </w:rPr>
      </w:pPr>
      <w:r w:rsidRPr="005E767C">
        <w:rPr>
          <w:rFonts w:ascii="Times New Roman" w:hAnsi="Times New Roman" w:cs="Times New Roman"/>
          <w:sz w:val="24"/>
          <w:szCs w:val="24"/>
        </w:rPr>
        <w:t xml:space="preserve">Motion ¶ 6. </w:t>
      </w:r>
    </w:p>
    <w:p w14:paraId="6C001C18" w14:textId="77777777" w:rsidR="00041815" w:rsidRPr="005E767C" w:rsidRDefault="00041815" w:rsidP="00597AF6">
      <w:pPr>
        <w:spacing w:line="360" w:lineRule="auto"/>
        <w:ind w:firstLine="1350"/>
        <w:rPr>
          <w:rFonts w:ascii="Times New Roman" w:hAnsi="Times New Roman" w:cs="Times New Roman"/>
          <w:sz w:val="24"/>
          <w:szCs w:val="24"/>
        </w:rPr>
      </w:pPr>
    </w:p>
    <w:p w14:paraId="595E6233" w14:textId="6E17E3F4" w:rsidR="002F317A" w:rsidRPr="005E767C" w:rsidRDefault="007407A0" w:rsidP="00CF3213">
      <w:pPr>
        <w:spacing w:line="360" w:lineRule="auto"/>
        <w:ind w:firstLine="1440"/>
        <w:rPr>
          <w:rFonts w:ascii="Times New Roman" w:hAnsi="Times New Roman" w:cs="Times New Roman"/>
          <w:sz w:val="24"/>
          <w:szCs w:val="24"/>
        </w:rPr>
      </w:pPr>
      <w:r w:rsidRPr="005E767C">
        <w:rPr>
          <w:rFonts w:ascii="Times New Roman" w:hAnsi="Times New Roman" w:cs="Times New Roman"/>
          <w:sz w:val="24"/>
          <w:szCs w:val="24"/>
        </w:rPr>
        <w:t xml:space="preserve">On October 12, 2022, Devco filed a Response to the Motion, </w:t>
      </w:r>
      <w:r w:rsidR="006D3573" w:rsidRPr="005E767C">
        <w:rPr>
          <w:rFonts w:ascii="Times New Roman" w:hAnsi="Times New Roman" w:cs="Times New Roman"/>
          <w:sz w:val="24"/>
          <w:szCs w:val="24"/>
        </w:rPr>
        <w:t xml:space="preserve">averring that </w:t>
      </w:r>
      <w:r w:rsidR="00B70D42" w:rsidRPr="005E767C">
        <w:rPr>
          <w:rFonts w:ascii="Times New Roman" w:hAnsi="Times New Roman" w:cs="Times New Roman"/>
          <w:sz w:val="24"/>
          <w:szCs w:val="24"/>
        </w:rPr>
        <w:t>the company “does not object to PWSA’s request for consolidation.</w:t>
      </w:r>
      <w:r w:rsidR="00691091" w:rsidRPr="005E767C">
        <w:rPr>
          <w:rFonts w:ascii="Times New Roman" w:hAnsi="Times New Roman" w:cs="Times New Roman"/>
          <w:sz w:val="24"/>
          <w:szCs w:val="24"/>
        </w:rPr>
        <w:t>”</w:t>
      </w:r>
      <w:r w:rsidR="00C4713E" w:rsidRPr="005E767C">
        <w:rPr>
          <w:rFonts w:ascii="Times New Roman" w:hAnsi="Times New Roman" w:cs="Times New Roman"/>
          <w:sz w:val="24"/>
          <w:szCs w:val="24"/>
        </w:rPr>
        <w:t xml:space="preserve">  Response ¶ 4.</w:t>
      </w:r>
    </w:p>
    <w:p w14:paraId="599065A8" w14:textId="77777777" w:rsidR="00B70D42" w:rsidRPr="005E767C" w:rsidRDefault="00B70D42" w:rsidP="00CF3213">
      <w:pPr>
        <w:spacing w:line="360" w:lineRule="auto"/>
        <w:ind w:firstLine="1440"/>
        <w:rPr>
          <w:rFonts w:ascii="Times New Roman" w:hAnsi="Times New Roman" w:cs="Times New Roman"/>
          <w:sz w:val="24"/>
          <w:szCs w:val="24"/>
        </w:rPr>
      </w:pPr>
    </w:p>
    <w:p w14:paraId="75B828AB" w14:textId="5051D32F" w:rsidR="007D77F8" w:rsidRPr="005E767C" w:rsidRDefault="007D77F8" w:rsidP="00D55850">
      <w:pPr>
        <w:tabs>
          <w:tab w:val="left" w:pos="2250"/>
        </w:tabs>
        <w:spacing w:line="360" w:lineRule="auto"/>
        <w:jc w:val="center"/>
        <w:outlineLvl w:val="0"/>
        <w:rPr>
          <w:rFonts w:ascii="Times New Roman" w:hAnsi="Times New Roman" w:cs="Times New Roman"/>
          <w:sz w:val="24"/>
          <w:szCs w:val="24"/>
          <w:u w:val="single"/>
        </w:rPr>
      </w:pPr>
      <w:r w:rsidRPr="005E767C">
        <w:rPr>
          <w:rFonts w:ascii="Times New Roman" w:hAnsi="Times New Roman" w:cs="Times New Roman"/>
          <w:sz w:val="24"/>
          <w:szCs w:val="24"/>
          <w:u w:val="single"/>
        </w:rPr>
        <w:t>DIS</w:t>
      </w:r>
      <w:r w:rsidR="0043247B" w:rsidRPr="005E767C">
        <w:rPr>
          <w:rFonts w:ascii="Times New Roman" w:hAnsi="Times New Roman" w:cs="Times New Roman"/>
          <w:sz w:val="24"/>
          <w:szCs w:val="24"/>
          <w:u w:val="single"/>
        </w:rPr>
        <w:t>CUSS</w:t>
      </w:r>
      <w:r w:rsidR="0027712D" w:rsidRPr="005E767C">
        <w:rPr>
          <w:rFonts w:ascii="Times New Roman" w:hAnsi="Times New Roman" w:cs="Times New Roman"/>
          <w:sz w:val="24"/>
          <w:szCs w:val="24"/>
          <w:u w:val="single"/>
        </w:rPr>
        <w:t>ION</w:t>
      </w:r>
    </w:p>
    <w:p w14:paraId="34FD1F1C" w14:textId="77777777" w:rsidR="00063D5D" w:rsidRPr="005E767C" w:rsidRDefault="00063D5D" w:rsidP="00D55850">
      <w:pPr>
        <w:tabs>
          <w:tab w:val="left" w:pos="2250"/>
        </w:tabs>
        <w:spacing w:line="360" w:lineRule="auto"/>
        <w:jc w:val="center"/>
        <w:outlineLvl w:val="0"/>
        <w:rPr>
          <w:rFonts w:ascii="Times New Roman" w:hAnsi="Times New Roman" w:cs="Times New Roman"/>
          <w:sz w:val="24"/>
          <w:szCs w:val="24"/>
          <w:u w:val="single"/>
        </w:rPr>
      </w:pPr>
    </w:p>
    <w:p w14:paraId="4170512C" w14:textId="77777777" w:rsidR="0002660F" w:rsidRPr="005E767C" w:rsidRDefault="0002660F" w:rsidP="00D054A8">
      <w:pPr>
        <w:spacing w:line="360" w:lineRule="auto"/>
        <w:rPr>
          <w:rFonts w:ascii="Times New Roman" w:hAnsi="Times New Roman" w:cs="Times New Roman"/>
          <w:sz w:val="24"/>
          <w:szCs w:val="24"/>
        </w:rPr>
      </w:pPr>
      <w:r w:rsidRPr="005E767C">
        <w:rPr>
          <w:rFonts w:ascii="Times New Roman" w:hAnsi="Times New Roman" w:cs="Times New Roman"/>
          <w:sz w:val="24"/>
          <w:szCs w:val="24"/>
          <w:u w:val="single"/>
        </w:rPr>
        <w:t>Motion for Consolidation</w:t>
      </w:r>
    </w:p>
    <w:p w14:paraId="0F63DD50" w14:textId="77777777" w:rsidR="0002660F" w:rsidRPr="005E767C" w:rsidRDefault="0002660F" w:rsidP="00D054A8">
      <w:pPr>
        <w:spacing w:line="360" w:lineRule="auto"/>
        <w:rPr>
          <w:rFonts w:ascii="Times New Roman" w:hAnsi="Times New Roman" w:cs="Times New Roman"/>
          <w:sz w:val="24"/>
          <w:szCs w:val="24"/>
        </w:rPr>
      </w:pPr>
    </w:p>
    <w:p w14:paraId="5B1B1FB2" w14:textId="490C3E46" w:rsidR="00AA72F0" w:rsidRPr="005E767C" w:rsidRDefault="0002660F" w:rsidP="00D054A8">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r>
      <w:r w:rsidR="007607FB" w:rsidRPr="005E767C">
        <w:rPr>
          <w:rFonts w:ascii="Times New Roman" w:hAnsi="Times New Roman" w:cs="Times New Roman"/>
          <w:sz w:val="24"/>
          <w:szCs w:val="24"/>
        </w:rPr>
        <w:t xml:space="preserve">Considering the fact that </w:t>
      </w:r>
      <w:r w:rsidR="0069738B" w:rsidRPr="005E767C">
        <w:rPr>
          <w:rFonts w:ascii="Times New Roman" w:hAnsi="Times New Roman" w:cs="Times New Roman"/>
          <w:sz w:val="24"/>
          <w:szCs w:val="24"/>
        </w:rPr>
        <w:t xml:space="preserve">DevCo’s </w:t>
      </w:r>
      <w:r w:rsidR="007607FB" w:rsidRPr="005E767C">
        <w:rPr>
          <w:rFonts w:ascii="Times New Roman" w:hAnsi="Times New Roman" w:cs="Times New Roman"/>
          <w:sz w:val="24"/>
          <w:szCs w:val="24"/>
        </w:rPr>
        <w:t xml:space="preserve">Complaints </w:t>
      </w:r>
      <w:r w:rsidR="00765689" w:rsidRPr="005E767C">
        <w:rPr>
          <w:rFonts w:ascii="Times New Roman" w:hAnsi="Times New Roman" w:cs="Times New Roman"/>
          <w:sz w:val="24"/>
          <w:szCs w:val="24"/>
        </w:rPr>
        <w:t>at Docket Nos. C-202</w:t>
      </w:r>
      <w:r w:rsidR="00BB0807" w:rsidRPr="005E767C">
        <w:rPr>
          <w:rFonts w:ascii="Times New Roman" w:hAnsi="Times New Roman" w:cs="Times New Roman"/>
          <w:sz w:val="24"/>
          <w:szCs w:val="24"/>
        </w:rPr>
        <w:t>2</w:t>
      </w:r>
      <w:r w:rsidR="00765689" w:rsidRPr="005E767C">
        <w:rPr>
          <w:rFonts w:ascii="Times New Roman" w:hAnsi="Times New Roman" w:cs="Times New Roman"/>
          <w:sz w:val="24"/>
          <w:szCs w:val="24"/>
        </w:rPr>
        <w:t>-303</w:t>
      </w:r>
      <w:r w:rsidR="00CC307E" w:rsidRPr="005E767C">
        <w:rPr>
          <w:rFonts w:ascii="Times New Roman" w:hAnsi="Times New Roman" w:cs="Times New Roman"/>
          <w:sz w:val="24"/>
          <w:szCs w:val="24"/>
        </w:rPr>
        <w:t>4935</w:t>
      </w:r>
      <w:r w:rsidR="00BB0807" w:rsidRPr="005E767C">
        <w:rPr>
          <w:rFonts w:ascii="Times New Roman" w:hAnsi="Times New Roman" w:cs="Times New Roman"/>
          <w:sz w:val="24"/>
          <w:szCs w:val="24"/>
        </w:rPr>
        <w:t xml:space="preserve"> and C-2022-303</w:t>
      </w:r>
      <w:r w:rsidR="00CC307E" w:rsidRPr="005E767C">
        <w:rPr>
          <w:rFonts w:ascii="Times New Roman" w:hAnsi="Times New Roman" w:cs="Times New Roman"/>
          <w:sz w:val="24"/>
          <w:szCs w:val="24"/>
        </w:rPr>
        <w:t>4934</w:t>
      </w:r>
      <w:r w:rsidR="00BB0807" w:rsidRPr="005E767C">
        <w:rPr>
          <w:rFonts w:ascii="Times New Roman" w:hAnsi="Times New Roman" w:cs="Times New Roman"/>
          <w:sz w:val="24"/>
          <w:szCs w:val="24"/>
        </w:rPr>
        <w:t xml:space="preserve"> </w:t>
      </w:r>
      <w:r w:rsidR="00874190" w:rsidRPr="005E767C">
        <w:rPr>
          <w:rFonts w:ascii="Times New Roman" w:hAnsi="Times New Roman" w:cs="Times New Roman"/>
          <w:sz w:val="24"/>
          <w:szCs w:val="24"/>
        </w:rPr>
        <w:t xml:space="preserve">against the Authority </w:t>
      </w:r>
      <w:r w:rsidR="007607FB" w:rsidRPr="005E767C">
        <w:rPr>
          <w:rFonts w:ascii="Times New Roman" w:hAnsi="Times New Roman" w:cs="Times New Roman"/>
          <w:sz w:val="24"/>
          <w:szCs w:val="24"/>
        </w:rPr>
        <w:t xml:space="preserve">are </w:t>
      </w:r>
      <w:r w:rsidR="0043618D" w:rsidRPr="005E767C">
        <w:rPr>
          <w:rFonts w:ascii="Times New Roman" w:hAnsi="Times New Roman" w:cs="Times New Roman"/>
          <w:sz w:val="24"/>
          <w:szCs w:val="24"/>
        </w:rPr>
        <w:t>identical,</w:t>
      </w:r>
      <w:r w:rsidR="00C4713E" w:rsidRPr="005E767C">
        <w:rPr>
          <w:rFonts w:ascii="Times New Roman" w:hAnsi="Times New Roman" w:cs="Times New Roman"/>
          <w:sz w:val="24"/>
          <w:szCs w:val="24"/>
        </w:rPr>
        <w:t xml:space="preserve"> </w:t>
      </w:r>
      <w:r w:rsidR="00C90BC6" w:rsidRPr="005E767C">
        <w:rPr>
          <w:rFonts w:ascii="Times New Roman" w:hAnsi="Times New Roman" w:cs="Times New Roman"/>
          <w:sz w:val="24"/>
          <w:szCs w:val="24"/>
        </w:rPr>
        <w:t xml:space="preserve">and </w:t>
      </w:r>
      <w:r w:rsidR="0090078F" w:rsidRPr="005E767C">
        <w:rPr>
          <w:rFonts w:ascii="Times New Roman" w:hAnsi="Times New Roman" w:cs="Times New Roman"/>
          <w:sz w:val="24"/>
          <w:szCs w:val="24"/>
        </w:rPr>
        <w:t>the Complaints involve common questions of law and fact</w:t>
      </w:r>
      <w:r w:rsidR="00C90BC6" w:rsidRPr="005E767C">
        <w:rPr>
          <w:rFonts w:ascii="Times New Roman" w:hAnsi="Times New Roman" w:cs="Times New Roman"/>
          <w:sz w:val="24"/>
          <w:szCs w:val="24"/>
        </w:rPr>
        <w:t>, c</w:t>
      </w:r>
      <w:r w:rsidR="004C0195" w:rsidRPr="005E767C">
        <w:rPr>
          <w:rFonts w:ascii="Times New Roman" w:hAnsi="Times New Roman" w:cs="Times New Roman"/>
          <w:sz w:val="24"/>
          <w:szCs w:val="24"/>
        </w:rPr>
        <w:t xml:space="preserve">onsolidation of the Complaints </w:t>
      </w:r>
      <w:r w:rsidR="001F7323" w:rsidRPr="005E767C">
        <w:rPr>
          <w:rFonts w:ascii="Times New Roman" w:hAnsi="Times New Roman" w:cs="Times New Roman"/>
          <w:sz w:val="24"/>
          <w:szCs w:val="24"/>
        </w:rPr>
        <w:t xml:space="preserve">will reduce litigation costs and decision-making for the </w:t>
      </w:r>
      <w:r w:rsidR="006C0C95" w:rsidRPr="005E767C">
        <w:rPr>
          <w:rFonts w:ascii="Times New Roman" w:hAnsi="Times New Roman" w:cs="Times New Roman"/>
          <w:sz w:val="24"/>
          <w:szCs w:val="24"/>
        </w:rPr>
        <w:t>p</w:t>
      </w:r>
      <w:r w:rsidR="001F7323" w:rsidRPr="005E767C">
        <w:rPr>
          <w:rFonts w:ascii="Times New Roman" w:hAnsi="Times New Roman" w:cs="Times New Roman"/>
          <w:sz w:val="24"/>
          <w:szCs w:val="24"/>
        </w:rPr>
        <w:t xml:space="preserve">arties and the Commission. </w:t>
      </w:r>
      <w:r w:rsidR="005E767C">
        <w:rPr>
          <w:rFonts w:ascii="Times New Roman" w:hAnsi="Times New Roman" w:cs="Times New Roman"/>
          <w:sz w:val="24"/>
          <w:szCs w:val="24"/>
        </w:rPr>
        <w:t xml:space="preserve"> </w:t>
      </w:r>
      <w:r w:rsidR="00166177" w:rsidRPr="005E767C">
        <w:rPr>
          <w:rFonts w:ascii="Times New Roman" w:hAnsi="Times New Roman" w:cs="Times New Roman"/>
          <w:sz w:val="24"/>
          <w:szCs w:val="24"/>
        </w:rPr>
        <w:t>Therefore</w:t>
      </w:r>
      <w:r w:rsidR="009F372F" w:rsidRPr="005E767C">
        <w:rPr>
          <w:rFonts w:ascii="Times New Roman" w:hAnsi="Times New Roman" w:cs="Times New Roman"/>
          <w:sz w:val="24"/>
          <w:szCs w:val="24"/>
        </w:rPr>
        <w:t>,</w:t>
      </w:r>
      <w:r w:rsidR="00166177" w:rsidRPr="005E767C">
        <w:rPr>
          <w:rFonts w:ascii="Times New Roman" w:hAnsi="Times New Roman" w:cs="Times New Roman"/>
          <w:sz w:val="24"/>
          <w:szCs w:val="24"/>
        </w:rPr>
        <w:t xml:space="preserve"> consolidation of the Complaints </w:t>
      </w:r>
      <w:r w:rsidR="004C0195" w:rsidRPr="005E767C">
        <w:rPr>
          <w:rFonts w:ascii="Times New Roman" w:hAnsi="Times New Roman" w:cs="Times New Roman"/>
          <w:sz w:val="24"/>
          <w:szCs w:val="24"/>
        </w:rPr>
        <w:t xml:space="preserve">is warranted </w:t>
      </w:r>
      <w:r w:rsidR="002A2AAF" w:rsidRPr="005E767C">
        <w:rPr>
          <w:rFonts w:ascii="Times New Roman" w:hAnsi="Times New Roman" w:cs="Times New Roman"/>
          <w:sz w:val="24"/>
          <w:szCs w:val="24"/>
        </w:rPr>
        <w:t xml:space="preserve">under the Commission’s regulation at 52 Pa.Code § 5.81(a). </w:t>
      </w:r>
      <w:r w:rsidR="00AF13BD" w:rsidRPr="005E767C">
        <w:rPr>
          <w:rFonts w:ascii="Times New Roman" w:hAnsi="Times New Roman" w:cs="Times New Roman"/>
          <w:sz w:val="24"/>
          <w:szCs w:val="24"/>
        </w:rPr>
        <w:t xml:space="preserve"> Accordingly in the ordering paragraphs below the </w:t>
      </w:r>
      <w:r w:rsidR="00AA72F0" w:rsidRPr="005E767C">
        <w:rPr>
          <w:rFonts w:ascii="Times New Roman" w:hAnsi="Times New Roman" w:cs="Times New Roman"/>
          <w:sz w:val="24"/>
          <w:szCs w:val="24"/>
        </w:rPr>
        <w:t>Complaints will be consolidated.</w:t>
      </w:r>
    </w:p>
    <w:p w14:paraId="0690DFE6" w14:textId="6F09B614" w:rsidR="00AA72F0" w:rsidRPr="005E767C" w:rsidRDefault="00AA72F0" w:rsidP="00D054A8">
      <w:pPr>
        <w:spacing w:line="360" w:lineRule="auto"/>
        <w:rPr>
          <w:rFonts w:ascii="Times New Roman" w:hAnsi="Times New Roman" w:cs="Times New Roman"/>
          <w:sz w:val="24"/>
          <w:szCs w:val="24"/>
        </w:rPr>
      </w:pPr>
    </w:p>
    <w:p w14:paraId="2BC904D8" w14:textId="77777777" w:rsidR="00AA72F0" w:rsidRPr="005E767C" w:rsidRDefault="00AA72F0" w:rsidP="00D054A8">
      <w:pPr>
        <w:spacing w:line="360" w:lineRule="auto"/>
        <w:rPr>
          <w:rFonts w:ascii="Times New Roman" w:hAnsi="Times New Roman" w:cs="Times New Roman"/>
          <w:sz w:val="24"/>
          <w:szCs w:val="24"/>
          <w:u w:val="single"/>
        </w:rPr>
      </w:pPr>
      <w:r w:rsidRPr="005E767C">
        <w:rPr>
          <w:rFonts w:ascii="Times New Roman" w:hAnsi="Times New Roman" w:cs="Times New Roman"/>
          <w:sz w:val="24"/>
          <w:szCs w:val="24"/>
          <w:u w:val="single"/>
        </w:rPr>
        <w:t>Mediation Request</w:t>
      </w:r>
    </w:p>
    <w:p w14:paraId="750B8AF7" w14:textId="77777777" w:rsidR="00AA72F0" w:rsidRPr="005E767C" w:rsidRDefault="008E0089" w:rsidP="00D054A8">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r>
    </w:p>
    <w:p w14:paraId="727D5D57" w14:textId="1EDCF4A6" w:rsidR="005A005B" w:rsidRPr="005E767C" w:rsidRDefault="0063484C" w:rsidP="0063484C">
      <w:pPr>
        <w:spacing w:line="360" w:lineRule="auto"/>
        <w:rPr>
          <w:rFonts w:ascii="Times New Roman" w:hAnsi="Times New Roman" w:cs="Times New Roman"/>
          <w:spacing w:val="-3"/>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r>
      <w:r w:rsidR="007257B2" w:rsidRPr="005E767C">
        <w:rPr>
          <w:rFonts w:ascii="Times New Roman" w:hAnsi="Times New Roman" w:cs="Times New Roman"/>
          <w:spacing w:val="-3"/>
          <w:sz w:val="24"/>
          <w:szCs w:val="24"/>
        </w:rPr>
        <w:t xml:space="preserve">Here, </w:t>
      </w:r>
      <w:r w:rsidR="00562549" w:rsidRPr="005E767C">
        <w:rPr>
          <w:rFonts w:ascii="Times New Roman" w:hAnsi="Times New Roman" w:cs="Times New Roman"/>
          <w:spacing w:val="-3"/>
          <w:sz w:val="24"/>
          <w:szCs w:val="24"/>
        </w:rPr>
        <w:t>PWSA</w:t>
      </w:r>
      <w:r w:rsidR="007257B2" w:rsidRPr="005E767C">
        <w:rPr>
          <w:rFonts w:ascii="Times New Roman" w:hAnsi="Times New Roman" w:cs="Times New Roman"/>
          <w:spacing w:val="-3"/>
          <w:sz w:val="24"/>
          <w:szCs w:val="24"/>
        </w:rPr>
        <w:t xml:space="preserve"> has requested that the </w:t>
      </w:r>
      <w:r w:rsidR="005A005B" w:rsidRPr="005E767C">
        <w:rPr>
          <w:rFonts w:ascii="Times New Roman" w:hAnsi="Times New Roman" w:cs="Times New Roman"/>
          <w:spacing w:val="-3"/>
          <w:sz w:val="24"/>
          <w:szCs w:val="24"/>
        </w:rPr>
        <w:t xml:space="preserve">Complaints </w:t>
      </w:r>
      <w:r w:rsidR="007257B2" w:rsidRPr="005E767C">
        <w:rPr>
          <w:rFonts w:ascii="Times New Roman" w:hAnsi="Times New Roman" w:cs="Times New Roman"/>
          <w:spacing w:val="-3"/>
          <w:sz w:val="24"/>
          <w:szCs w:val="24"/>
        </w:rPr>
        <w:t>be referred to mediation</w:t>
      </w:r>
      <w:bookmarkStart w:id="0" w:name="_Hlk84944989"/>
      <w:r w:rsidR="007257B2" w:rsidRPr="005E767C">
        <w:rPr>
          <w:rFonts w:ascii="Times New Roman" w:hAnsi="Times New Roman" w:cs="Times New Roman"/>
          <w:spacing w:val="-3"/>
          <w:sz w:val="24"/>
          <w:szCs w:val="24"/>
        </w:rPr>
        <w:t xml:space="preserve">.  </w:t>
      </w:r>
      <w:r w:rsidRPr="005E767C">
        <w:rPr>
          <w:rFonts w:ascii="Times New Roman" w:hAnsi="Times New Roman" w:cs="Times New Roman"/>
          <w:spacing w:val="-3"/>
          <w:sz w:val="24"/>
          <w:szCs w:val="24"/>
        </w:rPr>
        <w:t xml:space="preserve">It is the </w:t>
      </w:r>
    </w:p>
    <w:p w14:paraId="03D17FBA" w14:textId="75BDCDE8" w:rsidR="0063484C" w:rsidRDefault="0063484C" w:rsidP="0063484C">
      <w:pPr>
        <w:spacing w:line="360" w:lineRule="auto"/>
        <w:rPr>
          <w:rFonts w:ascii="Times New Roman" w:hAnsi="Times New Roman" w:cs="Times New Roman"/>
          <w:spacing w:val="-3"/>
          <w:sz w:val="24"/>
          <w:szCs w:val="24"/>
        </w:rPr>
      </w:pPr>
      <w:r w:rsidRPr="005E767C">
        <w:rPr>
          <w:rFonts w:ascii="Times New Roman" w:hAnsi="Times New Roman" w:cs="Times New Roman"/>
          <w:spacing w:val="-3"/>
          <w:sz w:val="24"/>
          <w:szCs w:val="24"/>
        </w:rPr>
        <w:t xml:space="preserve">policy of the Commission to encourage settlements.  52 Pa.Code § 5.231. </w:t>
      </w:r>
      <w:bookmarkEnd w:id="0"/>
      <w:r w:rsidRPr="005E767C">
        <w:rPr>
          <w:rFonts w:ascii="Times New Roman" w:hAnsi="Times New Roman" w:cs="Times New Roman"/>
          <w:spacing w:val="-3"/>
          <w:sz w:val="24"/>
          <w:szCs w:val="24"/>
        </w:rPr>
        <w:t xml:space="preserve"> </w:t>
      </w:r>
      <w:r w:rsidR="007257B2" w:rsidRPr="005E767C">
        <w:rPr>
          <w:rFonts w:ascii="Times New Roman" w:hAnsi="Times New Roman" w:cs="Times New Roman"/>
          <w:spacing w:val="-3"/>
          <w:sz w:val="24"/>
          <w:szCs w:val="24"/>
        </w:rPr>
        <w:t>I</w:t>
      </w:r>
      <w:r w:rsidRPr="005E767C">
        <w:rPr>
          <w:rFonts w:ascii="Times New Roman" w:hAnsi="Times New Roman" w:cs="Times New Roman"/>
          <w:spacing w:val="-3"/>
          <w:sz w:val="24"/>
          <w:szCs w:val="24"/>
        </w:rPr>
        <w:t xml:space="preserve">t </w:t>
      </w:r>
      <w:r w:rsidR="00BF02CC" w:rsidRPr="005E767C">
        <w:rPr>
          <w:rFonts w:ascii="Times New Roman" w:hAnsi="Times New Roman" w:cs="Times New Roman"/>
          <w:spacing w:val="-3"/>
          <w:sz w:val="24"/>
          <w:szCs w:val="24"/>
        </w:rPr>
        <w:t xml:space="preserve">is </w:t>
      </w:r>
      <w:r w:rsidR="007257B2" w:rsidRPr="005E767C">
        <w:rPr>
          <w:rFonts w:ascii="Times New Roman" w:hAnsi="Times New Roman" w:cs="Times New Roman"/>
          <w:spacing w:val="-3"/>
          <w:sz w:val="24"/>
          <w:szCs w:val="24"/>
        </w:rPr>
        <w:t xml:space="preserve">also </w:t>
      </w:r>
      <w:r w:rsidRPr="005E767C">
        <w:rPr>
          <w:rFonts w:ascii="Times New Roman" w:hAnsi="Times New Roman" w:cs="Times New Roman"/>
          <w:spacing w:val="-3"/>
          <w:sz w:val="24"/>
          <w:szCs w:val="24"/>
        </w:rPr>
        <w:t>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w:t>
      </w:r>
      <w:r w:rsidR="00BF02CC" w:rsidRPr="005E767C">
        <w:rPr>
          <w:rFonts w:ascii="Times New Roman" w:hAnsi="Times New Roman" w:cs="Times New Roman"/>
          <w:spacing w:val="-3"/>
          <w:sz w:val="24"/>
          <w:szCs w:val="24"/>
        </w:rPr>
        <w:t>,</w:t>
      </w:r>
      <w:r w:rsidRPr="005E767C">
        <w:rPr>
          <w:rFonts w:ascii="Times New Roman" w:hAnsi="Times New Roman" w:cs="Times New Roman"/>
          <w:spacing w:val="-3"/>
          <w:sz w:val="24"/>
          <w:szCs w:val="24"/>
        </w:rPr>
        <w:t xml:space="preserve"> or </w:t>
      </w:r>
      <w:r w:rsidR="006F77E8" w:rsidRPr="005E767C">
        <w:rPr>
          <w:rFonts w:ascii="Times New Roman" w:hAnsi="Times New Roman" w:cs="Times New Roman"/>
          <w:spacing w:val="-3"/>
          <w:sz w:val="24"/>
          <w:szCs w:val="24"/>
        </w:rPr>
        <w:t>decide a case</w:t>
      </w:r>
      <w:r w:rsidRPr="005E767C">
        <w:rPr>
          <w:rFonts w:ascii="Times New Roman" w:hAnsi="Times New Roman" w:cs="Times New Roman"/>
          <w:spacing w:val="-3"/>
          <w:sz w:val="24"/>
          <w:szCs w:val="24"/>
        </w:rPr>
        <w:t>.  Instead, the mediator assists the parties in their efforts to come to an agreement thereby avoiding the time, expense</w:t>
      </w:r>
      <w:r w:rsidR="00BF02CC" w:rsidRPr="005E767C">
        <w:rPr>
          <w:rFonts w:ascii="Times New Roman" w:hAnsi="Times New Roman" w:cs="Times New Roman"/>
          <w:spacing w:val="-3"/>
          <w:sz w:val="24"/>
          <w:szCs w:val="24"/>
        </w:rPr>
        <w:t>,</w:t>
      </w:r>
      <w:r w:rsidRPr="005E767C">
        <w:rPr>
          <w:rFonts w:ascii="Times New Roman" w:hAnsi="Times New Roman" w:cs="Times New Roman"/>
          <w:spacing w:val="-3"/>
          <w:sz w:val="24"/>
          <w:szCs w:val="24"/>
        </w:rPr>
        <w:t xml:space="preserve"> and uncertainty of litigation.  </w:t>
      </w:r>
      <w:r w:rsidRPr="005E767C">
        <w:rPr>
          <w:rFonts w:ascii="Times New Roman" w:hAnsi="Times New Roman" w:cs="Times New Roman"/>
          <w:spacing w:val="-3"/>
          <w:sz w:val="24"/>
          <w:szCs w:val="24"/>
        </w:rPr>
        <w:lastRenderedPageBreak/>
        <w:t>Th</w:t>
      </w:r>
      <w:r w:rsidR="00794A1E" w:rsidRPr="005E767C">
        <w:rPr>
          <w:rFonts w:ascii="Times New Roman" w:hAnsi="Times New Roman" w:cs="Times New Roman"/>
          <w:spacing w:val="-3"/>
          <w:sz w:val="24"/>
          <w:szCs w:val="24"/>
        </w:rPr>
        <w:t>ese</w:t>
      </w:r>
      <w:r w:rsidRPr="005E767C">
        <w:rPr>
          <w:rFonts w:ascii="Times New Roman" w:hAnsi="Times New Roman" w:cs="Times New Roman"/>
          <w:spacing w:val="-3"/>
          <w:sz w:val="24"/>
          <w:szCs w:val="24"/>
        </w:rPr>
        <w:t xml:space="preserve"> </w:t>
      </w:r>
      <w:r w:rsidR="00794A1E" w:rsidRPr="005E767C">
        <w:rPr>
          <w:rFonts w:ascii="Times New Roman" w:hAnsi="Times New Roman" w:cs="Times New Roman"/>
          <w:spacing w:val="-3"/>
          <w:sz w:val="24"/>
          <w:szCs w:val="24"/>
        </w:rPr>
        <w:t xml:space="preserve">identical </w:t>
      </w:r>
      <w:r w:rsidRPr="005E767C">
        <w:rPr>
          <w:rFonts w:ascii="Times New Roman" w:hAnsi="Times New Roman" w:cs="Times New Roman"/>
          <w:spacing w:val="-3"/>
          <w:sz w:val="24"/>
          <w:szCs w:val="24"/>
        </w:rPr>
        <w:t>case</w:t>
      </w:r>
      <w:r w:rsidR="00794A1E" w:rsidRPr="005E767C">
        <w:rPr>
          <w:rFonts w:ascii="Times New Roman" w:hAnsi="Times New Roman" w:cs="Times New Roman"/>
          <w:spacing w:val="-3"/>
          <w:sz w:val="24"/>
          <w:szCs w:val="24"/>
        </w:rPr>
        <w:t>s</w:t>
      </w:r>
      <w:r w:rsidRPr="005E767C">
        <w:rPr>
          <w:rFonts w:ascii="Times New Roman" w:hAnsi="Times New Roman" w:cs="Times New Roman"/>
          <w:spacing w:val="-3"/>
          <w:sz w:val="24"/>
          <w:szCs w:val="24"/>
        </w:rPr>
        <w:t xml:space="preserve"> appear to be appropriate for mediation.  Accordingly, the case</w:t>
      </w:r>
      <w:r w:rsidR="00794A1E" w:rsidRPr="005E767C">
        <w:rPr>
          <w:rFonts w:ascii="Times New Roman" w:hAnsi="Times New Roman" w:cs="Times New Roman"/>
          <w:spacing w:val="-3"/>
          <w:sz w:val="24"/>
          <w:szCs w:val="24"/>
        </w:rPr>
        <w:t>s</w:t>
      </w:r>
      <w:r w:rsidRPr="005E767C">
        <w:rPr>
          <w:rFonts w:ascii="Times New Roman" w:hAnsi="Times New Roman" w:cs="Times New Roman"/>
          <w:spacing w:val="-3"/>
          <w:sz w:val="24"/>
          <w:szCs w:val="24"/>
        </w:rPr>
        <w:t xml:space="preserve"> will be referred to the Commission’s Mediation Unit for mediation review. </w:t>
      </w:r>
    </w:p>
    <w:p w14:paraId="0D912C41" w14:textId="77777777" w:rsidR="005E767C" w:rsidRPr="005E767C" w:rsidRDefault="005E767C" w:rsidP="0063484C">
      <w:pPr>
        <w:spacing w:line="360" w:lineRule="auto"/>
        <w:rPr>
          <w:rFonts w:ascii="Times New Roman" w:hAnsi="Times New Roman" w:cs="Times New Roman"/>
          <w:spacing w:val="-3"/>
          <w:sz w:val="24"/>
          <w:szCs w:val="24"/>
        </w:rPr>
      </w:pPr>
    </w:p>
    <w:p w14:paraId="6B7BA968" w14:textId="77777777" w:rsidR="005B4F80" w:rsidRPr="005E767C" w:rsidRDefault="005B4F80" w:rsidP="005B4F80">
      <w:pPr>
        <w:spacing w:line="360" w:lineRule="auto"/>
        <w:jc w:val="center"/>
        <w:rPr>
          <w:rFonts w:ascii="Times New Roman" w:hAnsi="Times New Roman" w:cs="Times New Roman"/>
          <w:sz w:val="24"/>
          <w:szCs w:val="24"/>
          <w:u w:val="single"/>
        </w:rPr>
      </w:pPr>
      <w:r w:rsidRPr="005E767C">
        <w:rPr>
          <w:rFonts w:ascii="Times New Roman" w:hAnsi="Times New Roman" w:cs="Times New Roman"/>
          <w:sz w:val="24"/>
          <w:szCs w:val="24"/>
          <w:u w:val="single"/>
        </w:rPr>
        <w:t>CONCLUSIONS OF LAW</w:t>
      </w:r>
    </w:p>
    <w:p w14:paraId="021EE88E" w14:textId="77777777" w:rsidR="009E4BE5" w:rsidRPr="005E767C" w:rsidRDefault="009E4BE5" w:rsidP="009E4BE5">
      <w:pPr>
        <w:spacing w:line="360" w:lineRule="auto"/>
        <w:rPr>
          <w:rFonts w:ascii="Times New Roman" w:hAnsi="Times New Roman" w:cs="Times New Roman"/>
          <w:sz w:val="24"/>
          <w:szCs w:val="24"/>
        </w:rPr>
      </w:pPr>
    </w:p>
    <w:p w14:paraId="76CC471B" w14:textId="70BBC598" w:rsidR="005B4F80" w:rsidRPr="005E767C" w:rsidRDefault="005B4F80" w:rsidP="009E4BE5">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t>1.</w:t>
      </w:r>
      <w:r w:rsidRPr="005E767C">
        <w:rPr>
          <w:rFonts w:ascii="Times New Roman" w:hAnsi="Times New Roman" w:cs="Times New Roman"/>
          <w:sz w:val="24"/>
          <w:szCs w:val="24"/>
        </w:rPr>
        <w:tab/>
        <w:t>T</w:t>
      </w:r>
      <w:r w:rsidR="0005708E" w:rsidRPr="005E767C">
        <w:rPr>
          <w:rFonts w:ascii="Times New Roman" w:hAnsi="Times New Roman" w:cs="Times New Roman"/>
          <w:sz w:val="24"/>
          <w:szCs w:val="24"/>
        </w:rPr>
        <w:t>he</w:t>
      </w:r>
      <w:r w:rsidRPr="005E767C">
        <w:rPr>
          <w:rFonts w:ascii="Times New Roman" w:hAnsi="Times New Roman" w:cs="Times New Roman"/>
          <w:sz w:val="24"/>
          <w:szCs w:val="24"/>
        </w:rPr>
        <w:t xml:space="preserve"> Commission’s Rules of Administrative Pract</w:t>
      </w:r>
      <w:r w:rsidR="00AD1EE4" w:rsidRPr="005E767C">
        <w:rPr>
          <w:rFonts w:ascii="Times New Roman" w:hAnsi="Times New Roman" w:cs="Times New Roman"/>
          <w:sz w:val="24"/>
          <w:szCs w:val="24"/>
        </w:rPr>
        <w:t>i</w:t>
      </w:r>
      <w:r w:rsidRPr="005E767C">
        <w:rPr>
          <w:rFonts w:ascii="Times New Roman" w:hAnsi="Times New Roman" w:cs="Times New Roman"/>
          <w:sz w:val="24"/>
          <w:szCs w:val="24"/>
        </w:rPr>
        <w:t>ce and Procedure permit the filing of preliminary motions.</w:t>
      </w:r>
      <w:r w:rsidR="007D61CE" w:rsidRPr="005E767C">
        <w:rPr>
          <w:rFonts w:ascii="Times New Roman" w:hAnsi="Times New Roman" w:cs="Times New Roman"/>
          <w:sz w:val="24"/>
          <w:szCs w:val="24"/>
        </w:rPr>
        <w:t xml:space="preserve">  52 Pa.Code § 5.103</w:t>
      </w:r>
    </w:p>
    <w:p w14:paraId="15D0C782" w14:textId="77777777" w:rsidR="005B4F80" w:rsidRPr="005E767C" w:rsidRDefault="005B4F80" w:rsidP="009E4BE5">
      <w:pPr>
        <w:spacing w:line="360" w:lineRule="auto"/>
        <w:rPr>
          <w:rFonts w:ascii="Times New Roman" w:hAnsi="Times New Roman" w:cs="Times New Roman"/>
          <w:sz w:val="24"/>
          <w:szCs w:val="24"/>
        </w:rPr>
      </w:pPr>
    </w:p>
    <w:p w14:paraId="0582719D" w14:textId="62506E67" w:rsidR="005B4F80" w:rsidRPr="005E767C" w:rsidRDefault="005B4F80" w:rsidP="009E4BE5">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t>2.</w:t>
      </w:r>
      <w:r w:rsidRPr="005E767C">
        <w:rPr>
          <w:rFonts w:ascii="Times New Roman" w:hAnsi="Times New Roman" w:cs="Times New Roman"/>
          <w:sz w:val="24"/>
          <w:szCs w:val="24"/>
        </w:rPr>
        <w:tab/>
      </w:r>
      <w:r w:rsidR="00D33EFD" w:rsidRPr="005E767C">
        <w:rPr>
          <w:rFonts w:ascii="Times New Roman" w:hAnsi="Times New Roman" w:cs="Times New Roman"/>
          <w:sz w:val="24"/>
          <w:szCs w:val="24"/>
        </w:rPr>
        <w:t xml:space="preserve">The Commission or presiding officer, with or without </w:t>
      </w:r>
      <w:r w:rsidR="00561BFF" w:rsidRPr="005E767C">
        <w:rPr>
          <w:rFonts w:ascii="Times New Roman" w:hAnsi="Times New Roman" w:cs="Times New Roman"/>
          <w:sz w:val="24"/>
          <w:szCs w:val="24"/>
        </w:rPr>
        <w:t xml:space="preserve">a </w:t>
      </w:r>
      <w:r w:rsidR="00D33EFD" w:rsidRPr="005E767C">
        <w:rPr>
          <w:rFonts w:ascii="Times New Roman" w:hAnsi="Times New Roman" w:cs="Times New Roman"/>
          <w:sz w:val="24"/>
          <w:szCs w:val="24"/>
        </w:rPr>
        <w:t>motion, may order proceedings involving a common question of law or fact to be consolidated. The Commission or presiding officer may make orders concerning the conduct of the proceeding as may avoid unnecessary costs or delay.  52 Pa.Code § 5.81(a).</w:t>
      </w:r>
    </w:p>
    <w:p w14:paraId="284EA9BA" w14:textId="77777777" w:rsidR="00D33EFD" w:rsidRPr="005E767C" w:rsidRDefault="00D33EFD" w:rsidP="009E4BE5">
      <w:pPr>
        <w:spacing w:line="360" w:lineRule="auto"/>
        <w:rPr>
          <w:rFonts w:ascii="Times New Roman" w:hAnsi="Times New Roman" w:cs="Times New Roman"/>
          <w:sz w:val="24"/>
          <w:szCs w:val="24"/>
        </w:rPr>
      </w:pPr>
    </w:p>
    <w:p w14:paraId="7B152E80" w14:textId="6F861C40" w:rsidR="007257B2" w:rsidRPr="005E767C" w:rsidRDefault="007257B2" w:rsidP="009E4BE5">
      <w:pPr>
        <w:spacing w:line="360" w:lineRule="auto"/>
        <w:rPr>
          <w:rFonts w:ascii="Times New Roman" w:hAnsi="Times New Roman" w:cs="Times New Roman"/>
          <w:spacing w:val="-3"/>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r>
      <w:r w:rsidR="00D33EFD" w:rsidRPr="005E767C">
        <w:rPr>
          <w:rFonts w:ascii="Times New Roman" w:hAnsi="Times New Roman" w:cs="Times New Roman"/>
          <w:sz w:val="24"/>
          <w:szCs w:val="24"/>
        </w:rPr>
        <w:t>3</w:t>
      </w:r>
      <w:r w:rsidRPr="005E767C">
        <w:rPr>
          <w:rFonts w:ascii="Times New Roman" w:hAnsi="Times New Roman" w:cs="Times New Roman"/>
          <w:sz w:val="24"/>
          <w:szCs w:val="24"/>
        </w:rPr>
        <w:t>.</w:t>
      </w:r>
      <w:r w:rsidRPr="005E767C">
        <w:rPr>
          <w:rFonts w:ascii="Times New Roman" w:hAnsi="Times New Roman" w:cs="Times New Roman"/>
          <w:sz w:val="24"/>
          <w:szCs w:val="24"/>
        </w:rPr>
        <w:tab/>
      </w:r>
      <w:r w:rsidRPr="005E767C">
        <w:rPr>
          <w:rFonts w:ascii="Times New Roman" w:hAnsi="Times New Roman" w:cs="Times New Roman"/>
          <w:spacing w:val="-3"/>
          <w:sz w:val="24"/>
          <w:szCs w:val="24"/>
        </w:rPr>
        <w:t xml:space="preserve">It is the policy of the Commission to encourage settlements.  </w:t>
      </w:r>
      <w:r w:rsidR="002069F1" w:rsidRPr="005E767C">
        <w:rPr>
          <w:rFonts w:ascii="Times New Roman" w:hAnsi="Times New Roman" w:cs="Times New Roman"/>
          <w:spacing w:val="-3"/>
          <w:sz w:val="24"/>
          <w:szCs w:val="24"/>
        </w:rPr>
        <w:t>52 Pa.Code §</w:t>
      </w:r>
      <w:r w:rsidR="005E767C">
        <w:rPr>
          <w:rFonts w:ascii="Times New Roman" w:hAnsi="Times New Roman" w:cs="Times New Roman"/>
          <w:spacing w:val="-3"/>
          <w:sz w:val="24"/>
          <w:szCs w:val="24"/>
        </w:rPr>
        <w:t> </w:t>
      </w:r>
      <w:r w:rsidR="002069F1" w:rsidRPr="005E767C">
        <w:rPr>
          <w:rFonts w:ascii="Times New Roman" w:hAnsi="Times New Roman" w:cs="Times New Roman"/>
          <w:spacing w:val="-3"/>
          <w:sz w:val="24"/>
          <w:szCs w:val="24"/>
        </w:rPr>
        <w:t>5.231.</w:t>
      </w:r>
      <w:r w:rsidRPr="005E767C">
        <w:rPr>
          <w:rFonts w:ascii="Times New Roman" w:hAnsi="Times New Roman" w:cs="Times New Roman"/>
          <w:spacing w:val="-3"/>
          <w:sz w:val="24"/>
          <w:szCs w:val="24"/>
        </w:rPr>
        <w:t xml:space="preserve"> </w:t>
      </w:r>
    </w:p>
    <w:p w14:paraId="5397527B" w14:textId="77777777" w:rsidR="007257B2" w:rsidRPr="005E767C" w:rsidRDefault="007257B2" w:rsidP="009E4BE5">
      <w:pPr>
        <w:spacing w:line="360" w:lineRule="auto"/>
        <w:rPr>
          <w:rFonts w:ascii="Times New Roman" w:hAnsi="Times New Roman" w:cs="Times New Roman"/>
          <w:spacing w:val="-3"/>
          <w:sz w:val="24"/>
          <w:szCs w:val="24"/>
        </w:rPr>
      </w:pPr>
    </w:p>
    <w:p w14:paraId="180100A5" w14:textId="77777777" w:rsidR="009E4BE5" w:rsidRPr="005E767C" w:rsidRDefault="009E4BE5" w:rsidP="009E4BE5">
      <w:pPr>
        <w:spacing w:line="360" w:lineRule="auto"/>
        <w:jc w:val="center"/>
        <w:rPr>
          <w:rFonts w:ascii="Times New Roman" w:hAnsi="Times New Roman" w:cs="Times New Roman"/>
          <w:sz w:val="24"/>
          <w:szCs w:val="24"/>
          <w:u w:val="single"/>
        </w:rPr>
      </w:pPr>
      <w:r w:rsidRPr="005E767C">
        <w:rPr>
          <w:rFonts w:ascii="Times New Roman" w:hAnsi="Times New Roman" w:cs="Times New Roman"/>
          <w:sz w:val="24"/>
          <w:szCs w:val="24"/>
          <w:u w:val="single"/>
        </w:rPr>
        <w:t>ORDER</w:t>
      </w:r>
    </w:p>
    <w:p w14:paraId="79826A58" w14:textId="47D9BF93" w:rsidR="00E87F5E" w:rsidRDefault="00E87F5E" w:rsidP="009E4BE5">
      <w:pPr>
        <w:spacing w:line="360" w:lineRule="auto"/>
        <w:jc w:val="center"/>
        <w:rPr>
          <w:rFonts w:ascii="Times New Roman" w:hAnsi="Times New Roman" w:cs="Times New Roman"/>
          <w:sz w:val="24"/>
          <w:szCs w:val="24"/>
          <w:u w:val="single"/>
        </w:rPr>
      </w:pPr>
    </w:p>
    <w:p w14:paraId="079756D4" w14:textId="77777777" w:rsidR="005E767C" w:rsidRPr="005E767C" w:rsidRDefault="005E767C" w:rsidP="009E4BE5">
      <w:pPr>
        <w:spacing w:line="360" w:lineRule="auto"/>
        <w:jc w:val="center"/>
        <w:rPr>
          <w:rFonts w:ascii="Times New Roman" w:hAnsi="Times New Roman" w:cs="Times New Roman"/>
          <w:sz w:val="24"/>
          <w:szCs w:val="24"/>
          <w:u w:val="single"/>
        </w:rPr>
      </w:pPr>
    </w:p>
    <w:p w14:paraId="18927F72" w14:textId="77777777" w:rsidR="009E4BE5" w:rsidRPr="005E767C" w:rsidRDefault="009E4BE5" w:rsidP="009E4BE5">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t>THEREFORE,</w:t>
      </w:r>
    </w:p>
    <w:p w14:paraId="472FFE3F" w14:textId="77777777" w:rsidR="009E4BE5" w:rsidRPr="005E767C" w:rsidRDefault="009E4BE5" w:rsidP="009E4BE5">
      <w:pPr>
        <w:spacing w:line="360" w:lineRule="auto"/>
        <w:rPr>
          <w:rFonts w:ascii="Times New Roman" w:hAnsi="Times New Roman" w:cs="Times New Roman"/>
          <w:sz w:val="24"/>
          <w:szCs w:val="24"/>
        </w:rPr>
      </w:pPr>
    </w:p>
    <w:p w14:paraId="17399BD1" w14:textId="77777777" w:rsidR="009E4BE5" w:rsidRPr="005E767C" w:rsidRDefault="009E4BE5" w:rsidP="009E4BE5">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t>IT IS ORDERED:</w:t>
      </w:r>
    </w:p>
    <w:p w14:paraId="181B6E1B" w14:textId="77777777" w:rsidR="009E4BE5" w:rsidRPr="005E767C" w:rsidRDefault="009E4BE5" w:rsidP="009E4BE5">
      <w:pPr>
        <w:spacing w:line="360" w:lineRule="auto"/>
        <w:rPr>
          <w:rFonts w:ascii="Times New Roman" w:hAnsi="Times New Roman" w:cs="Times New Roman"/>
          <w:sz w:val="24"/>
          <w:szCs w:val="24"/>
        </w:rPr>
      </w:pPr>
    </w:p>
    <w:p w14:paraId="2074B01C" w14:textId="5CE950DA" w:rsidR="00B0673C" w:rsidRPr="005E767C" w:rsidRDefault="009E4BE5" w:rsidP="009E4BE5">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t>1.</w:t>
      </w:r>
      <w:r w:rsidRPr="005E767C">
        <w:rPr>
          <w:rFonts w:ascii="Times New Roman" w:hAnsi="Times New Roman" w:cs="Times New Roman"/>
          <w:sz w:val="24"/>
          <w:szCs w:val="24"/>
        </w:rPr>
        <w:tab/>
        <w:t xml:space="preserve">That </w:t>
      </w:r>
      <w:r w:rsidR="005C1826" w:rsidRPr="005E767C">
        <w:rPr>
          <w:rFonts w:ascii="Times New Roman" w:hAnsi="Times New Roman" w:cs="Times New Roman"/>
          <w:sz w:val="24"/>
          <w:szCs w:val="24"/>
        </w:rPr>
        <w:t xml:space="preserve">The </w:t>
      </w:r>
      <w:r w:rsidR="005D3AD9" w:rsidRPr="005E767C">
        <w:rPr>
          <w:rFonts w:ascii="Times New Roman" w:hAnsi="Times New Roman" w:cs="Times New Roman"/>
          <w:sz w:val="24"/>
          <w:szCs w:val="24"/>
        </w:rPr>
        <w:t>Pittsburgh Water and Sewer Authority</w:t>
      </w:r>
      <w:r w:rsidR="007E5BC0" w:rsidRPr="005E767C">
        <w:rPr>
          <w:rFonts w:ascii="Times New Roman" w:hAnsi="Times New Roman" w:cs="Times New Roman"/>
          <w:sz w:val="24"/>
          <w:szCs w:val="24"/>
        </w:rPr>
        <w:t xml:space="preserve">’s </w:t>
      </w:r>
      <w:r w:rsidR="005D3AD9" w:rsidRPr="005E767C">
        <w:rPr>
          <w:rFonts w:ascii="Times New Roman" w:hAnsi="Times New Roman" w:cs="Times New Roman"/>
          <w:sz w:val="24"/>
          <w:szCs w:val="24"/>
        </w:rPr>
        <w:t xml:space="preserve">Motion to Consolidate </w:t>
      </w:r>
      <w:r w:rsidR="009E4EB5" w:rsidRPr="005E767C">
        <w:rPr>
          <w:rFonts w:ascii="Times New Roman" w:hAnsi="Times New Roman" w:cs="Times New Roman"/>
          <w:sz w:val="24"/>
          <w:szCs w:val="24"/>
        </w:rPr>
        <w:t xml:space="preserve">the Formal Complaints at </w:t>
      </w:r>
      <w:r w:rsidR="00B0673C" w:rsidRPr="005E767C">
        <w:rPr>
          <w:rFonts w:ascii="Times New Roman" w:hAnsi="Times New Roman" w:cs="Times New Roman"/>
          <w:sz w:val="24"/>
          <w:szCs w:val="24"/>
        </w:rPr>
        <w:t>Docket Nos. C-2022-303</w:t>
      </w:r>
      <w:r w:rsidR="00ED0C3A" w:rsidRPr="005E767C">
        <w:rPr>
          <w:rFonts w:ascii="Times New Roman" w:hAnsi="Times New Roman" w:cs="Times New Roman"/>
          <w:sz w:val="24"/>
          <w:szCs w:val="24"/>
        </w:rPr>
        <w:t>4935</w:t>
      </w:r>
      <w:r w:rsidR="00B0673C" w:rsidRPr="005E767C">
        <w:rPr>
          <w:rFonts w:ascii="Times New Roman" w:hAnsi="Times New Roman" w:cs="Times New Roman"/>
          <w:sz w:val="24"/>
          <w:szCs w:val="24"/>
        </w:rPr>
        <w:t xml:space="preserve"> and C-2022-303</w:t>
      </w:r>
      <w:r w:rsidR="00ED0C3A" w:rsidRPr="005E767C">
        <w:rPr>
          <w:rFonts w:ascii="Times New Roman" w:hAnsi="Times New Roman" w:cs="Times New Roman"/>
          <w:sz w:val="24"/>
          <w:szCs w:val="24"/>
        </w:rPr>
        <w:t>4934</w:t>
      </w:r>
      <w:r w:rsidR="00B0673C" w:rsidRPr="005E767C">
        <w:rPr>
          <w:rFonts w:ascii="Times New Roman" w:hAnsi="Times New Roman" w:cs="Times New Roman"/>
          <w:sz w:val="24"/>
          <w:szCs w:val="24"/>
        </w:rPr>
        <w:t xml:space="preserve"> is </w:t>
      </w:r>
      <w:r w:rsidR="001C7D52" w:rsidRPr="005E767C">
        <w:rPr>
          <w:rFonts w:ascii="Times New Roman" w:hAnsi="Times New Roman" w:cs="Times New Roman"/>
          <w:sz w:val="24"/>
          <w:szCs w:val="24"/>
        </w:rPr>
        <w:t xml:space="preserve">hereby </w:t>
      </w:r>
      <w:r w:rsidR="00B0673C" w:rsidRPr="005E767C">
        <w:rPr>
          <w:rFonts w:ascii="Times New Roman" w:hAnsi="Times New Roman" w:cs="Times New Roman"/>
          <w:sz w:val="24"/>
          <w:szCs w:val="24"/>
        </w:rPr>
        <w:t>granted.</w:t>
      </w:r>
    </w:p>
    <w:p w14:paraId="67F9C341" w14:textId="77777777" w:rsidR="00B0673C" w:rsidRPr="005E767C" w:rsidRDefault="00B0673C" w:rsidP="009E4BE5">
      <w:pPr>
        <w:spacing w:line="360" w:lineRule="auto"/>
        <w:rPr>
          <w:rFonts w:ascii="Times New Roman" w:hAnsi="Times New Roman" w:cs="Times New Roman"/>
          <w:sz w:val="24"/>
          <w:szCs w:val="24"/>
        </w:rPr>
      </w:pPr>
    </w:p>
    <w:p w14:paraId="6F5BB8BA" w14:textId="6348E755" w:rsidR="000E5799" w:rsidRPr="005E767C" w:rsidRDefault="00B0673C" w:rsidP="009E4BE5">
      <w:pPr>
        <w:spacing w:line="360" w:lineRule="auto"/>
        <w:rPr>
          <w:rFonts w:ascii="Times New Roman" w:hAnsi="Times New Roman" w:cs="Times New Roman"/>
          <w:sz w:val="24"/>
          <w:szCs w:val="24"/>
        </w:rPr>
      </w:pPr>
      <w:r w:rsidRPr="005E767C">
        <w:rPr>
          <w:rFonts w:ascii="Times New Roman" w:hAnsi="Times New Roman" w:cs="Times New Roman"/>
          <w:sz w:val="24"/>
          <w:szCs w:val="24"/>
        </w:rPr>
        <w:tab/>
      </w:r>
      <w:r w:rsidRPr="005E767C">
        <w:rPr>
          <w:rFonts w:ascii="Times New Roman" w:hAnsi="Times New Roman" w:cs="Times New Roman"/>
          <w:sz w:val="24"/>
          <w:szCs w:val="24"/>
        </w:rPr>
        <w:tab/>
      </w:r>
      <w:r w:rsidR="004B41F1" w:rsidRPr="005E767C">
        <w:rPr>
          <w:rFonts w:ascii="Times New Roman" w:hAnsi="Times New Roman" w:cs="Times New Roman"/>
          <w:sz w:val="24"/>
          <w:szCs w:val="24"/>
        </w:rPr>
        <w:t>2.</w:t>
      </w:r>
      <w:r w:rsidR="004B41F1" w:rsidRPr="005E767C">
        <w:rPr>
          <w:rFonts w:ascii="Times New Roman" w:hAnsi="Times New Roman" w:cs="Times New Roman"/>
          <w:sz w:val="24"/>
          <w:szCs w:val="24"/>
        </w:rPr>
        <w:tab/>
        <w:t xml:space="preserve">That </w:t>
      </w:r>
      <w:r w:rsidR="00B5699C" w:rsidRPr="005E767C">
        <w:rPr>
          <w:rFonts w:ascii="Times New Roman" w:hAnsi="Times New Roman" w:cs="Times New Roman"/>
          <w:sz w:val="24"/>
          <w:szCs w:val="24"/>
        </w:rPr>
        <w:t xml:space="preserve">the Complaint of </w:t>
      </w:r>
      <w:r w:rsidR="006569F6" w:rsidRPr="005E767C">
        <w:rPr>
          <w:rFonts w:ascii="Times New Roman" w:hAnsi="Times New Roman" w:cs="Times New Roman"/>
          <w:sz w:val="24"/>
          <w:szCs w:val="24"/>
        </w:rPr>
        <w:t>Carson DevCo</w:t>
      </w:r>
      <w:r w:rsidR="003B42FE" w:rsidRPr="005E767C">
        <w:rPr>
          <w:rFonts w:ascii="Times New Roman" w:hAnsi="Times New Roman" w:cs="Times New Roman"/>
          <w:sz w:val="24"/>
          <w:szCs w:val="24"/>
        </w:rPr>
        <w:t>,</w:t>
      </w:r>
      <w:r w:rsidR="006569F6" w:rsidRPr="005E767C">
        <w:rPr>
          <w:rFonts w:ascii="Times New Roman" w:hAnsi="Times New Roman" w:cs="Times New Roman"/>
          <w:sz w:val="24"/>
          <w:szCs w:val="24"/>
        </w:rPr>
        <w:t xml:space="preserve"> LLC</w:t>
      </w:r>
      <w:r w:rsidR="0015286D" w:rsidRPr="005E767C">
        <w:rPr>
          <w:rFonts w:ascii="Times New Roman" w:hAnsi="Times New Roman" w:cs="Times New Roman"/>
          <w:sz w:val="24"/>
          <w:szCs w:val="24"/>
        </w:rPr>
        <w:t xml:space="preserve"> </w:t>
      </w:r>
      <w:r w:rsidR="005C1826" w:rsidRPr="005E767C">
        <w:rPr>
          <w:rFonts w:ascii="Times New Roman" w:hAnsi="Times New Roman" w:cs="Times New Roman"/>
          <w:sz w:val="24"/>
          <w:szCs w:val="24"/>
        </w:rPr>
        <w:t xml:space="preserve">against The </w:t>
      </w:r>
      <w:r w:rsidR="009E4BE5" w:rsidRPr="005E767C">
        <w:rPr>
          <w:rFonts w:ascii="Times New Roman" w:hAnsi="Times New Roman" w:cs="Times New Roman"/>
          <w:sz w:val="24"/>
          <w:szCs w:val="24"/>
        </w:rPr>
        <w:t>P</w:t>
      </w:r>
      <w:r w:rsidR="0014063E" w:rsidRPr="005E767C">
        <w:rPr>
          <w:rFonts w:ascii="Times New Roman" w:hAnsi="Times New Roman" w:cs="Times New Roman"/>
          <w:sz w:val="24"/>
          <w:szCs w:val="24"/>
        </w:rPr>
        <w:t xml:space="preserve">ittsburgh Water and Sewer Authority </w:t>
      </w:r>
      <w:r w:rsidR="0097090A" w:rsidRPr="005E767C">
        <w:rPr>
          <w:rFonts w:ascii="Times New Roman" w:hAnsi="Times New Roman" w:cs="Times New Roman"/>
          <w:sz w:val="24"/>
          <w:szCs w:val="24"/>
        </w:rPr>
        <w:t>at Docket No. C-2022-303</w:t>
      </w:r>
      <w:r w:rsidR="0015286D" w:rsidRPr="005E767C">
        <w:rPr>
          <w:rFonts w:ascii="Times New Roman" w:hAnsi="Times New Roman" w:cs="Times New Roman"/>
          <w:sz w:val="24"/>
          <w:szCs w:val="24"/>
        </w:rPr>
        <w:t>4934</w:t>
      </w:r>
      <w:r w:rsidR="0097090A" w:rsidRPr="005E767C">
        <w:rPr>
          <w:rFonts w:ascii="Times New Roman" w:hAnsi="Times New Roman" w:cs="Times New Roman"/>
          <w:sz w:val="24"/>
          <w:szCs w:val="24"/>
        </w:rPr>
        <w:t xml:space="preserve"> is consolidated with the Complaint of </w:t>
      </w:r>
      <w:r w:rsidR="003B42FE" w:rsidRPr="005E767C">
        <w:rPr>
          <w:rFonts w:ascii="Times New Roman" w:hAnsi="Times New Roman" w:cs="Times New Roman"/>
          <w:sz w:val="24"/>
          <w:szCs w:val="24"/>
        </w:rPr>
        <w:t xml:space="preserve">DevCo, LLC </w:t>
      </w:r>
      <w:r w:rsidR="008313C4" w:rsidRPr="005E767C">
        <w:rPr>
          <w:rFonts w:ascii="Times New Roman" w:hAnsi="Times New Roman" w:cs="Times New Roman"/>
          <w:sz w:val="24"/>
          <w:szCs w:val="24"/>
        </w:rPr>
        <w:t xml:space="preserve">against The </w:t>
      </w:r>
      <w:r w:rsidR="006850C8" w:rsidRPr="005E767C">
        <w:rPr>
          <w:rFonts w:ascii="Times New Roman" w:hAnsi="Times New Roman" w:cs="Times New Roman"/>
          <w:sz w:val="24"/>
          <w:szCs w:val="24"/>
        </w:rPr>
        <w:t>P</w:t>
      </w:r>
      <w:r w:rsidR="008313C4" w:rsidRPr="005E767C">
        <w:rPr>
          <w:rFonts w:ascii="Times New Roman" w:hAnsi="Times New Roman" w:cs="Times New Roman"/>
          <w:sz w:val="24"/>
          <w:szCs w:val="24"/>
        </w:rPr>
        <w:t>ittsburgh Water and Sewer Authority</w:t>
      </w:r>
      <w:r w:rsidR="006850C8" w:rsidRPr="005E767C">
        <w:rPr>
          <w:rFonts w:ascii="Times New Roman" w:hAnsi="Times New Roman" w:cs="Times New Roman"/>
          <w:sz w:val="24"/>
          <w:szCs w:val="24"/>
        </w:rPr>
        <w:t xml:space="preserve"> at </w:t>
      </w:r>
      <w:r w:rsidR="000E5799" w:rsidRPr="005E767C">
        <w:rPr>
          <w:rFonts w:ascii="Times New Roman" w:hAnsi="Times New Roman" w:cs="Times New Roman"/>
          <w:sz w:val="24"/>
          <w:szCs w:val="24"/>
        </w:rPr>
        <w:t>Docket No. C-20</w:t>
      </w:r>
      <w:r w:rsidR="007257B2" w:rsidRPr="005E767C">
        <w:rPr>
          <w:rFonts w:ascii="Times New Roman" w:hAnsi="Times New Roman" w:cs="Times New Roman"/>
          <w:sz w:val="24"/>
          <w:szCs w:val="24"/>
        </w:rPr>
        <w:t>2</w:t>
      </w:r>
      <w:r w:rsidR="00EF32B3" w:rsidRPr="005E767C">
        <w:rPr>
          <w:rFonts w:ascii="Times New Roman" w:hAnsi="Times New Roman" w:cs="Times New Roman"/>
          <w:sz w:val="24"/>
          <w:szCs w:val="24"/>
        </w:rPr>
        <w:t>2</w:t>
      </w:r>
      <w:r w:rsidR="000E5799" w:rsidRPr="005E767C">
        <w:rPr>
          <w:rFonts w:ascii="Times New Roman" w:hAnsi="Times New Roman" w:cs="Times New Roman"/>
          <w:sz w:val="24"/>
          <w:szCs w:val="24"/>
        </w:rPr>
        <w:t>-</w:t>
      </w:r>
      <w:r w:rsidR="007257B2" w:rsidRPr="005E767C">
        <w:rPr>
          <w:rFonts w:ascii="Times New Roman" w:hAnsi="Times New Roman" w:cs="Times New Roman"/>
          <w:sz w:val="24"/>
          <w:szCs w:val="24"/>
        </w:rPr>
        <w:t>30</w:t>
      </w:r>
      <w:r w:rsidR="00EF32B3" w:rsidRPr="005E767C">
        <w:rPr>
          <w:rFonts w:ascii="Times New Roman" w:hAnsi="Times New Roman" w:cs="Times New Roman"/>
          <w:sz w:val="24"/>
          <w:szCs w:val="24"/>
        </w:rPr>
        <w:t>3</w:t>
      </w:r>
      <w:r w:rsidR="00CA5D9F" w:rsidRPr="005E767C">
        <w:rPr>
          <w:rFonts w:ascii="Times New Roman" w:hAnsi="Times New Roman" w:cs="Times New Roman"/>
          <w:sz w:val="24"/>
          <w:szCs w:val="24"/>
        </w:rPr>
        <w:t>4935</w:t>
      </w:r>
      <w:r w:rsidR="00EF32B3" w:rsidRPr="005E767C">
        <w:rPr>
          <w:rFonts w:ascii="Times New Roman" w:hAnsi="Times New Roman" w:cs="Times New Roman"/>
          <w:sz w:val="24"/>
          <w:szCs w:val="24"/>
        </w:rPr>
        <w:t>.</w:t>
      </w:r>
    </w:p>
    <w:p w14:paraId="2CCABD3E" w14:textId="77777777" w:rsidR="00BF1B08" w:rsidRPr="005E767C" w:rsidRDefault="00BF1B08" w:rsidP="009E4BE5">
      <w:pPr>
        <w:spacing w:line="360" w:lineRule="auto"/>
        <w:rPr>
          <w:rFonts w:ascii="Times New Roman" w:hAnsi="Times New Roman" w:cs="Times New Roman"/>
          <w:sz w:val="24"/>
          <w:szCs w:val="24"/>
        </w:rPr>
      </w:pPr>
    </w:p>
    <w:p w14:paraId="64476742" w14:textId="4BCDEE24" w:rsidR="00A5780F" w:rsidRPr="005E767C" w:rsidRDefault="000E5799" w:rsidP="00013DBF">
      <w:pPr>
        <w:spacing w:line="360" w:lineRule="auto"/>
        <w:rPr>
          <w:rFonts w:ascii="Times New Roman" w:hAnsi="Times New Roman" w:cs="Times New Roman"/>
          <w:spacing w:val="-3"/>
          <w:sz w:val="24"/>
          <w:szCs w:val="24"/>
        </w:rPr>
      </w:pPr>
      <w:r w:rsidRPr="005E767C">
        <w:rPr>
          <w:rFonts w:ascii="Times New Roman" w:hAnsi="Times New Roman" w:cs="Times New Roman"/>
          <w:sz w:val="24"/>
          <w:szCs w:val="24"/>
        </w:rPr>
        <w:lastRenderedPageBreak/>
        <w:tab/>
      </w:r>
      <w:r w:rsidRPr="005E767C">
        <w:rPr>
          <w:rFonts w:ascii="Times New Roman" w:hAnsi="Times New Roman" w:cs="Times New Roman"/>
          <w:sz w:val="24"/>
          <w:szCs w:val="24"/>
        </w:rPr>
        <w:tab/>
      </w:r>
      <w:r w:rsidR="00A5780F" w:rsidRPr="005E767C">
        <w:rPr>
          <w:rFonts w:ascii="Times New Roman" w:hAnsi="Times New Roman" w:cs="Times New Roman"/>
          <w:sz w:val="24"/>
          <w:szCs w:val="24"/>
        </w:rPr>
        <w:t>3.</w:t>
      </w:r>
      <w:r w:rsidR="00A5780F" w:rsidRPr="005E767C">
        <w:rPr>
          <w:rFonts w:ascii="Times New Roman" w:hAnsi="Times New Roman" w:cs="Times New Roman"/>
          <w:sz w:val="24"/>
          <w:szCs w:val="24"/>
        </w:rPr>
        <w:tab/>
      </w:r>
      <w:r w:rsidR="00A5780F" w:rsidRPr="005E767C">
        <w:rPr>
          <w:rFonts w:ascii="Times New Roman" w:hAnsi="Times New Roman" w:cs="Times New Roman"/>
          <w:spacing w:val="-3"/>
          <w:sz w:val="24"/>
          <w:szCs w:val="24"/>
        </w:rPr>
        <w:t xml:space="preserve">That the </w:t>
      </w:r>
      <w:r w:rsidR="008A198B" w:rsidRPr="005E767C">
        <w:rPr>
          <w:rFonts w:ascii="Times New Roman" w:hAnsi="Times New Roman" w:cs="Times New Roman"/>
          <w:spacing w:val="-3"/>
          <w:sz w:val="24"/>
          <w:szCs w:val="24"/>
        </w:rPr>
        <w:t xml:space="preserve">consolidated Complaints </w:t>
      </w:r>
      <w:r w:rsidR="00A5780F" w:rsidRPr="005E767C">
        <w:rPr>
          <w:rFonts w:ascii="Times New Roman" w:hAnsi="Times New Roman" w:cs="Times New Roman"/>
          <w:spacing w:val="-3"/>
          <w:sz w:val="24"/>
          <w:szCs w:val="24"/>
        </w:rPr>
        <w:t xml:space="preserve">be and </w:t>
      </w:r>
      <w:r w:rsidR="008A198B" w:rsidRPr="005E767C">
        <w:rPr>
          <w:rFonts w:ascii="Times New Roman" w:hAnsi="Times New Roman" w:cs="Times New Roman"/>
          <w:spacing w:val="-3"/>
          <w:sz w:val="24"/>
          <w:szCs w:val="24"/>
        </w:rPr>
        <w:t>are</w:t>
      </w:r>
      <w:r w:rsidR="00A5780F" w:rsidRPr="005E767C">
        <w:rPr>
          <w:rFonts w:ascii="Times New Roman" w:hAnsi="Times New Roman" w:cs="Times New Roman"/>
          <w:spacing w:val="-3"/>
          <w:sz w:val="24"/>
          <w:szCs w:val="24"/>
        </w:rPr>
        <w:t xml:space="preserve"> hereby referred to the Commission’s Mediation Unit for the Commission’s mediation review process.</w:t>
      </w:r>
    </w:p>
    <w:p w14:paraId="22514644" w14:textId="77777777" w:rsidR="00A5780F" w:rsidRPr="005E767C" w:rsidRDefault="00A5780F" w:rsidP="00A5780F">
      <w:pPr>
        <w:autoSpaceDE/>
        <w:autoSpaceDN/>
        <w:spacing w:line="360" w:lineRule="auto"/>
        <w:ind w:firstLine="1440"/>
        <w:rPr>
          <w:rFonts w:ascii="Times New Roman" w:hAnsi="Times New Roman" w:cs="Times New Roman"/>
          <w:spacing w:val="-3"/>
          <w:sz w:val="24"/>
          <w:szCs w:val="24"/>
        </w:rPr>
      </w:pPr>
    </w:p>
    <w:p w14:paraId="601E5A67" w14:textId="77777777" w:rsidR="00CA5D9F" w:rsidRPr="005E767C" w:rsidRDefault="00A5780F" w:rsidP="000F56CF">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5E767C">
        <w:rPr>
          <w:rFonts w:ascii="Times New Roman" w:hAnsi="Times New Roman" w:cs="Times New Roman"/>
          <w:spacing w:val="-3"/>
          <w:sz w:val="24"/>
          <w:szCs w:val="24"/>
        </w:rPr>
        <w:tab/>
      </w:r>
      <w:r w:rsidR="00F7661A" w:rsidRPr="005E767C">
        <w:rPr>
          <w:rFonts w:ascii="Times New Roman" w:hAnsi="Times New Roman" w:cs="Times New Roman"/>
          <w:spacing w:val="-3"/>
          <w:sz w:val="24"/>
          <w:szCs w:val="24"/>
        </w:rPr>
        <w:t>4</w:t>
      </w:r>
      <w:r w:rsidRPr="005E767C">
        <w:rPr>
          <w:rFonts w:ascii="Times New Roman" w:hAnsi="Times New Roman" w:cs="Times New Roman"/>
          <w:spacing w:val="-3"/>
          <w:sz w:val="24"/>
          <w:szCs w:val="24"/>
        </w:rPr>
        <w:tab/>
        <w:t xml:space="preserve">That in the event the </w:t>
      </w:r>
      <w:r w:rsidR="00445670" w:rsidRPr="005E767C">
        <w:rPr>
          <w:rFonts w:ascii="Times New Roman" w:hAnsi="Times New Roman" w:cs="Times New Roman"/>
          <w:spacing w:val="-3"/>
          <w:sz w:val="24"/>
          <w:szCs w:val="24"/>
        </w:rPr>
        <w:t>pa</w:t>
      </w:r>
      <w:r w:rsidRPr="005E767C">
        <w:rPr>
          <w:rFonts w:ascii="Times New Roman" w:hAnsi="Times New Roman" w:cs="Times New Roman"/>
          <w:spacing w:val="-3"/>
          <w:sz w:val="24"/>
          <w:szCs w:val="24"/>
        </w:rPr>
        <w:t xml:space="preserve">rties are unable to resolve this matter with the </w:t>
      </w:r>
    </w:p>
    <w:p w14:paraId="230158C6" w14:textId="7EDF85D6" w:rsidR="00A5780F" w:rsidRPr="005E767C" w:rsidRDefault="00A5780F" w:rsidP="000F56CF">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5E767C">
        <w:rPr>
          <w:rFonts w:ascii="Times New Roman" w:hAnsi="Times New Roman" w:cs="Times New Roman"/>
          <w:spacing w:val="-3"/>
          <w:sz w:val="24"/>
          <w:szCs w:val="24"/>
        </w:rPr>
        <w:t xml:space="preserve">assistance of the mediator, the </w:t>
      </w:r>
      <w:r w:rsidR="008A198B" w:rsidRPr="005E767C">
        <w:rPr>
          <w:rFonts w:ascii="Times New Roman" w:hAnsi="Times New Roman" w:cs="Times New Roman"/>
          <w:spacing w:val="-3"/>
          <w:sz w:val="24"/>
          <w:szCs w:val="24"/>
        </w:rPr>
        <w:t xml:space="preserve">consolidated Complaints </w:t>
      </w:r>
      <w:r w:rsidRPr="005E767C">
        <w:rPr>
          <w:rFonts w:ascii="Times New Roman" w:hAnsi="Times New Roman" w:cs="Times New Roman"/>
          <w:spacing w:val="-3"/>
          <w:sz w:val="24"/>
          <w:szCs w:val="24"/>
        </w:rPr>
        <w:t>shall be scheduled for a</w:t>
      </w:r>
      <w:r w:rsidR="000F56CF" w:rsidRPr="005E767C">
        <w:rPr>
          <w:rFonts w:ascii="Times New Roman" w:hAnsi="Times New Roman" w:cs="Times New Roman"/>
          <w:spacing w:val="-3"/>
          <w:sz w:val="24"/>
          <w:szCs w:val="24"/>
        </w:rPr>
        <w:t xml:space="preserve">n </w:t>
      </w:r>
      <w:r w:rsidR="00013DBF" w:rsidRPr="005E767C">
        <w:rPr>
          <w:rFonts w:ascii="Times New Roman" w:hAnsi="Times New Roman" w:cs="Times New Roman"/>
          <w:spacing w:val="-3"/>
          <w:sz w:val="24"/>
          <w:szCs w:val="24"/>
        </w:rPr>
        <w:t xml:space="preserve">evidentiary </w:t>
      </w:r>
      <w:r w:rsidRPr="005E767C">
        <w:rPr>
          <w:rFonts w:ascii="Times New Roman" w:hAnsi="Times New Roman" w:cs="Times New Roman"/>
          <w:spacing w:val="-3"/>
          <w:sz w:val="24"/>
          <w:szCs w:val="24"/>
        </w:rPr>
        <w:t>hearing before the undersigned presiding officer.</w:t>
      </w:r>
    </w:p>
    <w:p w14:paraId="02E5482B" w14:textId="77777777" w:rsidR="005F5793" w:rsidRPr="005E767C" w:rsidRDefault="005F5793" w:rsidP="009E4BE5">
      <w:pPr>
        <w:spacing w:line="360" w:lineRule="auto"/>
        <w:rPr>
          <w:rFonts w:ascii="Times New Roman" w:hAnsi="Times New Roman" w:cs="Times New Roman"/>
          <w:sz w:val="24"/>
          <w:szCs w:val="24"/>
        </w:rPr>
      </w:pPr>
    </w:p>
    <w:p w14:paraId="05B77502" w14:textId="7D355AB2" w:rsidR="00A5780F" w:rsidRPr="005E767C" w:rsidRDefault="00013DBF" w:rsidP="009E4BE5">
      <w:pPr>
        <w:spacing w:line="360" w:lineRule="auto"/>
        <w:rPr>
          <w:rFonts w:ascii="Times New Roman" w:hAnsi="Times New Roman" w:cs="Times New Roman"/>
          <w:sz w:val="24"/>
          <w:szCs w:val="24"/>
        </w:rPr>
      </w:pPr>
      <w:r w:rsidRPr="005E767C">
        <w:rPr>
          <w:rFonts w:ascii="Times New Roman" w:hAnsi="Times New Roman" w:cs="Times New Roman"/>
          <w:noProof/>
          <w:sz w:val="24"/>
          <w:szCs w:val="24"/>
        </w:rPr>
        <w:drawing>
          <wp:anchor distT="0" distB="0" distL="114300" distR="114300" simplePos="0" relativeHeight="251657728" behindDoc="1" locked="0" layoutInCell="1" allowOverlap="1" wp14:anchorId="5FC47E3C" wp14:editId="7336FFA5">
            <wp:simplePos x="0" y="0"/>
            <wp:positionH relativeFrom="column">
              <wp:posOffset>3251201</wp:posOffset>
            </wp:positionH>
            <wp:positionV relativeFrom="paragraph">
              <wp:posOffset>5080</wp:posOffset>
            </wp:positionV>
            <wp:extent cx="2463800" cy="1025480"/>
            <wp:effectExtent l="0" t="0" r="0" b="381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5604" cy="103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1DF" w:rsidRPr="005E767C">
        <w:rPr>
          <w:rFonts w:ascii="Times New Roman" w:hAnsi="Times New Roman" w:cs="Times New Roman"/>
          <w:sz w:val="24"/>
          <w:szCs w:val="24"/>
        </w:rPr>
        <w:tab/>
      </w:r>
    </w:p>
    <w:p w14:paraId="3D7B4229" w14:textId="6D737C6F" w:rsidR="00F7661A" w:rsidRPr="005E767C" w:rsidRDefault="00DF01DF" w:rsidP="00E87F5E">
      <w:pPr>
        <w:spacing w:line="360" w:lineRule="auto"/>
        <w:rPr>
          <w:rFonts w:ascii="Times New Roman" w:hAnsi="Times New Roman" w:cs="Times New Roman"/>
          <w:sz w:val="24"/>
          <w:szCs w:val="24"/>
          <w:u w:val="single"/>
        </w:rPr>
      </w:pPr>
      <w:r w:rsidRPr="005E767C">
        <w:rPr>
          <w:rFonts w:ascii="Times New Roman" w:hAnsi="Times New Roman" w:cs="Times New Roman"/>
          <w:sz w:val="24"/>
          <w:szCs w:val="24"/>
        </w:rPr>
        <w:t xml:space="preserve"> </w:t>
      </w:r>
      <w:r w:rsidR="006A0452" w:rsidRPr="005E767C">
        <w:rPr>
          <w:rFonts w:ascii="Times New Roman" w:hAnsi="Times New Roman" w:cs="Times New Roman"/>
          <w:sz w:val="24"/>
          <w:szCs w:val="24"/>
        </w:rPr>
        <w:t>Date:</w:t>
      </w:r>
      <w:r w:rsidR="00191769" w:rsidRPr="005E767C">
        <w:rPr>
          <w:rFonts w:ascii="Times New Roman" w:hAnsi="Times New Roman" w:cs="Times New Roman"/>
          <w:sz w:val="24"/>
          <w:szCs w:val="24"/>
        </w:rPr>
        <w:t xml:space="preserve">  </w:t>
      </w:r>
      <w:r w:rsidR="00CA5D9F" w:rsidRPr="005E767C">
        <w:rPr>
          <w:rFonts w:ascii="Times New Roman" w:hAnsi="Times New Roman" w:cs="Times New Roman"/>
          <w:sz w:val="24"/>
          <w:szCs w:val="24"/>
          <w:u w:val="single"/>
        </w:rPr>
        <w:t xml:space="preserve">November </w:t>
      </w:r>
      <w:r w:rsidR="005E767C">
        <w:rPr>
          <w:rFonts w:ascii="Times New Roman" w:hAnsi="Times New Roman" w:cs="Times New Roman"/>
          <w:sz w:val="24"/>
          <w:szCs w:val="24"/>
          <w:u w:val="single"/>
        </w:rPr>
        <w:t>2</w:t>
      </w:r>
      <w:r w:rsidR="003D6C05" w:rsidRPr="005E767C">
        <w:rPr>
          <w:rFonts w:ascii="Times New Roman" w:hAnsi="Times New Roman" w:cs="Times New Roman"/>
          <w:sz w:val="24"/>
          <w:szCs w:val="24"/>
          <w:u w:val="single"/>
        </w:rPr>
        <w:t>,</w:t>
      </w:r>
      <w:r w:rsidR="00F7661A" w:rsidRPr="005E767C">
        <w:rPr>
          <w:rFonts w:ascii="Times New Roman" w:hAnsi="Times New Roman" w:cs="Times New Roman"/>
          <w:sz w:val="24"/>
          <w:szCs w:val="24"/>
          <w:u w:val="single"/>
        </w:rPr>
        <w:t xml:space="preserve"> 202</w:t>
      </w:r>
      <w:r w:rsidR="008A198B" w:rsidRPr="005E767C">
        <w:rPr>
          <w:rFonts w:ascii="Times New Roman" w:hAnsi="Times New Roman" w:cs="Times New Roman"/>
          <w:sz w:val="24"/>
          <w:szCs w:val="24"/>
          <w:u w:val="single"/>
        </w:rPr>
        <w:t>2</w:t>
      </w:r>
    </w:p>
    <w:p w14:paraId="138D5858" w14:textId="1517649B" w:rsidR="00176BAA" w:rsidRPr="005E767C" w:rsidRDefault="006A0452" w:rsidP="00E87F5E">
      <w:pPr>
        <w:spacing w:line="360" w:lineRule="auto"/>
        <w:rPr>
          <w:rFonts w:ascii="Times New Roman" w:hAnsi="Times New Roman" w:cs="Times New Roman"/>
          <w:b/>
          <w:sz w:val="24"/>
          <w:szCs w:val="24"/>
          <w:u w:val="single"/>
        </w:rPr>
        <w:sectPr w:rsidR="00176BAA" w:rsidRPr="005E767C" w:rsidSect="00441FDD">
          <w:footerReference w:type="default" r:id="rId9"/>
          <w:pgSz w:w="12240" w:h="15840"/>
          <w:pgMar w:top="1440" w:right="1440" w:bottom="1440" w:left="1440" w:header="720" w:footer="720" w:gutter="0"/>
          <w:cols w:space="720"/>
          <w:titlePg/>
          <w:docGrid w:linePitch="360"/>
        </w:sectPr>
      </w:pPr>
      <w:r w:rsidRPr="005E767C">
        <w:rPr>
          <w:rFonts w:ascii="Times New Roman" w:hAnsi="Times New Roman" w:cs="Times New Roman"/>
          <w:sz w:val="24"/>
          <w:szCs w:val="24"/>
        </w:rPr>
        <w:tab/>
      </w:r>
      <w:r w:rsidRPr="005E767C">
        <w:rPr>
          <w:rFonts w:ascii="Times New Roman" w:hAnsi="Times New Roman" w:cs="Times New Roman"/>
          <w:sz w:val="24"/>
          <w:szCs w:val="24"/>
        </w:rPr>
        <w:tab/>
      </w:r>
      <w:r w:rsidRPr="005E767C">
        <w:rPr>
          <w:rFonts w:ascii="Times New Roman" w:hAnsi="Times New Roman" w:cs="Times New Roman"/>
          <w:sz w:val="24"/>
          <w:szCs w:val="24"/>
        </w:rPr>
        <w:tab/>
      </w:r>
      <w:r w:rsidRPr="005E767C">
        <w:rPr>
          <w:rFonts w:ascii="Times New Roman" w:hAnsi="Times New Roman" w:cs="Times New Roman"/>
          <w:sz w:val="24"/>
          <w:szCs w:val="24"/>
        </w:rPr>
        <w:tab/>
      </w:r>
      <w:r w:rsidRPr="005E767C">
        <w:rPr>
          <w:rFonts w:ascii="Times New Roman" w:hAnsi="Times New Roman" w:cs="Times New Roman"/>
          <w:sz w:val="24"/>
          <w:szCs w:val="24"/>
        </w:rPr>
        <w:tab/>
      </w:r>
    </w:p>
    <w:p w14:paraId="28EC5BB7" w14:textId="77777777" w:rsidR="00BD501B" w:rsidRPr="00BD501B" w:rsidRDefault="00BD501B" w:rsidP="00BD501B">
      <w:pPr>
        <w:autoSpaceDE/>
        <w:autoSpaceDN/>
        <w:spacing w:after="160" w:line="259" w:lineRule="auto"/>
        <w:rPr>
          <w:rFonts w:ascii="Microsoft Sans Serif" w:eastAsia="Microsoft Sans Serif" w:hAnsi="Microsoft Sans Serif" w:cs="Microsoft Sans Serif"/>
          <w:bCs/>
          <w:sz w:val="22"/>
          <w:szCs w:val="22"/>
        </w:rPr>
      </w:pPr>
      <w:r w:rsidRPr="00BD501B">
        <w:rPr>
          <w:rFonts w:ascii="Microsoft Sans Serif" w:eastAsia="Microsoft Sans Serif" w:hAnsi="Microsoft Sans Serif" w:cs="Microsoft Sans Serif"/>
          <w:b/>
          <w:sz w:val="24"/>
          <w:szCs w:val="22"/>
          <w:u w:val="single"/>
        </w:rPr>
        <w:lastRenderedPageBreak/>
        <w:t>C-2022-3034935 (WATER) AND C-2022-3034934 (WASTEWATER) - CARSON DEVCO LLC v. THE PITTSBURGH WATER AND SEWER AUTHORITY</w:t>
      </w:r>
      <w:r w:rsidRPr="00BD501B">
        <w:rPr>
          <w:rFonts w:ascii="Microsoft Sans Serif" w:eastAsia="Microsoft Sans Serif" w:hAnsi="Microsoft Sans Serif" w:cs="Microsoft Sans Serif"/>
          <w:b/>
          <w:sz w:val="24"/>
          <w:szCs w:val="22"/>
          <w:u w:val="single"/>
        </w:rPr>
        <w:cr/>
      </w:r>
      <w:r w:rsidRPr="00BD501B">
        <w:rPr>
          <w:rFonts w:ascii="Microsoft Sans Serif" w:eastAsia="Microsoft Sans Serif" w:hAnsi="Microsoft Sans Serif" w:cs="Microsoft Sans Serif"/>
          <w:b/>
          <w:sz w:val="24"/>
          <w:szCs w:val="22"/>
          <w:u w:val="single"/>
        </w:rPr>
        <w:cr/>
      </w:r>
      <w:r w:rsidRPr="00BD501B">
        <w:rPr>
          <w:rFonts w:ascii="Microsoft Sans Serif" w:eastAsia="Microsoft Sans Serif" w:hAnsi="Microsoft Sans Serif" w:cs="Microsoft Sans Serif"/>
          <w:bCs/>
          <w:sz w:val="22"/>
          <w:szCs w:val="22"/>
        </w:rPr>
        <w:t>CARSON DEVCO LLC</w:t>
      </w:r>
      <w:r w:rsidRPr="00BD501B">
        <w:rPr>
          <w:rFonts w:ascii="Microsoft Sans Serif" w:eastAsia="Microsoft Sans Serif" w:hAnsi="Microsoft Sans Serif" w:cs="Microsoft Sans Serif"/>
          <w:bCs/>
          <w:sz w:val="22"/>
          <w:szCs w:val="22"/>
        </w:rPr>
        <w:br/>
        <w:t>1710 EAST LANCASTER AVENUE</w:t>
      </w:r>
      <w:r w:rsidRPr="00BD501B">
        <w:rPr>
          <w:rFonts w:ascii="Microsoft Sans Serif" w:eastAsia="Microsoft Sans Serif" w:hAnsi="Microsoft Sans Serif" w:cs="Microsoft Sans Serif"/>
          <w:bCs/>
          <w:sz w:val="22"/>
          <w:szCs w:val="22"/>
        </w:rPr>
        <w:br/>
        <w:t>PAOLI, PA 19301</w:t>
      </w:r>
      <w:r w:rsidRPr="00BD501B">
        <w:rPr>
          <w:rFonts w:ascii="Microsoft Sans Serif" w:eastAsia="Microsoft Sans Serif" w:hAnsi="Microsoft Sans Serif" w:cs="Microsoft Sans Serif"/>
          <w:bCs/>
          <w:sz w:val="22"/>
          <w:szCs w:val="22"/>
        </w:rPr>
        <w:br/>
      </w:r>
      <w:hyperlink r:id="rId10" w:history="1">
        <w:r w:rsidRPr="00BD501B">
          <w:rPr>
            <w:rFonts w:ascii="Microsoft Sans Serif" w:eastAsia="Microsoft Sans Serif" w:hAnsi="Microsoft Sans Serif" w:cs="Microsoft Sans Serif"/>
            <w:bCs/>
            <w:color w:val="0563C1"/>
            <w:sz w:val="22"/>
            <w:szCs w:val="22"/>
            <w:u w:val="single"/>
          </w:rPr>
          <w:t>dturner@whitehorse-advisers.com</w:t>
        </w:r>
      </w:hyperlink>
    </w:p>
    <w:p w14:paraId="0E873D0C" w14:textId="77777777" w:rsidR="00BD501B" w:rsidRPr="00BD501B" w:rsidRDefault="00BD501B" w:rsidP="00BD501B">
      <w:pPr>
        <w:autoSpaceDE/>
        <w:autoSpaceDN/>
        <w:spacing w:after="160" w:line="259" w:lineRule="auto"/>
        <w:rPr>
          <w:rFonts w:ascii="Microsoft Sans Serif" w:eastAsia="Microsoft Sans Serif" w:hAnsi="Microsoft Sans Serif" w:cs="Microsoft Sans Serif"/>
          <w:b/>
          <w:bCs/>
          <w:sz w:val="24"/>
          <w:szCs w:val="22"/>
        </w:rPr>
      </w:pPr>
      <w:r w:rsidRPr="00BD501B">
        <w:rPr>
          <w:rFonts w:ascii="Microsoft Sans Serif" w:eastAsia="Microsoft Sans Serif" w:hAnsi="Microsoft Sans Serif" w:cs="Microsoft Sans Serif"/>
          <w:sz w:val="22"/>
          <w:szCs w:val="22"/>
        </w:rPr>
        <w:cr/>
        <w:t>MICHAEL E FIFFIK EQUIRE</w:t>
      </w:r>
      <w:r w:rsidRPr="00BD501B">
        <w:rPr>
          <w:rFonts w:ascii="Microsoft Sans Serif" w:eastAsia="Microsoft Sans Serif" w:hAnsi="Microsoft Sans Serif" w:cs="Microsoft Sans Serif"/>
          <w:sz w:val="22"/>
          <w:szCs w:val="22"/>
        </w:rPr>
        <w:br/>
        <w:t>FOSTER PLAZA 7 STE 315</w:t>
      </w:r>
      <w:r w:rsidRPr="00BD501B">
        <w:rPr>
          <w:rFonts w:ascii="Microsoft Sans Serif" w:eastAsia="Microsoft Sans Serif" w:hAnsi="Microsoft Sans Serif" w:cs="Microsoft Sans Serif"/>
          <w:sz w:val="22"/>
          <w:szCs w:val="22"/>
        </w:rPr>
        <w:br/>
        <w:t>661 ANDERSEN DR STE 315</w:t>
      </w:r>
      <w:r w:rsidRPr="00BD501B">
        <w:rPr>
          <w:rFonts w:ascii="Microsoft Sans Serif" w:eastAsia="Microsoft Sans Serif" w:hAnsi="Microsoft Sans Serif" w:cs="Microsoft Sans Serif"/>
          <w:sz w:val="22"/>
          <w:szCs w:val="22"/>
        </w:rPr>
        <w:cr/>
        <w:t>PITTSBURGH PA  15220</w:t>
      </w:r>
      <w:r w:rsidRPr="00BD501B">
        <w:rPr>
          <w:rFonts w:ascii="Microsoft Sans Serif" w:eastAsia="Microsoft Sans Serif" w:hAnsi="Microsoft Sans Serif" w:cs="Microsoft Sans Serif"/>
          <w:sz w:val="22"/>
          <w:szCs w:val="22"/>
        </w:rPr>
        <w:cr/>
      </w:r>
      <w:r w:rsidRPr="00BD501B">
        <w:rPr>
          <w:rFonts w:ascii="Microsoft Sans Serif" w:eastAsia="Microsoft Sans Serif" w:hAnsi="Microsoft Sans Serif" w:cs="Microsoft Sans Serif"/>
          <w:b/>
          <w:bCs/>
          <w:sz w:val="22"/>
          <w:szCs w:val="22"/>
        </w:rPr>
        <w:t>412.391.1014</w:t>
      </w:r>
      <w:r w:rsidRPr="00BD501B">
        <w:rPr>
          <w:rFonts w:ascii="Microsoft Sans Serif" w:eastAsia="Microsoft Sans Serif" w:hAnsi="Microsoft Sans Serif" w:cs="Microsoft Sans Serif"/>
          <w:b/>
          <w:bCs/>
          <w:sz w:val="22"/>
          <w:szCs w:val="22"/>
        </w:rPr>
        <w:cr/>
      </w:r>
      <w:hyperlink r:id="rId11" w:history="1">
        <w:r w:rsidRPr="00BD501B">
          <w:rPr>
            <w:rFonts w:ascii="Microsoft Sans Serif" w:eastAsia="Microsoft Sans Serif" w:hAnsi="Microsoft Sans Serif" w:cs="Microsoft Sans Serif"/>
            <w:color w:val="0563C1"/>
            <w:sz w:val="22"/>
            <w:szCs w:val="22"/>
            <w:u w:val="single"/>
          </w:rPr>
          <w:t>mfiffik@fiffiklaw.com</w:t>
        </w:r>
      </w:hyperlink>
      <w:r w:rsidRPr="00BD501B">
        <w:rPr>
          <w:rFonts w:ascii="Microsoft Sans Serif" w:eastAsia="Microsoft Sans Serif" w:hAnsi="Microsoft Sans Serif" w:cs="Microsoft Sans Serif"/>
          <w:sz w:val="22"/>
          <w:szCs w:val="22"/>
        </w:rPr>
        <w:br/>
        <w:t>Accepts eService</w:t>
      </w:r>
      <w:r w:rsidRPr="00BD501B">
        <w:rPr>
          <w:rFonts w:ascii="Microsoft Sans Serif" w:eastAsia="Microsoft Sans Serif" w:hAnsi="Microsoft Sans Serif" w:cs="Microsoft Sans Serif"/>
          <w:sz w:val="22"/>
          <w:szCs w:val="22"/>
        </w:rPr>
        <w:br/>
      </w:r>
      <w:r w:rsidRPr="00BD501B">
        <w:rPr>
          <w:rFonts w:ascii="Microsoft Sans Serif" w:eastAsia="Microsoft Sans Serif" w:hAnsi="Microsoft Sans Serif" w:cs="Microsoft Sans Serif"/>
          <w:i/>
          <w:iCs/>
          <w:sz w:val="22"/>
          <w:szCs w:val="22"/>
        </w:rPr>
        <w:t>(Counsel for Carson DevCo, LLC)</w:t>
      </w:r>
      <w:r w:rsidRPr="00BD501B">
        <w:rPr>
          <w:rFonts w:ascii="Microsoft Sans Serif" w:eastAsia="Microsoft Sans Serif" w:hAnsi="Microsoft Sans Serif" w:cs="Microsoft Sans Serif"/>
          <w:i/>
          <w:iCs/>
          <w:sz w:val="22"/>
          <w:szCs w:val="22"/>
        </w:rPr>
        <w:cr/>
      </w:r>
      <w:r w:rsidRPr="00BD501B">
        <w:rPr>
          <w:rFonts w:ascii="Microsoft Sans Serif" w:eastAsia="Microsoft Sans Serif" w:hAnsi="Microsoft Sans Serif" w:cs="Microsoft Sans Serif"/>
          <w:sz w:val="22"/>
          <w:szCs w:val="22"/>
        </w:rPr>
        <w:cr/>
        <w:t>KAREN O MOURY ESQUIRE</w:t>
      </w:r>
      <w:r w:rsidRPr="00BD501B">
        <w:rPr>
          <w:rFonts w:ascii="Microsoft Sans Serif" w:eastAsia="Microsoft Sans Serif" w:hAnsi="Microsoft Sans Serif" w:cs="Microsoft Sans Serif"/>
          <w:sz w:val="22"/>
          <w:szCs w:val="22"/>
        </w:rPr>
        <w:br/>
        <w:t>BRYCE R BEARD ESQUIRE</w:t>
      </w:r>
      <w:r w:rsidRPr="00BD501B">
        <w:rPr>
          <w:rFonts w:ascii="Microsoft Sans Serif" w:eastAsia="Microsoft Sans Serif" w:hAnsi="Microsoft Sans Serif" w:cs="Microsoft Sans Serif"/>
          <w:sz w:val="22"/>
          <w:szCs w:val="22"/>
        </w:rPr>
        <w:cr/>
        <w:t>ECKERT SEAMANS CHERIN &amp; MELLOTT LLC</w:t>
      </w:r>
      <w:r w:rsidRPr="00BD501B">
        <w:rPr>
          <w:rFonts w:ascii="Microsoft Sans Serif" w:eastAsia="Microsoft Sans Serif" w:hAnsi="Microsoft Sans Serif" w:cs="Microsoft Sans Serif"/>
          <w:sz w:val="22"/>
          <w:szCs w:val="22"/>
        </w:rPr>
        <w:cr/>
        <w:t>213 MARKET STREET 8TH FL</w:t>
      </w:r>
      <w:r w:rsidRPr="00BD501B">
        <w:rPr>
          <w:rFonts w:ascii="Microsoft Sans Serif" w:eastAsia="Microsoft Sans Serif" w:hAnsi="Microsoft Sans Serif" w:cs="Microsoft Sans Serif"/>
          <w:sz w:val="22"/>
          <w:szCs w:val="22"/>
        </w:rPr>
        <w:cr/>
        <w:t>HARRISBURG PA  17101</w:t>
      </w:r>
      <w:r w:rsidRPr="00BD501B">
        <w:rPr>
          <w:rFonts w:ascii="Microsoft Sans Serif" w:eastAsia="Microsoft Sans Serif" w:hAnsi="Microsoft Sans Serif" w:cs="Microsoft Sans Serif"/>
          <w:sz w:val="22"/>
          <w:szCs w:val="22"/>
        </w:rPr>
        <w:cr/>
      </w:r>
      <w:r w:rsidRPr="00BD501B">
        <w:rPr>
          <w:rFonts w:ascii="Microsoft Sans Serif" w:eastAsia="Microsoft Sans Serif" w:hAnsi="Microsoft Sans Serif" w:cs="Microsoft Sans Serif"/>
          <w:b/>
          <w:bCs/>
          <w:sz w:val="22"/>
          <w:szCs w:val="22"/>
        </w:rPr>
        <w:t>717.237.6036</w:t>
      </w:r>
      <w:r w:rsidRPr="00BD501B">
        <w:rPr>
          <w:rFonts w:ascii="Microsoft Sans Serif" w:eastAsia="Microsoft Sans Serif" w:hAnsi="Microsoft Sans Serif" w:cs="Microsoft Sans Serif"/>
          <w:b/>
          <w:bCs/>
          <w:sz w:val="22"/>
          <w:szCs w:val="22"/>
        </w:rPr>
        <w:cr/>
        <w:t>717.237.6041</w:t>
      </w:r>
      <w:r w:rsidRPr="00BD501B">
        <w:rPr>
          <w:rFonts w:ascii="Microsoft Sans Serif" w:eastAsia="Microsoft Sans Serif" w:hAnsi="Microsoft Sans Serif" w:cs="Microsoft Sans Serif"/>
          <w:b/>
          <w:bCs/>
          <w:sz w:val="22"/>
          <w:szCs w:val="22"/>
        </w:rPr>
        <w:br/>
      </w:r>
      <w:hyperlink r:id="rId12" w:history="1">
        <w:r w:rsidRPr="00BD501B">
          <w:rPr>
            <w:rFonts w:ascii="Microsoft Sans Serif" w:eastAsia="Microsoft Sans Serif" w:hAnsi="Microsoft Sans Serif" w:cs="Microsoft Sans Serif"/>
            <w:color w:val="0563C1"/>
            <w:sz w:val="22"/>
            <w:szCs w:val="22"/>
            <w:u w:val="single"/>
          </w:rPr>
          <w:t>kmoury@eckertseamans.com</w:t>
        </w:r>
      </w:hyperlink>
      <w:r w:rsidRPr="00BD501B">
        <w:rPr>
          <w:rFonts w:ascii="Microsoft Sans Serif" w:eastAsia="Microsoft Sans Serif" w:hAnsi="Microsoft Sans Serif" w:cs="Microsoft Sans Serif"/>
          <w:sz w:val="22"/>
          <w:szCs w:val="22"/>
        </w:rPr>
        <w:br/>
      </w:r>
      <w:hyperlink r:id="rId13" w:history="1">
        <w:r w:rsidRPr="00BD501B">
          <w:rPr>
            <w:rFonts w:ascii="Microsoft Sans Serif" w:eastAsia="Microsoft Sans Serif" w:hAnsi="Microsoft Sans Serif" w:cs="Microsoft Sans Serif"/>
            <w:color w:val="0563C1"/>
            <w:sz w:val="22"/>
            <w:szCs w:val="22"/>
            <w:u w:val="single"/>
          </w:rPr>
          <w:t>bbeard@eckertseamans.com</w:t>
        </w:r>
      </w:hyperlink>
      <w:r w:rsidRPr="00BD501B">
        <w:rPr>
          <w:rFonts w:ascii="Microsoft Sans Serif" w:eastAsia="Microsoft Sans Serif" w:hAnsi="Microsoft Sans Serif" w:cs="Microsoft Sans Serif"/>
          <w:b/>
          <w:bCs/>
          <w:sz w:val="22"/>
          <w:szCs w:val="22"/>
        </w:rPr>
        <w:br/>
      </w:r>
      <w:r w:rsidRPr="00BD501B">
        <w:rPr>
          <w:rFonts w:ascii="Microsoft Sans Serif" w:eastAsia="Microsoft Sans Serif" w:hAnsi="Microsoft Sans Serif" w:cs="Microsoft Sans Serif"/>
          <w:sz w:val="22"/>
          <w:szCs w:val="22"/>
        </w:rPr>
        <w:t>Accepts eService</w:t>
      </w:r>
      <w:r w:rsidRPr="00BD501B">
        <w:rPr>
          <w:rFonts w:ascii="Microsoft Sans Serif" w:eastAsia="Microsoft Sans Serif" w:hAnsi="Microsoft Sans Serif" w:cs="Microsoft Sans Serif"/>
          <w:sz w:val="22"/>
          <w:szCs w:val="22"/>
        </w:rPr>
        <w:br/>
      </w:r>
      <w:r w:rsidRPr="00BD501B">
        <w:rPr>
          <w:rFonts w:ascii="Microsoft Sans Serif" w:eastAsia="Microsoft Sans Serif" w:hAnsi="Microsoft Sans Serif" w:cs="Microsoft Sans Serif"/>
          <w:i/>
          <w:iCs/>
          <w:sz w:val="22"/>
          <w:szCs w:val="22"/>
        </w:rPr>
        <w:t>(Counsel for PWSA)</w:t>
      </w:r>
      <w:r w:rsidRPr="00BD501B">
        <w:rPr>
          <w:rFonts w:ascii="Microsoft Sans Serif" w:eastAsia="Microsoft Sans Serif" w:hAnsi="Microsoft Sans Serif" w:cs="Microsoft Sans Serif"/>
          <w:i/>
          <w:iCs/>
          <w:sz w:val="22"/>
          <w:szCs w:val="22"/>
        </w:rPr>
        <w:br/>
      </w:r>
      <w:r w:rsidRPr="00BD501B">
        <w:rPr>
          <w:rFonts w:ascii="Microsoft Sans Serif" w:eastAsia="Microsoft Sans Serif" w:hAnsi="Microsoft Sans Serif" w:cs="Microsoft Sans Serif"/>
          <w:sz w:val="24"/>
          <w:szCs w:val="22"/>
        </w:rPr>
        <w:cr/>
        <w:t xml:space="preserve"> </w:t>
      </w:r>
      <w:r w:rsidRPr="00BD501B">
        <w:rPr>
          <w:rFonts w:ascii="Microsoft Sans Serif" w:eastAsia="Microsoft Sans Serif" w:hAnsi="Microsoft Sans Serif" w:cs="Microsoft Sans Serif"/>
          <w:sz w:val="24"/>
          <w:szCs w:val="22"/>
        </w:rPr>
        <w:cr/>
      </w:r>
    </w:p>
    <w:p w14:paraId="52A6B041" w14:textId="77777777" w:rsidR="007D77F8" w:rsidRPr="005E767C" w:rsidRDefault="007D77F8" w:rsidP="007D77F8">
      <w:pPr>
        <w:spacing w:line="360" w:lineRule="auto"/>
        <w:rPr>
          <w:rFonts w:ascii="Times New Roman" w:hAnsi="Times New Roman" w:cs="Times New Roman"/>
          <w:sz w:val="24"/>
          <w:szCs w:val="24"/>
        </w:rPr>
      </w:pPr>
    </w:p>
    <w:sectPr w:rsidR="007D77F8" w:rsidRPr="005E767C"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BBB9" w14:textId="77777777" w:rsidR="00491E11" w:rsidRDefault="00491E11" w:rsidP="00F44EDE">
      <w:r>
        <w:separator/>
      </w:r>
    </w:p>
  </w:endnote>
  <w:endnote w:type="continuationSeparator" w:id="0">
    <w:p w14:paraId="0A05CCA7" w14:textId="77777777" w:rsidR="00491E11" w:rsidRDefault="00491E11"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F1D1" w14:textId="77777777" w:rsidR="009E703B" w:rsidRDefault="009E703B">
    <w:pPr>
      <w:pStyle w:val="Footer"/>
      <w:jc w:val="center"/>
    </w:pPr>
    <w:r>
      <w:fldChar w:fldCharType="begin"/>
    </w:r>
    <w:r>
      <w:instrText xml:space="preserve"> PAGE   \* MERGEFORMAT </w:instrText>
    </w:r>
    <w:r>
      <w:fldChar w:fldCharType="separate"/>
    </w:r>
    <w:r w:rsidR="00B73BFB">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05A0" w14:textId="77777777" w:rsidR="00491E11" w:rsidRDefault="00491E11" w:rsidP="00F44EDE">
      <w:r>
        <w:separator/>
      </w:r>
    </w:p>
  </w:footnote>
  <w:footnote w:type="continuationSeparator" w:id="0">
    <w:p w14:paraId="2A4D5CE0" w14:textId="77777777" w:rsidR="00491E11" w:rsidRDefault="00491E11"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401B2"/>
    <w:multiLevelType w:val="hybridMultilevel"/>
    <w:tmpl w:val="4E1A96C6"/>
    <w:lvl w:ilvl="0" w:tplc="288C0C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68344191">
    <w:abstractNumId w:val="0"/>
  </w:num>
  <w:num w:numId="2" w16cid:durableId="30686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10925"/>
    <w:rsid w:val="00013DBF"/>
    <w:rsid w:val="00015BDB"/>
    <w:rsid w:val="0002660F"/>
    <w:rsid w:val="000275A9"/>
    <w:rsid w:val="000313B3"/>
    <w:rsid w:val="00033E23"/>
    <w:rsid w:val="00041815"/>
    <w:rsid w:val="000429E7"/>
    <w:rsid w:val="0004356A"/>
    <w:rsid w:val="000452D3"/>
    <w:rsid w:val="00052C6D"/>
    <w:rsid w:val="0005708E"/>
    <w:rsid w:val="00060174"/>
    <w:rsid w:val="00063D5D"/>
    <w:rsid w:val="00067F8E"/>
    <w:rsid w:val="000715B9"/>
    <w:rsid w:val="00077A54"/>
    <w:rsid w:val="0008020F"/>
    <w:rsid w:val="00083F09"/>
    <w:rsid w:val="00086860"/>
    <w:rsid w:val="00091999"/>
    <w:rsid w:val="000960F8"/>
    <w:rsid w:val="000A1395"/>
    <w:rsid w:val="000A1469"/>
    <w:rsid w:val="000A4C47"/>
    <w:rsid w:val="000B7B84"/>
    <w:rsid w:val="000C0A08"/>
    <w:rsid w:val="000C3775"/>
    <w:rsid w:val="000C71C8"/>
    <w:rsid w:val="000E5799"/>
    <w:rsid w:val="000F56CF"/>
    <w:rsid w:val="001009F8"/>
    <w:rsid w:val="00100FCB"/>
    <w:rsid w:val="00103DEA"/>
    <w:rsid w:val="001057F0"/>
    <w:rsid w:val="00110F99"/>
    <w:rsid w:val="00123CDF"/>
    <w:rsid w:val="00124351"/>
    <w:rsid w:val="0013338D"/>
    <w:rsid w:val="00133B44"/>
    <w:rsid w:val="00134306"/>
    <w:rsid w:val="00134E48"/>
    <w:rsid w:val="00135971"/>
    <w:rsid w:val="0014063E"/>
    <w:rsid w:val="001452DF"/>
    <w:rsid w:val="001521AF"/>
    <w:rsid w:val="0015286D"/>
    <w:rsid w:val="001556A5"/>
    <w:rsid w:val="00164D86"/>
    <w:rsid w:val="00166177"/>
    <w:rsid w:val="001718D3"/>
    <w:rsid w:val="001720DA"/>
    <w:rsid w:val="00176BAA"/>
    <w:rsid w:val="001841EC"/>
    <w:rsid w:val="00191769"/>
    <w:rsid w:val="00193E38"/>
    <w:rsid w:val="001948AA"/>
    <w:rsid w:val="001A7434"/>
    <w:rsid w:val="001B327C"/>
    <w:rsid w:val="001B7429"/>
    <w:rsid w:val="001C1FA2"/>
    <w:rsid w:val="001C2566"/>
    <w:rsid w:val="001C2AB5"/>
    <w:rsid w:val="001C535C"/>
    <w:rsid w:val="001C7D52"/>
    <w:rsid w:val="001D1FE5"/>
    <w:rsid w:val="001D736C"/>
    <w:rsid w:val="001D7E92"/>
    <w:rsid w:val="001E7BEA"/>
    <w:rsid w:val="001F16B8"/>
    <w:rsid w:val="001F533D"/>
    <w:rsid w:val="001F5724"/>
    <w:rsid w:val="001F6EDF"/>
    <w:rsid w:val="001F7323"/>
    <w:rsid w:val="00206605"/>
    <w:rsid w:val="002069F1"/>
    <w:rsid w:val="00214585"/>
    <w:rsid w:val="002158B4"/>
    <w:rsid w:val="00216168"/>
    <w:rsid w:val="0021673C"/>
    <w:rsid w:val="002238B6"/>
    <w:rsid w:val="00225816"/>
    <w:rsid w:val="00225D89"/>
    <w:rsid w:val="00226AC6"/>
    <w:rsid w:val="00226CB1"/>
    <w:rsid w:val="002332D6"/>
    <w:rsid w:val="00243D97"/>
    <w:rsid w:val="0024726F"/>
    <w:rsid w:val="00257378"/>
    <w:rsid w:val="0026686E"/>
    <w:rsid w:val="00272B45"/>
    <w:rsid w:val="0027712D"/>
    <w:rsid w:val="00277438"/>
    <w:rsid w:val="00291142"/>
    <w:rsid w:val="00295629"/>
    <w:rsid w:val="002A0048"/>
    <w:rsid w:val="002A2AAF"/>
    <w:rsid w:val="002A34CA"/>
    <w:rsid w:val="002A5840"/>
    <w:rsid w:val="002C3021"/>
    <w:rsid w:val="002C666B"/>
    <w:rsid w:val="002D70A6"/>
    <w:rsid w:val="002E0E74"/>
    <w:rsid w:val="002E27A4"/>
    <w:rsid w:val="002E42B5"/>
    <w:rsid w:val="002F317A"/>
    <w:rsid w:val="002F5DFD"/>
    <w:rsid w:val="00305D24"/>
    <w:rsid w:val="003122A7"/>
    <w:rsid w:val="00314B1E"/>
    <w:rsid w:val="00322A6C"/>
    <w:rsid w:val="00327417"/>
    <w:rsid w:val="00331FBD"/>
    <w:rsid w:val="0033339F"/>
    <w:rsid w:val="00340A6A"/>
    <w:rsid w:val="00344785"/>
    <w:rsid w:val="00345C42"/>
    <w:rsid w:val="00355534"/>
    <w:rsid w:val="003573FA"/>
    <w:rsid w:val="00361B14"/>
    <w:rsid w:val="0036351E"/>
    <w:rsid w:val="003640E0"/>
    <w:rsid w:val="00364F00"/>
    <w:rsid w:val="003A5501"/>
    <w:rsid w:val="003A5D6C"/>
    <w:rsid w:val="003B2B4F"/>
    <w:rsid w:val="003B42FE"/>
    <w:rsid w:val="003C7E0E"/>
    <w:rsid w:val="003D622F"/>
    <w:rsid w:val="003D6C05"/>
    <w:rsid w:val="003E63CD"/>
    <w:rsid w:val="003F1AD2"/>
    <w:rsid w:val="003F2A1A"/>
    <w:rsid w:val="00404D90"/>
    <w:rsid w:val="00406942"/>
    <w:rsid w:val="004176A3"/>
    <w:rsid w:val="00420801"/>
    <w:rsid w:val="00424BF0"/>
    <w:rsid w:val="0043242C"/>
    <w:rsid w:val="0043247B"/>
    <w:rsid w:val="004327A6"/>
    <w:rsid w:val="0043618D"/>
    <w:rsid w:val="00436564"/>
    <w:rsid w:val="00441FDD"/>
    <w:rsid w:val="00442589"/>
    <w:rsid w:val="004432B4"/>
    <w:rsid w:val="00445670"/>
    <w:rsid w:val="00446270"/>
    <w:rsid w:val="00447D31"/>
    <w:rsid w:val="00453FE1"/>
    <w:rsid w:val="00454C1C"/>
    <w:rsid w:val="004565D1"/>
    <w:rsid w:val="00457A54"/>
    <w:rsid w:val="00460024"/>
    <w:rsid w:val="00464DAC"/>
    <w:rsid w:val="00465B67"/>
    <w:rsid w:val="00470D02"/>
    <w:rsid w:val="004713FB"/>
    <w:rsid w:val="004771B5"/>
    <w:rsid w:val="004801B4"/>
    <w:rsid w:val="0048161B"/>
    <w:rsid w:val="00482C6D"/>
    <w:rsid w:val="004833E0"/>
    <w:rsid w:val="00485005"/>
    <w:rsid w:val="00491E11"/>
    <w:rsid w:val="0049745E"/>
    <w:rsid w:val="004A7768"/>
    <w:rsid w:val="004A7AA9"/>
    <w:rsid w:val="004B3877"/>
    <w:rsid w:val="004B41F1"/>
    <w:rsid w:val="004B713B"/>
    <w:rsid w:val="004C0195"/>
    <w:rsid w:val="004C05AF"/>
    <w:rsid w:val="004C1410"/>
    <w:rsid w:val="004C1BDA"/>
    <w:rsid w:val="004C6ED1"/>
    <w:rsid w:val="004D166C"/>
    <w:rsid w:val="004E1F84"/>
    <w:rsid w:val="004F3C39"/>
    <w:rsid w:val="00503745"/>
    <w:rsid w:val="00503EEE"/>
    <w:rsid w:val="005123A7"/>
    <w:rsid w:val="00512A36"/>
    <w:rsid w:val="005205B2"/>
    <w:rsid w:val="00523B09"/>
    <w:rsid w:val="0052699D"/>
    <w:rsid w:val="005322AE"/>
    <w:rsid w:val="00534DB3"/>
    <w:rsid w:val="0053598C"/>
    <w:rsid w:val="005554E2"/>
    <w:rsid w:val="0055636F"/>
    <w:rsid w:val="00561BFF"/>
    <w:rsid w:val="00562549"/>
    <w:rsid w:val="005653F2"/>
    <w:rsid w:val="00571752"/>
    <w:rsid w:val="00571843"/>
    <w:rsid w:val="005740F8"/>
    <w:rsid w:val="005742FE"/>
    <w:rsid w:val="00591B01"/>
    <w:rsid w:val="005938A4"/>
    <w:rsid w:val="00597AF6"/>
    <w:rsid w:val="005A005B"/>
    <w:rsid w:val="005A0E4F"/>
    <w:rsid w:val="005A13C1"/>
    <w:rsid w:val="005A32BB"/>
    <w:rsid w:val="005A79A8"/>
    <w:rsid w:val="005B1CBA"/>
    <w:rsid w:val="005B4F80"/>
    <w:rsid w:val="005B769A"/>
    <w:rsid w:val="005B7A25"/>
    <w:rsid w:val="005C0F56"/>
    <w:rsid w:val="005C1826"/>
    <w:rsid w:val="005C2F56"/>
    <w:rsid w:val="005D3AD9"/>
    <w:rsid w:val="005D5AE9"/>
    <w:rsid w:val="005E3B5A"/>
    <w:rsid w:val="005E5BAF"/>
    <w:rsid w:val="005E6168"/>
    <w:rsid w:val="005E618C"/>
    <w:rsid w:val="005E767C"/>
    <w:rsid w:val="005F1451"/>
    <w:rsid w:val="005F5793"/>
    <w:rsid w:val="005F6CEF"/>
    <w:rsid w:val="005F7268"/>
    <w:rsid w:val="00605EB2"/>
    <w:rsid w:val="00613DAB"/>
    <w:rsid w:val="006215A9"/>
    <w:rsid w:val="006238FD"/>
    <w:rsid w:val="00627ED8"/>
    <w:rsid w:val="006328CC"/>
    <w:rsid w:val="0063484C"/>
    <w:rsid w:val="00635CA0"/>
    <w:rsid w:val="006565BA"/>
    <w:rsid w:val="006569F6"/>
    <w:rsid w:val="0066748A"/>
    <w:rsid w:val="00672924"/>
    <w:rsid w:val="00677566"/>
    <w:rsid w:val="00680E4C"/>
    <w:rsid w:val="00683496"/>
    <w:rsid w:val="006850C8"/>
    <w:rsid w:val="00685F55"/>
    <w:rsid w:val="00690AFB"/>
    <w:rsid w:val="00691091"/>
    <w:rsid w:val="00692F56"/>
    <w:rsid w:val="0069580A"/>
    <w:rsid w:val="0069738B"/>
    <w:rsid w:val="006A0452"/>
    <w:rsid w:val="006A17CF"/>
    <w:rsid w:val="006A4257"/>
    <w:rsid w:val="006A75B3"/>
    <w:rsid w:val="006B55A5"/>
    <w:rsid w:val="006C0C95"/>
    <w:rsid w:val="006D0682"/>
    <w:rsid w:val="006D3573"/>
    <w:rsid w:val="006D5B92"/>
    <w:rsid w:val="006D6028"/>
    <w:rsid w:val="006E116B"/>
    <w:rsid w:val="006F0285"/>
    <w:rsid w:val="006F3FB3"/>
    <w:rsid w:val="006F4719"/>
    <w:rsid w:val="006F548D"/>
    <w:rsid w:val="006F77E8"/>
    <w:rsid w:val="007001D9"/>
    <w:rsid w:val="00701231"/>
    <w:rsid w:val="00703323"/>
    <w:rsid w:val="00704A61"/>
    <w:rsid w:val="00710BD1"/>
    <w:rsid w:val="00717D35"/>
    <w:rsid w:val="00721841"/>
    <w:rsid w:val="007224C9"/>
    <w:rsid w:val="007257B2"/>
    <w:rsid w:val="00725A71"/>
    <w:rsid w:val="00725AA8"/>
    <w:rsid w:val="0073391F"/>
    <w:rsid w:val="0073438E"/>
    <w:rsid w:val="007407A0"/>
    <w:rsid w:val="00742830"/>
    <w:rsid w:val="00744EA3"/>
    <w:rsid w:val="007467BE"/>
    <w:rsid w:val="007521A7"/>
    <w:rsid w:val="00755AEB"/>
    <w:rsid w:val="0076028D"/>
    <w:rsid w:val="007607FB"/>
    <w:rsid w:val="0076417F"/>
    <w:rsid w:val="00765689"/>
    <w:rsid w:val="00766676"/>
    <w:rsid w:val="00770453"/>
    <w:rsid w:val="00777101"/>
    <w:rsid w:val="00777102"/>
    <w:rsid w:val="00780C12"/>
    <w:rsid w:val="007860ED"/>
    <w:rsid w:val="00786598"/>
    <w:rsid w:val="00791A5A"/>
    <w:rsid w:val="007944F4"/>
    <w:rsid w:val="00794A1E"/>
    <w:rsid w:val="00794F71"/>
    <w:rsid w:val="00797764"/>
    <w:rsid w:val="007A0B72"/>
    <w:rsid w:val="007B2353"/>
    <w:rsid w:val="007B400E"/>
    <w:rsid w:val="007B51DA"/>
    <w:rsid w:val="007B5960"/>
    <w:rsid w:val="007C349B"/>
    <w:rsid w:val="007C3691"/>
    <w:rsid w:val="007D3B81"/>
    <w:rsid w:val="007D3D87"/>
    <w:rsid w:val="007D61CE"/>
    <w:rsid w:val="007D77F8"/>
    <w:rsid w:val="007E1EAF"/>
    <w:rsid w:val="007E2573"/>
    <w:rsid w:val="007E3ED9"/>
    <w:rsid w:val="007E5BC0"/>
    <w:rsid w:val="007E66BB"/>
    <w:rsid w:val="00801EA6"/>
    <w:rsid w:val="008022EA"/>
    <w:rsid w:val="00813676"/>
    <w:rsid w:val="00813952"/>
    <w:rsid w:val="008140CB"/>
    <w:rsid w:val="008145E1"/>
    <w:rsid w:val="0081623F"/>
    <w:rsid w:val="00817230"/>
    <w:rsid w:val="008230A3"/>
    <w:rsid w:val="00830ABA"/>
    <w:rsid w:val="008313C4"/>
    <w:rsid w:val="008411C2"/>
    <w:rsid w:val="00843450"/>
    <w:rsid w:val="008517ED"/>
    <w:rsid w:val="00857389"/>
    <w:rsid w:val="008627B7"/>
    <w:rsid w:val="00863163"/>
    <w:rsid w:val="008643FC"/>
    <w:rsid w:val="00874190"/>
    <w:rsid w:val="00874285"/>
    <w:rsid w:val="00874CD6"/>
    <w:rsid w:val="008752B8"/>
    <w:rsid w:val="00880E0E"/>
    <w:rsid w:val="00887E48"/>
    <w:rsid w:val="00894F5C"/>
    <w:rsid w:val="00897975"/>
    <w:rsid w:val="008A198B"/>
    <w:rsid w:val="008A3A5F"/>
    <w:rsid w:val="008B227F"/>
    <w:rsid w:val="008B37B6"/>
    <w:rsid w:val="008C146C"/>
    <w:rsid w:val="008C31F3"/>
    <w:rsid w:val="008C4004"/>
    <w:rsid w:val="008D4F9B"/>
    <w:rsid w:val="008D5070"/>
    <w:rsid w:val="008D5439"/>
    <w:rsid w:val="008E0089"/>
    <w:rsid w:val="008E23AE"/>
    <w:rsid w:val="008E4E4F"/>
    <w:rsid w:val="008E5823"/>
    <w:rsid w:val="008E72D3"/>
    <w:rsid w:val="008F453E"/>
    <w:rsid w:val="0090078F"/>
    <w:rsid w:val="00910332"/>
    <w:rsid w:val="00910F5F"/>
    <w:rsid w:val="009140CA"/>
    <w:rsid w:val="009142E3"/>
    <w:rsid w:val="00914D8B"/>
    <w:rsid w:val="009222D9"/>
    <w:rsid w:val="0093010A"/>
    <w:rsid w:val="00936287"/>
    <w:rsid w:val="009410E9"/>
    <w:rsid w:val="00941889"/>
    <w:rsid w:val="00942AC2"/>
    <w:rsid w:val="00944CB9"/>
    <w:rsid w:val="00946E22"/>
    <w:rsid w:val="0094768A"/>
    <w:rsid w:val="00953EDC"/>
    <w:rsid w:val="009567A4"/>
    <w:rsid w:val="00957394"/>
    <w:rsid w:val="00960248"/>
    <w:rsid w:val="00962A4F"/>
    <w:rsid w:val="00962CC0"/>
    <w:rsid w:val="00962EDC"/>
    <w:rsid w:val="0097090A"/>
    <w:rsid w:val="009709C8"/>
    <w:rsid w:val="009858CC"/>
    <w:rsid w:val="00992152"/>
    <w:rsid w:val="009A6A49"/>
    <w:rsid w:val="009B0DD6"/>
    <w:rsid w:val="009B63E3"/>
    <w:rsid w:val="009C4502"/>
    <w:rsid w:val="009C7B46"/>
    <w:rsid w:val="009D26B0"/>
    <w:rsid w:val="009D2F8A"/>
    <w:rsid w:val="009D4C4E"/>
    <w:rsid w:val="009E191E"/>
    <w:rsid w:val="009E42E1"/>
    <w:rsid w:val="009E4BE5"/>
    <w:rsid w:val="009E4EB5"/>
    <w:rsid w:val="009E607B"/>
    <w:rsid w:val="009E703B"/>
    <w:rsid w:val="009F372F"/>
    <w:rsid w:val="009F58DA"/>
    <w:rsid w:val="00A0768A"/>
    <w:rsid w:val="00A130E0"/>
    <w:rsid w:val="00A146BB"/>
    <w:rsid w:val="00A20C8A"/>
    <w:rsid w:val="00A23898"/>
    <w:rsid w:val="00A43225"/>
    <w:rsid w:val="00A46B61"/>
    <w:rsid w:val="00A5780F"/>
    <w:rsid w:val="00A61AD8"/>
    <w:rsid w:val="00A677EC"/>
    <w:rsid w:val="00A70208"/>
    <w:rsid w:val="00A72829"/>
    <w:rsid w:val="00A7732D"/>
    <w:rsid w:val="00A81959"/>
    <w:rsid w:val="00A81C61"/>
    <w:rsid w:val="00A94D2C"/>
    <w:rsid w:val="00A96A94"/>
    <w:rsid w:val="00A96E82"/>
    <w:rsid w:val="00AA3043"/>
    <w:rsid w:val="00AA4C49"/>
    <w:rsid w:val="00AA72F0"/>
    <w:rsid w:val="00AB5FE5"/>
    <w:rsid w:val="00AB6510"/>
    <w:rsid w:val="00AC218A"/>
    <w:rsid w:val="00AC30E5"/>
    <w:rsid w:val="00AC65B9"/>
    <w:rsid w:val="00AD1ABE"/>
    <w:rsid w:val="00AD1EE4"/>
    <w:rsid w:val="00AD4DB0"/>
    <w:rsid w:val="00AD5BE4"/>
    <w:rsid w:val="00AE1B0A"/>
    <w:rsid w:val="00AE28AF"/>
    <w:rsid w:val="00AE3D46"/>
    <w:rsid w:val="00AE58C9"/>
    <w:rsid w:val="00AE68FE"/>
    <w:rsid w:val="00AF13BD"/>
    <w:rsid w:val="00AF4CDA"/>
    <w:rsid w:val="00B0220D"/>
    <w:rsid w:val="00B0673C"/>
    <w:rsid w:val="00B07F2C"/>
    <w:rsid w:val="00B1261F"/>
    <w:rsid w:val="00B14A5F"/>
    <w:rsid w:val="00B14EE2"/>
    <w:rsid w:val="00B14F35"/>
    <w:rsid w:val="00B16336"/>
    <w:rsid w:val="00B25C6A"/>
    <w:rsid w:val="00B261F1"/>
    <w:rsid w:val="00B27D43"/>
    <w:rsid w:val="00B3213A"/>
    <w:rsid w:val="00B34372"/>
    <w:rsid w:val="00B34638"/>
    <w:rsid w:val="00B50733"/>
    <w:rsid w:val="00B535EE"/>
    <w:rsid w:val="00B5699C"/>
    <w:rsid w:val="00B60F25"/>
    <w:rsid w:val="00B62BE5"/>
    <w:rsid w:val="00B63138"/>
    <w:rsid w:val="00B6600D"/>
    <w:rsid w:val="00B70D42"/>
    <w:rsid w:val="00B73803"/>
    <w:rsid w:val="00B73BFB"/>
    <w:rsid w:val="00B74333"/>
    <w:rsid w:val="00B8120E"/>
    <w:rsid w:val="00B82CEC"/>
    <w:rsid w:val="00B83BE6"/>
    <w:rsid w:val="00B854EB"/>
    <w:rsid w:val="00B86374"/>
    <w:rsid w:val="00BA1F80"/>
    <w:rsid w:val="00BA3B5C"/>
    <w:rsid w:val="00BB0807"/>
    <w:rsid w:val="00BB1367"/>
    <w:rsid w:val="00BB1897"/>
    <w:rsid w:val="00BB75C3"/>
    <w:rsid w:val="00BC2EBE"/>
    <w:rsid w:val="00BC6DEF"/>
    <w:rsid w:val="00BC7FDE"/>
    <w:rsid w:val="00BD1B86"/>
    <w:rsid w:val="00BD227F"/>
    <w:rsid w:val="00BD501B"/>
    <w:rsid w:val="00BE0216"/>
    <w:rsid w:val="00BE0651"/>
    <w:rsid w:val="00BE710D"/>
    <w:rsid w:val="00BF017E"/>
    <w:rsid w:val="00BF02CC"/>
    <w:rsid w:val="00BF1B08"/>
    <w:rsid w:val="00BF571A"/>
    <w:rsid w:val="00BF7FFB"/>
    <w:rsid w:val="00C0056A"/>
    <w:rsid w:val="00C017B7"/>
    <w:rsid w:val="00C07891"/>
    <w:rsid w:val="00C07BBC"/>
    <w:rsid w:val="00C114CD"/>
    <w:rsid w:val="00C12DC3"/>
    <w:rsid w:val="00C169B2"/>
    <w:rsid w:val="00C17524"/>
    <w:rsid w:val="00C23CA9"/>
    <w:rsid w:val="00C256F1"/>
    <w:rsid w:val="00C317D0"/>
    <w:rsid w:val="00C326F9"/>
    <w:rsid w:val="00C4713E"/>
    <w:rsid w:val="00C51BA2"/>
    <w:rsid w:val="00C55A63"/>
    <w:rsid w:val="00C56780"/>
    <w:rsid w:val="00C66CE7"/>
    <w:rsid w:val="00C67FA4"/>
    <w:rsid w:val="00C70041"/>
    <w:rsid w:val="00C72AF9"/>
    <w:rsid w:val="00C73C7C"/>
    <w:rsid w:val="00C82408"/>
    <w:rsid w:val="00C86E9B"/>
    <w:rsid w:val="00C90449"/>
    <w:rsid w:val="00C90BC6"/>
    <w:rsid w:val="00C9485E"/>
    <w:rsid w:val="00C9548A"/>
    <w:rsid w:val="00C9616B"/>
    <w:rsid w:val="00CA02C1"/>
    <w:rsid w:val="00CA080D"/>
    <w:rsid w:val="00CA21BC"/>
    <w:rsid w:val="00CA5D9F"/>
    <w:rsid w:val="00CA7DDD"/>
    <w:rsid w:val="00CB0B26"/>
    <w:rsid w:val="00CB28CF"/>
    <w:rsid w:val="00CC26F8"/>
    <w:rsid w:val="00CC307E"/>
    <w:rsid w:val="00CC3300"/>
    <w:rsid w:val="00CC4E73"/>
    <w:rsid w:val="00CD0458"/>
    <w:rsid w:val="00CE0F9E"/>
    <w:rsid w:val="00CE1A62"/>
    <w:rsid w:val="00CE2B75"/>
    <w:rsid w:val="00CF13C7"/>
    <w:rsid w:val="00CF3213"/>
    <w:rsid w:val="00D02B64"/>
    <w:rsid w:val="00D054A8"/>
    <w:rsid w:val="00D05787"/>
    <w:rsid w:val="00D0641E"/>
    <w:rsid w:val="00D074D8"/>
    <w:rsid w:val="00D07B22"/>
    <w:rsid w:val="00D154ED"/>
    <w:rsid w:val="00D25E12"/>
    <w:rsid w:val="00D25E67"/>
    <w:rsid w:val="00D31FC6"/>
    <w:rsid w:val="00D33EFD"/>
    <w:rsid w:val="00D45CE0"/>
    <w:rsid w:val="00D46D6E"/>
    <w:rsid w:val="00D55850"/>
    <w:rsid w:val="00D6018C"/>
    <w:rsid w:val="00D612B5"/>
    <w:rsid w:val="00D65449"/>
    <w:rsid w:val="00D668D5"/>
    <w:rsid w:val="00D748B2"/>
    <w:rsid w:val="00D8564F"/>
    <w:rsid w:val="00D911C1"/>
    <w:rsid w:val="00D95D1A"/>
    <w:rsid w:val="00DB0A75"/>
    <w:rsid w:val="00DB20D8"/>
    <w:rsid w:val="00DB6082"/>
    <w:rsid w:val="00DC2BF6"/>
    <w:rsid w:val="00DC4562"/>
    <w:rsid w:val="00DC4BDC"/>
    <w:rsid w:val="00DC4BED"/>
    <w:rsid w:val="00DD4A5B"/>
    <w:rsid w:val="00DD4B1C"/>
    <w:rsid w:val="00DD784D"/>
    <w:rsid w:val="00DE150C"/>
    <w:rsid w:val="00DE1C6C"/>
    <w:rsid w:val="00DE44EC"/>
    <w:rsid w:val="00DF01DF"/>
    <w:rsid w:val="00DF2052"/>
    <w:rsid w:val="00DF5229"/>
    <w:rsid w:val="00DF7D4B"/>
    <w:rsid w:val="00E0361B"/>
    <w:rsid w:val="00E07E5D"/>
    <w:rsid w:val="00E14A17"/>
    <w:rsid w:val="00E16986"/>
    <w:rsid w:val="00E169F7"/>
    <w:rsid w:val="00E40C6E"/>
    <w:rsid w:val="00E4565D"/>
    <w:rsid w:val="00E45847"/>
    <w:rsid w:val="00E47845"/>
    <w:rsid w:val="00E5481A"/>
    <w:rsid w:val="00E54E00"/>
    <w:rsid w:val="00E57F77"/>
    <w:rsid w:val="00E72E4E"/>
    <w:rsid w:val="00E734CC"/>
    <w:rsid w:val="00E7455B"/>
    <w:rsid w:val="00E74ED2"/>
    <w:rsid w:val="00E763B0"/>
    <w:rsid w:val="00E87F5E"/>
    <w:rsid w:val="00E92423"/>
    <w:rsid w:val="00E92A3E"/>
    <w:rsid w:val="00E93749"/>
    <w:rsid w:val="00EA1114"/>
    <w:rsid w:val="00EC2BC6"/>
    <w:rsid w:val="00ED0C3A"/>
    <w:rsid w:val="00EE045E"/>
    <w:rsid w:val="00EF32B3"/>
    <w:rsid w:val="00EF4E7E"/>
    <w:rsid w:val="00EF72B3"/>
    <w:rsid w:val="00F00D65"/>
    <w:rsid w:val="00F03472"/>
    <w:rsid w:val="00F05C91"/>
    <w:rsid w:val="00F102A6"/>
    <w:rsid w:val="00F16A56"/>
    <w:rsid w:val="00F16EB8"/>
    <w:rsid w:val="00F21377"/>
    <w:rsid w:val="00F21C51"/>
    <w:rsid w:val="00F27034"/>
    <w:rsid w:val="00F27A9E"/>
    <w:rsid w:val="00F42498"/>
    <w:rsid w:val="00F44EDE"/>
    <w:rsid w:val="00F52450"/>
    <w:rsid w:val="00F52FF6"/>
    <w:rsid w:val="00F62E92"/>
    <w:rsid w:val="00F630DF"/>
    <w:rsid w:val="00F66F73"/>
    <w:rsid w:val="00F71FCF"/>
    <w:rsid w:val="00F75405"/>
    <w:rsid w:val="00F75512"/>
    <w:rsid w:val="00F7661A"/>
    <w:rsid w:val="00F769E0"/>
    <w:rsid w:val="00F85DFF"/>
    <w:rsid w:val="00F92C7C"/>
    <w:rsid w:val="00FA2127"/>
    <w:rsid w:val="00FA608E"/>
    <w:rsid w:val="00FB3CF8"/>
    <w:rsid w:val="00FB45DA"/>
    <w:rsid w:val="00FC0E21"/>
    <w:rsid w:val="00FC0F86"/>
    <w:rsid w:val="00FC213F"/>
    <w:rsid w:val="00FD1053"/>
    <w:rsid w:val="00FD1B7A"/>
    <w:rsid w:val="00FD4013"/>
    <w:rsid w:val="00FD46A5"/>
    <w:rsid w:val="00FE1EB1"/>
    <w:rsid w:val="00FE3F07"/>
    <w:rsid w:val="00FE4D5A"/>
    <w:rsid w:val="00FE69C7"/>
    <w:rsid w:val="00FF5FC8"/>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FC46"/>
  <w15:docId w15:val="{CAEAC0ED-5788-472B-933E-D010950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 w:type="paragraph" w:styleId="ListParagraph">
    <w:name w:val="List Paragraph"/>
    <w:basedOn w:val="Normal"/>
    <w:uiPriority w:val="34"/>
    <w:qFormat/>
    <w:rsid w:val="00863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4234">
      <w:bodyDiv w:val="1"/>
      <w:marLeft w:val="0"/>
      <w:marRight w:val="0"/>
      <w:marTop w:val="0"/>
      <w:marBottom w:val="0"/>
      <w:divBdr>
        <w:top w:val="none" w:sz="0" w:space="0" w:color="auto"/>
        <w:left w:val="none" w:sz="0" w:space="0" w:color="auto"/>
        <w:bottom w:val="none" w:sz="0" w:space="0" w:color="auto"/>
        <w:right w:val="none" w:sz="0" w:space="0" w:color="auto"/>
      </w:divBdr>
    </w:div>
    <w:div w:id="816922089">
      <w:bodyDiv w:val="1"/>
      <w:marLeft w:val="0"/>
      <w:marRight w:val="0"/>
      <w:marTop w:val="0"/>
      <w:marBottom w:val="0"/>
      <w:divBdr>
        <w:top w:val="none" w:sz="0" w:space="0" w:color="auto"/>
        <w:left w:val="none" w:sz="0" w:space="0" w:color="auto"/>
        <w:bottom w:val="none" w:sz="0" w:space="0" w:color="auto"/>
        <w:right w:val="none" w:sz="0" w:space="0" w:color="auto"/>
      </w:divBdr>
    </w:div>
    <w:div w:id="880630552">
      <w:bodyDiv w:val="1"/>
      <w:marLeft w:val="0"/>
      <w:marRight w:val="0"/>
      <w:marTop w:val="0"/>
      <w:marBottom w:val="0"/>
      <w:divBdr>
        <w:top w:val="none" w:sz="0" w:space="0" w:color="auto"/>
        <w:left w:val="none" w:sz="0" w:space="0" w:color="auto"/>
        <w:bottom w:val="none" w:sz="0" w:space="0" w:color="auto"/>
        <w:right w:val="none" w:sz="0" w:space="0" w:color="auto"/>
      </w:divBdr>
    </w:div>
    <w:div w:id="10537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eard@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oury@eckertseama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iffik@fiffik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turner@whitehorse-advise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9877-2017-41B1-B387-736E4E5D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Miskanic, Nicholas</cp:lastModifiedBy>
  <cp:revision>3</cp:revision>
  <cp:lastPrinted>2015-10-21T20:32:00Z</cp:lastPrinted>
  <dcterms:created xsi:type="dcterms:W3CDTF">2022-11-02T12:11:00Z</dcterms:created>
  <dcterms:modified xsi:type="dcterms:W3CDTF">2022-11-02T12:12:00Z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-23019415</vt:i4>
  </property>
</Properties>
</file>