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4446E1F2" w:rsidR="00355324" w:rsidRPr="00BB0668" w:rsidRDefault="00336163" w:rsidP="00355324">
      <w:pPr>
        <w:pStyle w:val="Heading1"/>
        <w:ind w:right="-90"/>
        <w:jc w:val="center"/>
        <w:rPr>
          <w:rFonts w:ascii="Arial" w:hAnsi="Arial" w:cs="Arial"/>
          <w:color w:val="000000"/>
          <w:szCs w:val="24"/>
        </w:rPr>
      </w:pPr>
      <w:r>
        <w:rPr>
          <w:rFonts w:ascii="Arial" w:hAnsi="Arial" w:cs="Arial"/>
          <w:color w:val="000000"/>
          <w:szCs w:val="24"/>
        </w:rPr>
        <w:t>October</w:t>
      </w:r>
      <w:r w:rsidR="00355324">
        <w:rPr>
          <w:rFonts w:ascii="Arial" w:hAnsi="Arial" w:cs="Arial"/>
          <w:color w:val="000000"/>
          <w:szCs w:val="24"/>
        </w:rPr>
        <w:t xml:space="preserve"> </w:t>
      </w:r>
      <w:r w:rsidR="00B77F44">
        <w:rPr>
          <w:rFonts w:ascii="Arial" w:hAnsi="Arial" w:cs="Arial"/>
          <w:color w:val="000000"/>
          <w:szCs w:val="24"/>
        </w:rPr>
        <w:t>1</w:t>
      </w:r>
      <w:r w:rsidR="00355324">
        <w:rPr>
          <w:rFonts w:ascii="Arial" w:hAnsi="Arial" w:cs="Arial"/>
          <w:color w:val="000000"/>
          <w:szCs w:val="24"/>
        </w:rPr>
        <w:t>, 202</w:t>
      </w:r>
      <w:r w:rsidR="000D6DE0">
        <w:rPr>
          <w:rFonts w:ascii="Arial" w:hAnsi="Arial" w:cs="Arial"/>
          <w:color w:val="000000"/>
          <w:szCs w:val="24"/>
        </w:rPr>
        <w:t>4</w:t>
      </w:r>
    </w:p>
    <w:p w14:paraId="66B54656" w14:textId="6539C01F"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B77F44" w:rsidRPr="00B77F44">
        <w:rPr>
          <w:rFonts w:ascii="Arial" w:hAnsi="Arial" w:cs="Arial"/>
          <w:noProof/>
          <w:sz w:val="24"/>
          <w:szCs w:val="24"/>
        </w:rPr>
        <w:t>A-110025</w:t>
      </w:r>
    </w:p>
    <w:p w14:paraId="53583C50" w14:textId="23920AA6"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B77F44" w:rsidRPr="00B77F44">
        <w:rPr>
          <w:rFonts w:ascii="Arial" w:hAnsi="Arial" w:cs="Arial"/>
          <w:noProof/>
          <w:sz w:val="24"/>
          <w:szCs w:val="24"/>
        </w:rPr>
        <w:t>110025</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2B54D552" w:rsidR="00355324" w:rsidRPr="00B77F44" w:rsidRDefault="00B77F44" w:rsidP="00355324">
      <w:pPr>
        <w:outlineLvl w:val="0"/>
        <w:rPr>
          <w:rFonts w:ascii="Arial" w:hAnsi="Arial" w:cs="Arial"/>
          <w:noProof/>
          <w:sz w:val="24"/>
          <w:szCs w:val="24"/>
        </w:rPr>
      </w:pPr>
      <w:r w:rsidRPr="00B77F44">
        <w:rPr>
          <w:rFonts w:ascii="Arial" w:hAnsi="Arial" w:cs="Arial"/>
          <w:noProof/>
          <w:sz w:val="24"/>
          <w:szCs w:val="24"/>
        </w:rPr>
        <w:t>CHRIS KALLAHER</w:t>
      </w:r>
    </w:p>
    <w:p w14:paraId="7E494CA7" w14:textId="3C5D158F" w:rsidR="00355324" w:rsidRPr="00B77F44" w:rsidRDefault="00B77F44" w:rsidP="00355324">
      <w:pPr>
        <w:outlineLvl w:val="0"/>
        <w:rPr>
          <w:rFonts w:ascii="Arial" w:hAnsi="Arial" w:cs="Arial"/>
          <w:sz w:val="24"/>
          <w:szCs w:val="24"/>
        </w:rPr>
      </w:pPr>
      <w:r w:rsidRPr="00B77F44">
        <w:rPr>
          <w:rFonts w:ascii="Arial" w:hAnsi="Arial" w:cs="Arial"/>
          <w:noProof/>
          <w:sz w:val="24"/>
          <w:szCs w:val="24"/>
        </w:rPr>
        <w:t>DIRECT ENERGY BUSINESS LLC</w:t>
      </w:r>
    </w:p>
    <w:p w14:paraId="5D0EA9B0" w14:textId="33967B27" w:rsidR="00355324" w:rsidRDefault="00B77F44" w:rsidP="00355324">
      <w:pPr>
        <w:outlineLvl w:val="0"/>
        <w:rPr>
          <w:rFonts w:ascii="Arial" w:hAnsi="Arial" w:cs="Arial"/>
          <w:sz w:val="24"/>
          <w:szCs w:val="24"/>
        </w:rPr>
      </w:pPr>
      <w:hyperlink r:id="rId13" w:history="1">
        <w:r w:rsidRPr="00B57BED">
          <w:rPr>
            <w:rStyle w:val="Hyperlink"/>
            <w:rFonts w:ascii="Arial" w:hAnsi="Arial" w:cs="Arial"/>
            <w:noProof/>
            <w:sz w:val="24"/>
            <w:szCs w:val="24"/>
          </w:rPr>
          <w:t>chris.kallaher@directenergy.com</w:t>
        </w:r>
      </w:hyperlink>
      <w:r>
        <w:rPr>
          <w:rFonts w:ascii="Arial" w:hAnsi="Arial" w:cs="Arial"/>
          <w:noProof/>
          <w:sz w:val="24"/>
          <w:szCs w:val="24"/>
        </w:rPr>
        <w:t xml:space="preserve"> </w:t>
      </w:r>
    </w:p>
    <w:p w14:paraId="1690AB11" w14:textId="77777777" w:rsidR="00355324" w:rsidRPr="00BB0668" w:rsidRDefault="00355324" w:rsidP="00355324">
      <w:pPr>
        <w:outlineLvl w:val="0"/>
        <w:rPr>
          <w:rFonts w:ascii="Arial" w:hAnsi="Arial" w:cs="Arial"/>
          <w:sz w:val="24"/>
          <w:szCs w:val="24"/>
        </w:rPr>
      </w:pPr>
    </w:p>
    <w:p w14:paraId="46FF74C1" w14:textId="77777777" w:rsidR="00355324" w:rsidRPr="00BB0668" w:rsidRDefault="00355324" w:rsidP="00355324">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512EF830" w14:textId="77777777" w:rsidR="00355324" w:rsidRPr="00BB0668" w:rsidRDefault="00355324" w:rsidP="00355324">
      <w:pPr>
        <w:jc w:val="center"/>
        <w:rPr>
          <w:rFonts w:ascii="Arial" w:hAnsi="Arial" w:cs="Arial"/>
          <w:sz w:val="24"/>
          <w:szCs w:val="24"/>
        </w:rPr>
      </w:pPr>
    </w:p>
    <w:p w14:paraId="11F42EBE" w14:textId="77777777" w:rsidR="00355324" w:rsidRDefault="00355324" w:rsidP="00355324">
      <w:pPr>
        <w:rPr>
          <w:rFonts w:ascii="Arial" w:hAnsi="Arial" w:cs="Arial"/>
          <w:sz w:val="24"/>
          <w:szCs w:val="24"/>
        </w:rPr>
      </w:pPr>
      <w:r>
        <w:rPr>
          <w:rFonts w:ascii="Arial" w:hAnsi="Arial" w:cs="Arial"/>
          <w:noProof/>
          <w:sz w:val="24"/>
          <w:szCs w:val="24"/>
        </w:rPr>
        <w:t>To Whom It May Concern:</w:t>
      </w:r>
    </w:p>
    <w:p w14:paraId="5FB1F8AD" w14:textId="77777777" w:rsidR="00355324" w:rsidRPr="00BB0668" w:rsidRDefault="00355324" w:rsidP="00355324">
      <w:pPr>
        <w:rPr>
          <w:rFonts w:ascii="Arial" w:hAnsi="Arial" w:cs="Arial"/>
          <w:sz w:val="24"/>
          <w:szCs w:val="24"/>
        </w:rPr>
      </w:pPr>
    </w:p>
    <w:p w14:paraId="499DF3E4" w14:textId="4AB51145" w:rsidR="00355324" w:rsidRPr="00BB0668" w:rsidRDefault="00355324" w:rsidP="00355324">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00B77F44">
        <w:rPr>
          <w:rFonts w:ascii="Arial" w:hAnsi="Arial" w:cs="Arial"/>
          <w:noProof/>
          <w:sz w:val="24"/>
          <w:szCs w:val="24"/>
        </w:rPr>
        <w:t>November 19, 2008</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The Commission’s records indicate that the expiration/anniversary date of your company’s approved security will occur on</w:t>
      </w:r>
      <w:r>
        <w:rPr>
          <w:rFonts w:ascii="Arial" w:hAnsi="Arial" w:cs="Arial"/>
          <w:sz w:val="24"/>
          <w:szCs w:val="24"/>
        </w:rPr>
        <w:t xml:space="preserve"> </w:t>
      </w:r>
      <w:r w:rsidR="00B77F44">
        <w:rPr>
          <w:rFonts w:ascii="Arial" w:hAnsi="Arial" w:cs="Arial"/>
          <w:noProof/>
          <w:sz w:val="24"/>
          <w:szCs w:val="24"/>
        </w:rPr>
        <w:t>January 5, 2025</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r>
      <w:proofErr w:type="gramStart"/>
      <w:r w:rsidRPr="00BB0668">
        <w:rPr>
          <w:rFonts w:ascii="Arial" w:hAnsi="Arial" w:cs="Arial"/>
          <w:sz w:val="24"/>
          <w:szCs w:val="24"/>
        </w:rPr>
        <w:t>In order to</w:t>
      </w:r>
      <w:proofErr w:type="gramEnd"/>
      <w:r w:rsidRPr="00BB0668">
        <w:rPr>
          <w:rFonts w:ascii="Arial" w:hAnsi="Arial" w:cs="Arial"/>
          <w:sz w:val="24"/>
          <w:szCs w:val="24"/>
        </w:rPr>
        <w:t xml:space="preserve">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4"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w:t>
      </w:r>
      <w:proofErr w:type="gramStart"/>
      <w:r w:rsidRPr="00BB0668">
        <w:rPr>
          <w:rFonts w:ascii="Arial" w:hAnsi="Arial" w:cs="Arial"/>
          <w:sz w:val="24"/>
          <w:szCs w:val="24"/>
        </w:rPr>
        <w:t>cease</w:t>
      </w:r>
      <w:proofErr w:type="gramEnd"/>
      <w:r w:rsidRPr="00BB0668">
        <w:rPr>
          <w:rFonts w:ascii="Arial" w:hAnsi="Arial" w:cs="Arial"/>
          <w:sz w:val="24"/>
          <w:szCs w:val="24"/>
        </w:rPr>
        <w:t xml:space="preserv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5"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396E6608"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6"/>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4691B0" w14:textId="77777777" w:rsidR="00BA18CD" w:rsidRDefault="00BA18CD">
      <w:r>
        <w:separator/>
      </w:r>
    </w:p>
  </w:endnote>
  <w:endnote w:type="continuationSeparator" w:id="0">
    <w:p w14:paraId="42FD1B09" w14:textId="77777777" w:rsidR="00BA18CD" w:rsidRDefault="00BA18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D94849" w14:textId="77777777" w:rsidR="00BA18CD" w:rsidRDefault="00BA18CD">
      <w:r>
        <w:separator/>
      </w:r>
    </w:p>
  </w:footnote>
  <w:footnote w:type="continuationSeparator" w:id="0">
    <w:p w14:paraId="75D98603" w14:textId="77777777" w:rsidR="00BA18CD" w:rsidRDefault="00BA18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6058D"/>
    <w:rsid w:val="00067F4D"/>
    <w:rsid w:val="00071C03"/>
    <w:rsid w:val="000846F6"/>
    <w:rsid w:val="000C0721"/>
    <w:rsid w:val="000C718C"/>
    <w:rsid w:val="000D6DE0"/>
    <w:rsid w:val="000E3958"/>
    <w:rsid w:val="000E7FB5"/>
    <w:rsid w:val="000F6BBD"/>
    <w:rsid w:val="001209F1"/>
    <w:rsid w:val="00125446"/>
    <w:rsid w:val="00134DA3"/>
    <w:rsid w:val="00135D74"/>
    <w:rsid w:val="0013719C"/>
    <w:rsid w:val="0014355C"/>
    <w:rsid w:val="001614F4"/>
    <w:rsid w:val="00186176"/>
    <w:rsid w:val="001A3788"/>
    <w:rsid w:val="001C34D1"/>
    <w:rsid w:val="001D37A3"/>
    <w:rsid w:val="001E1BF3"/>
    <w:rsid w:val="00207DAD"/>
    <w:rsid w:val="002229C3"/>
    <w:rsid w:val="0022598F"/>
    <w:rsid w:val="0024529E"/>
    <w:rsid w:val="00272AC3"/>
    <w:rsid w:val="0029471C"/>
    <w:rsid w:val="002A6DAF"/>
    <w:rsid w:val="002B7704"/>
    <w:rsid w:val="002E0E41"/>
    <w:rsid w:val="002E4A14"/>
    <w:rsid w:val="002F0138"/>
    <w:rsid w:val="002F2A55"/>
    <w:rsid w:val="002F55B1"/>
    <w:rsid w:val="003074C3"/>
    <w:rsid w:val="00336163"/>
    <w:rsid w:val="00340F5E"/>
    <w:rsid w:val="00355324"/>
    <w:rsid w:val="003569E8"/>
    <w:rsid w:val="00372134"/>
    <w:rsid w:val="00385CA5"/>
    <w:rsid w:val="003E030D"/>
    <w:rsid w:val="004001C2"/>
    <w:rsid w:val="004240DB"/>
    <w:rsid w:val="00474D6A"/>
    <w:rsid w:val="004B5CE1"/>
    <w:rsid w:val="004C090E"/>
    <w:rsid w:val="004C4A5A"/>
    <w:rsid w:val="004C7663"/>
    <w:rsid w:val="004D2698"/>
    <w:rsid w:val="004D57EC"/>
    <w:rsid w:val="005009DD"/>
    <w:rsid w:val="005151AE"/>
    <w:rsid w:val="0051639C"/>
    <w:rsid w:val="005228FF"/>
    <w:rsid w:val="005354D3"/>
    <w:rsid w:val="00543CA8"/>
    <w:rsid w:val="00553553"/>
    <w:rsid w:val="00553EBD"/>
    <w:rsid w:val="00586911"/>
    <w:rsid w:val="005E25C5"/>
    <w:rsid w:val="00602685"/>
    <w:rsid w:val="006439A8"/>
    <w:rsid w:val="00644807"/>
    <w:rsid w:val="006755C0"/>
    <w:rsid w:val="00685561"/>
    <w:rsid w:val="006D46B2"/>
    <w:rsid w:val="00704597"/>
    <w:rsid w:val="0071154F"/>
    <w:rsid w:val="0071271A"/>
    <w:rsid w:val="00717C2B"/>
    <w:rsid w:val="007617B1"/>
    <w:rsid w:val="00794CF5"/>
    <w:rsid w:val="007A69A2"/>
    <w:rsid w:val="007C085F"/>
    <w:rsid w:val="007F7263"/>
    <w:rsid w:val="0081537D"/>
    <w:rsid w:val="008750DB"/>
    <w:rsid w:val="0088179E"/>
    <w:rsid w:val="00900881"/>
    <w:rsid w:val="00934FA1"/>
    <w:rsid w:val="00937AC0"/>
    <w:rsid w:val="009833D1"/>
    <w:rsid w:val="009A2860"/>
    <w:rsid w:val="009B23D8"/>
    <w:rsid w:val="009C2DDA"/>
    <w:rsid w:val="009C5DC4"/>
    <w:rsid w:val="009E128F"/>
    <w:rsid w:val="009E40EC"/>
    <w:rsid w:val="009F5F66"/>
    <w:rsid w:val="009F7777"/>
    <w:rsid w:val="00A03E3D"/>
    <w:rsid w:val="00A14087"/>
    <w:rsid w:val="00A16325"/>
    <w:rsid w:val="00A35F64"/>
    <w:rsid w:val="00A53EAC"/>
    <w:rsid w:val="00A70C16"/>
    <w:rsid w:val="00A81E4B"/>
    <w:rsid w:val="00A9036B"/>
    <w:rsid w:val="00AA12A9"/>
    <w:rsid w:val="00AF5C1B"/>
    <w:rsid w:val="00B05141"/>
    <w:rsid w:val="00B14A60"/>
    <w:rsid w:val="00B35B0C"/>
    <w:rsid w:val="00B566F8"/>
    <w:rsid w:val="00B64EDB"/>
    <w:rsid w:val="00B659CF"/>
    <w:rsid w:val="00B75046"/>
    <w:rsid w:val="00B7597D"/>
    <w:rsid w:val="00B77F44"/>
    <w:rsid w:val="00BA0541"/>
    <w:rsid w:val="00BA18CD"/>
    <w:rsid w:val="00BE47D7"/>
    <w:rsid w:val="00BE4A72"/>
    <w:rsid w:val="00BE5119"/>
    <w:rsid w:val="00BE6D93"/>
    <w:rsid w:val="00C64ED9"/>
    <w:rsid w:val="00C74A51"/>
    <w:rsid w:val="00C77F29"/>
    <w:rsid w:val="00C90506"/>
    <w:rsid w:val="00C91484"/>
    <w:rsid w:val="00CB5738"/>
    <w:rsid w:val="00CF047C"/>
    <w:rsid w:val="00CF290E"/>
    <w:rsid w:val="00D2288A"/>
    <w:rsid w:val="00D24C04"/>
    <w:rsid w:val="00D365AD"/>
    <w:rsid w:val="00D4351D"/>
    <w:rsid w:val="00D725FE"/>
    <w:rsid w:val="00D901A3"/>
    <w:rsid w:val="00DD678C"/>
    <w:rsid w:val="00DE3F29"/>
    <w:rsid w:val="00DF28BE"/>
    <w:rsid w:val="00DF6F0B"/>
    <w:rsid w:val="00E070B5"/>
    <w:rsid w:val="00E24D3E"/>
    <w:rsid w:val="00E349DA"/>
    <w:rsid w:val="00E64300"/>
    <w:rsid w:val="00EB4DF4"/>
    <w:rsid w:val="00EE0B3B"/>
    <w:rsid w:val="00EF5F20"/>
    <w:rsid w:val="00F001A3"/>
    <w:rsid w:val="00F16807"/>
    <w:rsid w:val="00F2226F"/>
    <w:rsid w:val="00F7094C"/>
    <w:rsid w:val="00F90146"/>
    <w:rsid w:val="00FA0E37"/>
    <w:rsid w:val="00FB3D0A"/>
    <w:rsid w:val="00FB61E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 w:type="character" w:styleId="UnresolvedMention">
    <w:name w:val="Unresolved Mention"/>
    <w:basedOn w:val="DefaultParagraphFont"/>
    <w:uiPriority w:val="99"/>
    <w:semiHidden/>
    <w:unhideWhenUsed/>
    <w:rsid w:val="00B77F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chris.kallaher@directenergy.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mailto:sjakab@pa.gov" TargetMode="Externa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puc.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BDBCB73-9010-4088-91D4-30D194F040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700</Words>
  <Characters>3995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Walter, Megan</cp:lastModifiedBy>
  <cp:revision>2</cp:revision>
  <cp:lastPrinted>2018-09-26T14:32:00Z</cp:lastPrinted>
  <dcterms:created xsi:type="dcterms:W3CDTF">2024-10-01T11:47:00Z</dcterms:created>
  <dcterms:modified xsi:type="dcterms:W3CDTF">2024-10-01T11:47:00Z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